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5" w:rsidRPr="008408D4" w:rsidRDefault="000D5CF5" w:rsidP="000D5CF5">
      <w:pPr>
        <w:pStyle w:val="ab"/>
        <w:rPr>
          <w:sz w:val="26"/>
          <w:szCs w:val="26"/>
        </w:rPr>
      </w:pPr>
      <w:r>
        <w:rPr>
          <w:sz w:val="26"/>
          <w:szCs w:val="26"/>
        </w:rPr>
        <w:t xml:space="preserve">Перелік питань, що пропонуються до розгляду </w:t>
      </w:r>
    </w:p>
    <w:p w:rsidR="000D5CF5" w:rsidRDefault="000D5CF5" w:rsidP="000D5CF5">
      <w:pPr>
        <w:spacing w:after="240"/>
        <w:jc w:val="center"/>
        <w:rPr>
          <w:sz w:val="22"/>
          <w:szCs w:val="22"/>
          <w:lang w:val="uk-UA"/>
        </w:rPr>
      </w:pPr>
      <w:r>
        <w:rPr>
          <w:sz w:val="22"/>
          <w:szCs w:val="22"/>
          <w:lang w:val="uk-UA"/>
        </w:rPr>
        <w:t xml:space="preserve">на </w:t>
      </w:r>
      <w:r w:rsidRPr="0020175C">
        <w:rPr>
          <w:sz w:val="22"/>
          <w:szCs w:val="22"/>
          <w:lang w:val="uk-UA"/>
        </w:rPr>
        <w:t>з</w:t>
      </w:r>
      <w:r>
        <w:rPr>
          <w:sz w:val="22"/>
          <w:szCs w:val="22"/>
          <w:lang w:val="uk-UA"/>
        </w:rPr>
        <w:t>асіданні</w:t>
      </w:r>
      <w:r w:rsidRPr="0020175C">
        <w:rPr>
          <w:sz w:val="22"/>
          <w:szCs w:val="22"/>
          <w:lang w:val="uk-UA"/>
        </w:rPr>
        <w:t xml:space="preserve"> постійної комісії </w:t>
      </w:r>
      <w:r w:rsidRPr="0020175C">
        <w:rPr>
          <w:bCs/>
          <w:sz w:val="22"/>
          <w:szCs w:val="22"/>
          <w:lang w:val="uk-UA"/>
        </w:rPr>
        <w:t xml:space="preserve">з питань </w:t>
      </w:r>
      <w:r w:rsidRPr="0020175C">
        <w:rPr>
          <w:sz w:val="22"/>
          <w:szCs w:val="22"/>
          <w:lang w:val="uk-UA"/>
        </w:rPr>
        <w:t xml:space="preserve">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20175C">
        <w:rPr>
          <w:sz w:val="22"/>
          <w:szCs w:val="22"/>
          <w:lang w:val="en-US"/>
        </w:rPr>
        <w:t>VII</w:t>
      </w:r>
      <w:r w:rsidRPr="0020175C">
        <w:rPr>
          <w:sz w:val="22"/>
          <w:szCs w:val="22"/>
          <w:lang w:val="uk-UA"/>
        </w:rPr>
        <w:t xml:space="preserve"> скликання</w:t>
      </w:r>
    </w:p>
    <w:tbl>
      <w:tblPr>
        <w:tblW w:w="0" w:type="auto"/>
        <w:tblLayout w:type="fixed"/>
        <w:tblLook w:val="04A0" w:firstRow="1" w:lastRow="0" w:firstColumn="1" w:lastColumn="0" w:noHBand="0" w:noVBand="1"/>
      </w:tblPr>
      <w:tblGrid>
        <w:gridCol w:w="7799"/>
        <w:gridCol w:w="3047"/>
      </w:tblGrid>
      <w:tr w:rsidR="000D5CF5" w:rsidRPr="00157C67" w:rsidTr="00C34B5B">
        <w:tc>
          <w:tcPr>
            <w:tcW w:w="7799" w:type="dxa"/>
            <w:shd w:val="clear" w:color="auto" w:fill="auto"/>
          </w:tcPr>
          <w:p w:rsidR="000D5CF5" w:rsidRPr="0039376C" w:rsidRDefault="0060244D" w:rsidP="00C34B5B">
            <w:pPr>
              <w:rPr>
                <w:sz w:val="22"/>
                <w:szCs w:val="22"/>
                <w:lang w:val="uk-UA"/>
              </w:rPr>
            </w:pPr>
            <w:r w:rsidRPr="0060244D">
              <w:rPr>
                <w:sz w:val="22"/>
                <w:szCs w:val="22"/>
                <w:lang w:val="uk-UA"/>
              </w:rPr>
              <w:t>12 липня</w:t>
            </w:r>
            <w:r w:rsidR="00F6240A">
              <w:rPr>
                <w:sz w:val="22"/>
                <w:szCs w:val="22"/>
                <w:lang w:val="uk-UA"/>
              </w:rPr>
              <w:t xml:space="preserve"> </w:t>
            </w:r>
            <w:r w:rsidR="000D5CF5" w:rsidRPr="0039376C">
              <w:rPr>
                <w:sz w:val="22"/>
                <w:szCs w:val="22"/>
                <w:lang w:val="uk-UA"/>
              </w:rPr>
              <w:t>2018 року</w:t>
            </w:r>
          </w:p>
        </w:tc>
        <w:tc>
          <w:tcPr>
            <w:tcW w:w="3047" w:type="dxa"/>
            <w:shd w:val="clear" w:color="auto" w:fill="auto"/>
          </w:tcPr>
          <w:p w:rsidR="000D5CF5" w:rsidRPr="00157C67" w:rsidRDefault="000D5CF5" w:rsidP="00C34B5B">
            <w:pPr>
              <w:rPr>
                <w:sz w:val="22"/>
                <w:szCs w:val="22"/>
                <w:lang w:val="uk-UA"/>
              </w:rPr>
            </w:pPr>
            <w:r w:rsidRPr="00157C67">
              <w:rPr>
                <w:sz w:val="22"/>
                <w:szCs w:val="22"/>
                <w:lang w:val="uk-UA"/>
              </w:rPr>
              <w:t>м. Суми,</w:t>
            </w:r>
          </w:p>
          <w:p w:rsidR="000D5CF5" w:rsidRPr="00157C67" w:rsidRDefault="00644CC6" w:rsidP="00C34B5B">
            <w:pPr>
              <w:ind w:right="-1"/>
              <w:rPr>
                <w:sz w:val="22"/>
                <w:szCs w:val="22"/>
                <w:lang w:val="uk-UA"/>
              </w:rPr>
            </w:pPr>
            <w:proofErr w:type="spellStart"/>
            <w:r>
              <w:rPr>
                <w:sz w:val="22"/>
                <w:szCs w:val="22"/>
                <w:lang w:val="uk-UA"/>
              </w:rPr>
              <w:t>пл</w:t>
            </w:r>
            <w:proofErr w:type="spellEnd"/>
            <w:r>
              <w:rPr>
                <w:sz w:val="22"/>
                <w:szCs w:val="22"/>
                <w:lang w:val="uk-UA"/>
              </w:rPr>
              <w:t xml:space="preserve">. Незалежності, 2, </w:t>
            </w:r>
            <w:proofErr w:type="spellStart"/>
            <w:r>
              <w:rPr>
                <w:sz w:val="22"/>
                <w:szCs w:val="22"/>
                <w:lang w:val="uk-UA"/>
              </w:rPr>
              <w:t>каб</w:t>
            </w:r>
            <w:proofErr w:type="spellEnd"/>
            <w:r>
              <w:rPr>
                <w:sz w:val="22"/>
                <w:szCs w:val="22"/>
                <w:lang w:val="uk-UA"/>
              </w:rPr>
              <w:t>. 59</w:t>
            </w:r>
          </w:p>
          <w:p w:rsidR="000D5CF5" w:rsidRPr="00157C67" w:rsidRDefault="000D5CF5" w:rsidP="00C34B5B">
            <w:pPr>
              <w:ind w:right="-1"/>
              <w:rPr>
                <w:sz w:val="22"/>
                <w:szCs w:val="22"/>
                <w:u w:val="single"/>
                <w:vertAlign w:val="superscript"/>
                <w:lang w:val="uk-UA"/>
              </w:rPr>
            </w:pPr>
            <w:r w:rsidRPr="00157C67">
              <w:rPr>
                <w:sz w:val="22"/>
                <w:szCs w:val="22"/>
                <w:lang w:val="uk-UA"/>
              </w:rPr>
              <w:t>початок о 1</w:t>
            </w:r>
            <w:r w:rsidR="0060244D">
              <w:rPr>
                <w:sz w:val="22"/>
                <w:szCs w:val="22"/>
                <w:lang w:val="uk-UA"/>
              </w:rPr>
              <w:t>4</w:t>
            </w:r>
            <w:r w:rsidRPr="00157C67">
              <w:rPr>
                <w:sz w:val="22"/>
                <w:szCs w:val="22"/>
                <w:u w:val="single"/>
                <w:vertAlign w:val="superscript"/>
                <w:lang w:val="uk-UA"/>
              </w:rPr>
              <w:t>00</w:t>
            </w:r>
          </w:p>
        </w:tc>
      </w:tr>
    </w:tbl>
    <w:p w:rsidR="00402CC0" w:rsidRPr="00402CC0" w:rsidRDefault="00402CC0" w:rsidP="00402CC0">
      <w:pPr>
        <w:pStyle w:val="aa"/>
        <w:spacing w:before="0" w:beforeAutospacing="0" w:after="0" w:afterAutospacing="0"/>
        <w:ind w:left="720"/>
        <w:jc w:val="both"/>
        <w:rPr>
          <w:sz w:val="28"/>
          <w:szCs w:val="28"/>
          <w:lang w:val="uk-UA"/>
        </w:rPr>
      </w:pPr>
    </w:p>
    <w:p w:rsidR="00FE5DCC" w:rsidRDefault="00226B4D" w:rsidP="00B91C63">
      <w:pPr>
        <w:pStyle w:val="ac"/>
        <w:numPr>
          <w:ilvl w:val="0"/>
          <w:numId w:val="15"/>
        </w:numPr>
        <w:ind w:hanging="578"/>
        <w:jc w:val="both"/>
        <w:rPr>
          <w:sz w:val="28"/>
          <w:szCs w:val="28"/>
          <w:lang w:val="uk-UA"/>
        </w:rPr>
      </w:pPr>
      <w:r>
        <w:rPr>
          <w:sz w:val="28"/>
          <w:szCs w:val="28"/>
          <w:lang w:val="uk-UA"/>
        </w:rPr>
        <w:t>Про проект рішення Сумської міської ради «</w:t>
      </w:r>
      <w:r w:rsidR="00C06AFB" w:rsidRPr="00C06AFB">
        <w:rPr>
          <w:sz w:val="28"/>
          <w:szCs w:val="28"/>
          <w:lang w:val="uk-UA"/>
        </w:rPr>
        <w:t xml:space="preserve">Про внесення змін та доповнень </w:t>
      </w:r>
      <w:r w:rsidR="00C06AFB">
        <w:rPr>
          <w:sz w:val="28"/>
          <w:szCs w:val="28"/>
          <w:lang w:val="uk-UA"/>
        </w:rPr>
        <w:t>до міського бюджету на 2018 рік</w:t>
      </w:r>
      <w:r>
        <w:rPr>
          <w:sz w:val="28"/>
          <w:szCs w:val="28"/>
          <w:lang w:val="uk-UA"/>
        </w:rPr>
        <w:t>», який пропонується до розгляду на сесії 25.07.18.</w:t>
      </w:r>
    </w:p>
    <w:p w:rsidR="00C06AFB" w:rsidRPr="00C06AFB" w:rsidRDefault="00C06AFB" w:rsidP="00C06AFB">
      <w:pPr>
        <w:pStyle w:val="ac"/>
        <w:ind w:left="6096"/>
        <w:jc w:val="both"/>
        <w:rPr>
          <w:i/>
          <w:sz w:val="28"/>
          <w:szCs w:val="28"/>
          <w:lang w:val="uk-UA"/>
        </w:rPr>
      </w:pPr>
      <w:r w:rsidRPr="00C06AFB">
        <w:rPr>
          <w:i/>
          <w:sz w:val="28"/>
          <w:szCs w:val="28"/>
          <w:lang w:val="uk-UA"/>
        </w:rPr>
        <w:t>Доповідає: Липова С.А.</w:t>
      </w:r>
    </w:p>
    <w:p w:rsidR="00C06AFB" w:rsidRDefault="00C06AFB" w:rsidP="00B91C63">
      <w:pPr>
        <w:pStyle w:val="ac"/>
        <w:numPr>
          <w:ilvl w:val="0"/>
          <w:numId w:val="15"/>
        </w:numPr>
        <w:ind w:hanging="578"/>
        <w:jc w:val="both"/>
        <w:rPr>
          <w:sz w:val="28"/>
          <w:szCs w:val="28"/>
          <w:lang w:val="uk-UA"/>
        </w:rPr>
      </w:pPr>
      <w:r>
        <w:rPr>
          <w:sz w:val="28"/>
          <w:szCs w:val="28"/>
          <w:lang w:val="uk-UA"/>
        </w:rPr>
        <w:t>Про проект рішення Сумської міської ради «</w:t>
      </w:r>
      <w:r w:rsidRPr="00C06AFB">
        <w:rPr>
          <w:sz w:val="28"/>
          <w:szCs w:val="28"/>
          <w:lang w:val="uk-UA"/>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w:t>
      </w:r>
      <w:r>
        <w:rPr>
          <w:sz w:val="28"/>
          <w:szCs w:val="28"/>
          <w:lang w:val="uk-UA"/>
        </w:rPr>
        <w:t xml:space="preserve"> 2019 - 2020 роки» (зі змінами)</w:t>
      </w:r>
      <w:r>
        <w:rPr>
          <w:sz w:val="28"/>
          <w:szCs w:val="28"/>
          <w:lang w:val="uk-UA"/>
        </w:rPr>
        <w:t>», який пропонується до розгляду на сесії 25.07.18.</w:t>
      </w:r>
    </w:p>
    <w:p w:rsidR="00C06AFB" w:rsidRPr="00C06AFB" w:rsidRDefault="00C06AFB" w:rsidP="00C06AFB">
      <w:pPr>
        <w:pStyle w:val="ac"/>
        <w:ind w:left="6096"/>
        <w:jc w:val="both"/>
        <w:rPr>
          <w:i/>
          <w:sz w:val="28"/>
          <w:szCs w:val="28"/>
          <w:lang w:val="uk-UA"/>
        </w:rPr>
      </w:pPr>
      <w:r w:rsidRPr="00C06AFB">
        <w:rPr>
          <w:i/>
          <w:sz w:val="28"/>
          <w:szCs w:val="28"/>
          <w:lang w:val="uk-UA"/>
        </w:rPr>
        <w:t>Доповідає: Липова С.А.</w:t>
      </w:r>
    </w:p>
    <w:p w:rsidR="00C06AFB" w:rsidRDefault="00C06AFB" w:rsidP="00B91C63">
      <w:pPr>
        <w:pStyle w:val="ac"/>
        <w:numPr>
          <w:ilvl w:val="0"/>
          <w:numId w:val="15"/>
        </w:numPr>
        <w:ind w:hanging="578"/>
        <w:jc w:val="both"/>
        <w:rPr>
          <w:sz w:val="28"/>
          <w:szCs w:val="28"/>
          <w:lang w:val="uk-UA"/>
        </w:rPr>
      </w:pPr>
      <w:r>
        <w:rPr>
          <w:sz w:val="28"/>
          <w:szCs w:val="28"/>
          <w:lang w:val="uk-UA"/>
        </w:rPr>
        <w:t>Про проект рішення Сумської міської ради «</w:t>
      </w:r>
      <w:r w:rsidRPr="00C06AFB">
        <w:rPr>
          <w:sz w:val="28"/>
          <w:szCs w:val="28"/>
          <w:lang w:val="uk-UA"/>
        </w:rPr>
        <w:t>Про витрачання коштів резервного фонду місько</w:t>
      </w:r>
      <w:r>
        <w:rPr>
          <w:sz w:val="28"/>
          <w:szCs w:val="28"/>
          <w:lang w:val="uk-UA"/>
        </w:rPr>
        <w:t>го бюджету за червень 2018 року</w:t>
      </w:r>
      <w:r>
        <w:rPr>
          <w:sz w:val="28"/>
          <w:szCs w:val="28"/>
          <w:lang w:val="uk-UA"/>
        </w:rPr>
        <w:t>», який пропонується до розгляду на сесії 25.07.18.</w:t>
      </w:r>
    </w:p>
    <w:p w:rsidR="00C06AFB" w:rsidRPr="00C06AFB" w:rsidRDefault="00C06AFB" w:rsidP="00C06AFB">
      <w:pPr>
        <w:pStyle w:val="ac"/>
        <w:ind w:left="6096"/>
        <w:jc w:val="both"/>
        <w:rPr>
          <w:i/>
          <w:sz w:val="28"/>
          <w:szCs w:val="28"/>
          <w:lang w:val="uk-UA"/>
        </w:rPr>
      </w:pPr>
      <w:r w:rsidRPr="00C06AFB">
        <w:rPr>
          <w:i/>
          <w:sz w:val="28"/>
          <w:szCs w:val="28"/>
          <w:lang w:val="uk-UA"/>
        </w:rPr>
        <w:t>Доповідає: Липова С.А.</w:t>
      </w:r>
    </w:p>
    <w:p w:rsidR="00C06AFB" w:rsidRDefault="00C06AFB" w:rsidP="00C06AFB">
      <w:pPr>
        <w:pStyle w:val="ac"/>
        <w:numPr>
          <w:ilvl w:val="0"/>
          <w:numId w:val="15"/>
        </w:numPr>
        <w:ind w:hanging="578"/>
        <w:jc w:val="both"/>
        <w:rPr>
          <w:sz w:val="28"/>
          <w:szCs w:val="28"/>
          <w:lang w:val="uk-UA"/>
        </w:rPr>
      </w:pPr>
      <w:r>
        <w:rPr>
          <w:sz w:val="28"/>
          <w:szCs w:val="28"/>
          <w:lang w:val="uk-UA"/>
        </w:rPr>
        <w:t xml:space="preserve">Про лист від 26.06.18 за № 2415 в.о. директора департаменту фінансів, економіки та інвестицій Сумської міської ради </w:t>
      </w:r>
      <w:proofErr w:type="spellStart"/>
      <w:r>
        <w:rPr>
          <w:sz w:val="28"/>
          <w:szCs w:val="28"/>
          <w:lang w:val="uk-UA"/>
        </w:rPr>
        <w:t>Співакової</w:t>
      </w:r>
      <w:proofErr w:type="spellEnd"/>
      <w:r>
        <w:rPr>
          <w:sz w:val="28"/>
          <w:szCs w:val="28"/>
          <w:lang w:val="uk-UA"/>
        </w:rPr>
        <w:t xml:space="preserve"> Л.І. щодо ініціювання на сесію проекту рішення Сумської міської ради «Про внесення </w:t>
      </w:r>
      <w:r w:rsidR="00D062E8">
        <w:rPr>
          <w:sz w:val="28"/>
          <w:szCs w:val="28"/>
          <w:lang w:val="uk-UA"/>
        </w:rPr>
        <w:t xml:space="preserve">змін </w:t>
      </w:r>
      <w:r>
        <w:rPr>
          <w:sz w:val="28"/>
          <w:szCs w:val="28"/>
          <w:lang w:val="uk-UA"/>
        </w:rPr>
        <w:t>до рішення Сумської міської ради від 23 травня 2018 року № 3498-МР «Про затвердження Концепції індустріального парку «Суми»</w:t>
      </w:r>
      <w:r w:rsidR="005C1085">
        <w:rPr>
          <w:sz w:val="28"/>
          <w:szCs w:val="28"/>
          <w:lang w:val="uk-UA"/>
        </w:rPr>
        <w:t xml:space="preserve"> та створення індустріального парку «Суми»</w:t>
      </w:r>
      <w:r>
        <w:rPr>
          <w:sz w:val="28"/>
          <w:szCs w:val="28"/>
          <w:lang w:val="uk-UA"/>
        </w:rPr>
        <w:t>.</w:t>
      </w:r>
    </w:p>
    <w:p w:rsidR="00C06AFB" w:rsidRPr="00C1178F" w:rsidRDefault="00C06AFB" w:rsidP="00C06AFB">
      <w:pPr>
        <w:ind w:left="6096"/>
        <w:jc w:val="both"/>
        <w:rPr>
          <w:i/>
          <w:sz w:val="28"/>
          <w:szCs w:val="28"/>
          <w:lang w:val="uk-UA"/>
        </w:rPr>
      </w:pPr>
      <w:r w:rsidRPr="00C1178F">
        <w:rPr>
          <w:i/>
          <w:sz w:val="28"/>
          <w:szCs w:val="28"/>
          <w:lang w:val="uk-UA"/>
        </w:rPr>
        <w:t xml:space="preserve">Доповідає: </w:t>
      </w:r>
      <w:r>
        <w:rPr>
          <w:i/>
          <w:sz w:val="28"/>
          <w:szCs w:val="28"/>
          <w:lang w:val="uk-UA"/>
        </w:rPr>
        <w:t>Липова С.А.</w:t>
      </w:r>
    </w:p>
    <w:p w:rsidR="00C06AFB" w:rsidRDefault="00C06AFB" w:rsidP="00C06AFB">
      <w:pPr>
        <w:pStyle w:val="ac"/>
        <w:numPr>
          <w:ilvl w:val="0"/>
          <w:numId w:val="15"/>
        </w:numPr>
        <w:ind w:hanging="578"/>
        <w:jc w:val="both"/>
        <w:rPr>
          <w:sz w:val="28"/>
          <w:szCs w:val="28"/>
          <w:lang w:val="uk-UA"/>
        </w:rPr>
      </w:pPr>
      <w:r>
        <w:rPr>
          <w:sz w:val="28"/>
          <w:szCs w:val="28"/>
          <w:lang w:val="uk-UA"/>
        </w:rPr>
        <w:t>Про лист від 03.07.18 за № 2501 директора департаменту фінансів, економіки та інвестицій Сумської міської ради Липової С.А. щодо інформації про стан реалізації покладених на Сумську міську раду повноважень у здійсненні державної регуляторної політики протягом І півріччя 2018 року (з плану роботи постійної комісії).</w:t>
      </w:r>
    </w:p>
    <w:p w:rsidR="00C06AFB" w:rsidRPr="0058132A" w:rsidRDefault="00C06AFB" w:rsidP="00C06AFB">
      <w:pPr>
        <w:ind w:left="6096"/>
        <w:jc w:val="both"/>
        <w:rPr>
          <w:i/>
          <w:sz w:val="28"/>
          <w:szCs w:val="28"/>
          <w:lang w:val="uk-UA"/>
        </w:rPr>
      </w:pPr>
      <w:r w:rsidRPr="0058132A">
        <w:rPr>
          <w:i/>
          <w:sz w:val="28"/>
          <w:szCs w:val="28"/>
          <w:lang w:val="uk-UA"/>
        </w:rPr>
        <w:t>Доповідає: Липова С.А.</w:t>
      </w:r>
    </w:p>
    <w:p w:rsidR="00D861F9" w:rsidRDefault="00C52E3D" w:rsidP="00D861F9">
      <w:pPr>
        <w:pStyle w:val="ac"/>
        <w:numPr>
          <w:ilvl w:val="0"/>
          <w:numId w:val="15"/>
        </w:numPr>
        <w:ind w:hanging="578"/>
        <w:jc w:val="both"/>
        <w:rPr>
          <w:sz w:val="28"/>
          <w:szCs w:val="28"/>
          <w:lang w:val="uk-UA"/>
        </w:rPr>
      </w:pPr>
      <w:r>
        <w:rPr>
          <w:sz w:val="28"/>
          <w:szCs w:val="28"/>
          <w:lang w:val="uk-UA"/>
        </w:rPr>
        <w:t>Про лист від 14.06</w:t>
      </w:r>
      <w:r w:rsidR="00D861F9" w:rsidRPr="00D94C4D">
        <w:rPr>
          <w:sz w:val="28"/>
          <w:szCs w:val="28"/>
          <w:lang w:val="uk-UA"/>
        </w:rPr>
        <w:t xml:space="preserve">.18 за № </w:t>
      </w:r>
      <w:r>
        <w:rPr>
          <w:sz w:val="28"/>
          <w:szCs w:val="28"/>
          <w:lang w:val="uk-UA"/>
        </w:rPr>
        <w:t>33.1-19/08</w:t>
      </w:r>
      <w:r w:rsidR="00D861F9" w:rsidRPr="00D94C4D">
        <w:rPr>
          <w:sz w:val="28"/>
          <w:szCs w:val="28"/>
          <w:lang w:val="uk-UA"/>
        </w:rPr>
        <w:t xml:space="preserve"> начальника відділу організаційно-кадрової роботи Сумської міської ради Антоненка А.Г. щодо присвоєння </w:t>
      </w:r>
      <w:proofErr w:type="spellStart"/>
      <w:r>
        <w:rPr>
          <w:sz w:val="28"/>
          <w:szCs w:val="28"/>
          <w:lang w:val="uk-UA"/>
        </w:rPr>
        <w:t>Абрамітову</w:t>
      </w:r>
      <w:proofErr w:type="spellEnd"/>
      <w:r>
        <w:rPr>
          <w:sz w:val="28"/>
          <w:szCs w:val="28"/>
          <w:lang w:val="uk-UA"/>
        </w:rPr>
        <w:t xml:space="preserve"> Артуру Юрійовичу</w:t>
      </w:r>
      <w:r w:rsidR="00D861F9" w:rsidRPr="00D94C4D">
        <w:rPr>
          <w:sz w:val="28"/>
          <w:szCs w:val="28"/>
          <w:lang w:val="uk-UA"/>
        </w:rPr>
        <w:t xml:space="preserve"> звання «Почесний громадянин міста Суми».</w:t>
      </w:r>
    </w:p>
    <w:p w:rsidR="00C52E3D" w:rsidRPr="00C52E3D" w:rsidRDefault="00C52E3D" w:rsidP="00C52E3D">
      <w:pPr>
        <w:ind w:left="6096"/>
        <w:jc w:val="both"/>
        <w:rPr>
          <w:i/>
          <w:sz w:val="28"/>
          <w:szCs w:val="28"/>
          <w:lang w:val="uk-UA"/>
        </w:rPr>
      </w:pPr>
      <w:r w:rsidRPr="00C52E3D">
        <w:rPr>
          <w:i/>
          <w:sz w:val="28"/>
          <w:szCs w:val="28"/>
          <w:lang w:val="uk-UA"/>
        </w:rPr>
        <w:t>Доповідає: Антоненко А.Г.</w:t>
      </w:r>
    </w:p>
    <w:p w:rsidR="00C52E3D" w:rsidRDefault="00485E64" w:rsidP="00D861F9">
      <w:pPr>
        <w:pStyle w:val="ac"/>
        <w:numPr>
          <w:ilvl w:val="0"/>
          <w:numId w:val="15"/>
        </w:numPr>
        <w:ind w:hanging="578"/>
        <w:jc w:val="both"/>
        <w:rPr>
          <w:sz w:val="28"/>
          <w:szCs w:val="28"/>
          <w:lang w:val="uk-UA"/>
        </w:rPr>
      </w:pPr>
      <w:r>
        <w:rPr>
          <w:sz w:val="28"/>
          <w:szCs w:val="28"/>
          <w:lang w:val="uk-UA"/>
        </w:rPr>
        <w:t xml:space="preserve">Про лист від 07.06.18 за № 2867 Сумського міського голови Лисенка О.М. щодо відшкодування збитків, завданих кооперативу </w:t>
      </w:r>
      <w:r w:rsidR="008F4D18">
        <w:rPr>
          <w:sz w:val="28"/>
          <w:szCs w:val="28"/>
          <w:lang w:val="uk-UA"/>
        </w:rPr>
        <w:t xml:space="preserve">«Озеленювач» </w:t>
      </w:r>
      <w:r>
        <w:rPr>
          <w:sz w:val="28"/>
          <w:szCs w:val="28"/>
          <w:lang w:val="uk-UA"/>
        </w:rPr>
        <w:t>внаслідок демонтажу тимчасової споруди для здійснення підприємницької діяльності.</w:t>
      </w:r>
    </w:p>
    <w:p w:rsidR="00485E64" w:rsidRPr="00485E64" w:rsidRDefault="00485E64" w:rsidP="00485E64">
      <w:pPr>
        <w:pStyle w:val="ac"/>
        <w:ind w:left="6096"/>
        <w:jc w:val="both"/>
        <w:rPr>
          <w:i/>
          <w:sz w:val="28"/>
          <w:szCs w:val="28"/>
          <w:lang w:val="uk-UA"/>
        </w:rPr>
      </w:pPr>
      <w:r w:rsidRPr="00485E64">
        <w:rPr>
          <w:i/>
          <w:sz w:val="28"/>
          <w:szCs w:val="28"/>
          <w:lang w:val="uk-UA"/>
        </w:rPr>
        <w:t xml:space="preserve">Доповідає: </w:t>
      </w:r>
      <w:proofErr w:type="spellStart"/>
      <w:r>
        <w:rPr>
          <w:i/>
          <w:sz w:val="28"/>
          <w:szCs w:val="28"/>
          <w:lang w:val="uk-UA"/>
        </w:rPr>
        <w:t>Чайченко</w:t>
      </w:r>
      <w:proofErr w:type="spellEnd"/>
      <w:r>
        <w:rPr>
          <w:i/>
          <w:sz w:val="28"/>
          <w:szCs w:val="28"/>
          <w:lang w:val="uk-UA"/>
        </w:rPr>
        <w:t xml:space="preserve"> О.В.</w:t>
      </w:r>
    </w:p>
    <w:p w:rsidR="00485E64" w:rsidRDefault="0045708C" w:rsidP="00D861F9">
      <w:pPr>
        <w:pStyle w:val="ac"/>
        <w:numPr>
          <w:ilvl w:val="0"/>
          <w:numId w:val="15"/>
        </w:numPr>
        <w:ind w:hanging="578"/>
        <w:jc w:val="both"/>
        <w:rPr>
          <w:sz w:val="28"/>
          <w:szCs w:val="28"/>
          <w:lang w:val="uk-UA"/>
        </w:rPr>
      </w:pPr>
      <w:r>
        <w:rPr>
          <w:sz w:val="28"/>
          <w:szCs w:val="28"/>
          <w:lang w:val="uk-UA"/>
        </w:rPr>
        <w:t>Про лист від 19.06.18 за № 121</w:t>
      </w:r>
      <w:r w:rsidRPr="00F87C56">
        <w:rPr>
          <w:sz w:val="28"/>
          <w:szCs w:val="28"/>
          <w:lang w:val="uk-UA"/>
        </w:rPr>
        <w:t>8 першого заступника міського голови Войтенка В.В. щодо додаткового виділення з міського бюджету коштів у сумі 500,0 тис. грн. для передачі субвенції з міського бюджету державному бюд</w:t>
      </w:r>
      <w:r>
        <w:rPr>
          <w:sz w:val="28"/>
          <w:szCs w:val="28"/>
          <w:lang w:val="uk-UA"/>
        </w:rPr>
        <w:t xml:space="preserve">жету для військової частини </w:t>
      </w:r>
      <w:r w:rsidRPr="00F87C56">
        <w:rPr>
          <w:sz w:val="28"/>
          <w:szCs w:val="28"/>
          <w:lang w:val="uk-UA"/>
        </w:rPr>
        <w:t xml:space="preserve">3051 Національної гвардії України на придбання будівельних матеріалів та проведення поточного ремонту </w:t>
      </w:r>
      <w:r>
        <w:rPr>
          <w:sz w:val="28"/>
          <w:szCs w:val="28"/>
          <w:lang w:val="uk-UA"/>
        </w:rPr>
        <w:t>казарми та складських приміщень</w:t>
      </w:r>
      <w:r w:rsidR="0076410E">
        <w:rPr>
          <w:sz w:val="28"/>
          <w:szCs w:val="28"/>
          <w:lang w:val="uk-UA"/>
        </w:rPr>
        <w:t>.</w:t>
      </w:r>
    </w:p>
    <w:p w:rsidR="0076410E" w:rsidRPr="00485E64" w:rsidRDefault="0076410E" w:rsidP="008022C7">
      <w:pPr>
        <w:pStyle w:val="ac"/>
        <w:ind w:left="5529"/>
        <w:jc w:val="both"/>
        <w:rPr>
          <w:i/>
          <w:sz w:val="28"/>
          <w:szCs w:val="28"/>
          <w:lang w:val="uk-UA"/>
        </w:rPr>
      </w:pPr>
      <w:r w:rsidRPr="00485E64">
        <w:rPr>
          <w:i/>
          <w:sz w:val="28"/>
          <w:szCs w:val="28"/>
          <w:lang w:val="uk-UA"/>
        </w:rPr>
        <w:t xml:space="preserve">Доповідає: </w:t>
      </w:r>
      <w:r>
        <w:rPr>
          <w:i/>
          <w:sz w:val="28"/>
          <w:szCs w:val="28"/>
          <w:lang w:val="uk-UA"/>
        </w:rPr>
        <w:t>Костенко О.А.</w:t>
      </w:r>
      <w:r w:rsidR="008022C7">
        <w:rPr>
          <w:i/>
          <w:sz w:val="28"/>
          <w:szCs w:val="28"/>
          <w:lang w:val="uk-UA"/>
        </w:rPr>
        <w:t>, Брязкун Г.В.</w:t>
      </w:r>
    </w:p>
    <w:p w:rsidR="0076410E" w:rsidRDefault="003B61AC" w:rsidP="00D861F9">
      <w:pPr>
        <w:pStyle w:val="ac"/>
        <w:numPr>
          <w:ilvl w:val="0"/>
          <w:numId w:val="15"/>
        </w:numPr>
        <w:ind w:hanging="578"/>
        <w:jc w:val="both"/>
        <w:rPr>
          <w:sz w:val="28"/>
          <w:szCs w:val="28"/>
          <w:lang w:val="uk-UA"/>
        </w:rPr>
      </w:pPr>
      <w:r>
        <w:rPr>
          <w:sz w:val="28"/>
          <w:szCs w:val="28"/>
          <w:lang w:val="uk-UA"/>
        </w:rPr>
        <w:lastRenderedPageBreak/>
        <w:t>Про лист від 20.06.18 за № 164 начальника відділу</w:t>
      </w:r>
      <w:r w:rsidR="00B12031">
        <w:rPr>
          <w:sz w:val="28"/>
          <w:szCs w:val="28"/>
          <w:lang w:val="uk-UA"/>
        </w:rPr>
        <w:t xml:space="preserve"> торгівлі, побуту та захисту прав споживачів Сумської міської ради Дубицького О.Ю. щодо проекту рішення Сумської міської ради «Про заборону продажу пива (крім безалкогольного), алкогольних, слабоалкогольних напоїв, вин столових суб’єктами господарювання на території міста Суми у визначений час доби» (експертний висновок).</w:t>
      </w:r>
    </w:p>
    <w:p w:rsidR="00B12031" w:rsidRPr="00B12031" w:rsidRDefault="00B12031" w:rsidP="006A7918">
      <w:pPr>
        <w:ind w:left="5670"/>
        <w:jc w:val="both"/>
        <w:rPr>
          <w:i/>
          <w:sz w:val="28"/>
          <w:szCs w:val="28"/>
          <w:lang w:val="uk-UA"/>
        </w:rPr>
      </w:pPr>
      <w:r w:rsidRPr="00B12031">
        <w:rPr>
          <w:i/>
          <w:sz w:val="28"/>
          <w:szCs w:val="28"/>
          <w:lang w:val="uk-UA"/>
        </w:rPr>
        <w:t xml:space="preserve">Доповідає: </w:t>
      </w:r>
      <w:r>
        <w:rPr>
          <w:i/>
          <w:sz w:val="28"/>
          <w:szCs w:val="28"/>
          <w:lang w:val="uk-UA"/>
        </w:rPr>
        <w:t>Дубицький О.Ю.</w:t>
      </w:r>
    </w:p>
    <w:p w:rsidR="00B12031" w:rsidRDefault="00B12031" w:rsidP="00D861F9">
      <w:pPr>
        <w:pStyle w:val="ac"/>
        <w:numPr>
          <w:ilvl w:val="0"/>
          <w:numId w:val="15"/>
        </w:numPr>
        <w:ind w:hanging="578"/>
        <w:jc w:val="both"/>
        <w:rPr>
          <w:sz w:val="28"/>
          <w:szCs w:val="28"/>
          <w:lang w:val="uk-UA"/>
        </w:rPr>
      </w:pPr>
      <w:r>
        <w:rPr>
          <w:sz w:val="28"/>
          <w:szCs w:val="28"/>
          <w:lang w:val="uk-UA"/>
        </w:rPr>
        <w:t xml:space="preserve">Про лист від 20.06.18 за № 173 директора КДЮСШ «Суми» </w:t>
      </w:r>
      <w:proofErr w:type="spellStart"/>
      <w:r>
        <w:rPr>
          <w:sz w:val="28"/>
          <w:szCs w:val="28"/>
          <w:lang w:val="uk-UA"/>
        </w:rPr>
        <w:t>Літовцевої</w:t>
      </w:r>
      <w:proofErr w:type="spellEnd"/>
      <w:r>
        <w:rPr>
          <w:sz w:val="28"/>
          <w:szCs w:val="28"/>
          <w:lang w:val="uk-UA"/>
        </w:rPr>
        <w:t xml:space="preserve"> Т.В. щодо додаткового виділення з міського бюджету коштів у сумі 142414,00 грн. для участі вихованців відділень боксу, футболу в основних змаганнях року, згідно затвердженого плану.</w:t>
      </w:r>
    </w:p>
    <w:p w:rsidR="00B12031" w:rsidRPr="00B12031" w:rsidRDefault="00B12031" w:rsidP="006A7918">
      <w:pPr>
        <w:ind w:left="5670"/>
        <w:jc w:val="both"/>
        <w:rPr>
          <w:i/>
          <w:sz w:val="28"/>
          <w:szCs w:val="28"/>
          <w:lang w:val="uk-UA"/>
        </w:rPr>
      </w:pPr>
      <w:r w:rsidRPr="00B12031">
        <w:rPr>
          <w:i/>
          <w:sz w:val="28"/>
          <w:szCs w:val="28"/>
          <w:lang w:val="uk-UA"/>
        </w:rPr>
        <w:t xml:space="preserve">Доповідає: </w:t>
      </w:r>
      <w:proofErr w:type="spellStart"/>
      <w:r>
        <w:rPr>
          <w:i/>
          <w:sz w:val="28"/>
          <w:szCs w:val="28"/>
          <w:lang w:val="uk-UA"/>
        </w:rPr>
        <w:t>Літовцева</w:t>
      </w:r>
      <w:proofErr w:type="spellEnd"/>
      <w:r>
        <w:rPr>
          <w:i/>
          <w:sz w:val="28"/>
          <w:szCs w:val="28"/>
          <w:lang w:val="uk-UA"/>
        </w:rPr>
        <w:t xml:space="preserve"> Т.В.</w:t>
      </w:r>
    </w:p>
    <w:p w:rsidR="00C1178F" w:rsidRDefault="00AE0FCB" w:rsidP="00D861F9">
      <w:pPr>
        <w:pStyle w:val="ac"/>
        <w:numPr>
          <w:ilvl w:val="0"/>
          <w:numId w:val="15"/>
        </w:numPr>
        <w:ind w:hanging="578"/>
        <w:jc w:val="both"/>
        <w:rPr>
          <w:sz w:val="28"/>
          <w:szCs w:val="28"/>
          <w:lang w:val="uk-UA"/>
        </w:rPr>
      </w:pPr>
      <w:r>
        <w:rPr>
          <w:sz w:val="28"/>
          <w:szCs w:val="28"/>
          <w:lang w:val="uk-UA"/>
        </w:rPr>
        <w:t>Про лист від 14.06.18 за № 230</w:t>
      </w:r>
      <w:r w:rsidR="008F3673">
        <w:rPr>
          <w:sz w:val="28"/>
          <w:szCs w:val="28"/>
          <w:lang w:val="uk-UA"/>
        </w:rPr>
        <w:t xml:space="preserve"> директора департаменту соціального захисту населення Сумської міської ради </w:t>
      </w:r>
      <w:proofErr w:type="spellStart"/>
      <w:r w:rsidR="008F3673">
        <w:rPr>
          <w:sz w:val="28"/>
          <w:szCs w:val="28"/>
          <w:lang w:val="uk-UA"/>
        </w:rPr>
        <w:t>Масік</w:t>
      </w:r>
      <w:proofErr w:type="spellEnd"/>
      <w:r w:rsidR="008F3673">
        <w:rPr>
          <w:sz w:val="28"/>
          <w:szCs w:val="28"/>
          <w:lang w:val="uk-UA"/>
        </w:rPr>
        <w:t xml:space="preserve"> Т.О. щодо додаткового виділення з міського бюджету коштів у сумі 3,0 млн. грн. </w:t>
      </w:r>
      <w:r w:rsidR="0038395C">
        <w:rPr>
          <w:sz w:val="28"/>
          <w:szCs w:val="28"/>
          <w:lang w:val="uk-UA"/>
        </w:rPr>
        <w:t>для надання матеріальної допомоги, яка вкрай необхідна для проведення невідкладного лікування та придбання медичних засобів для мешканців міста Суми.</w:t>
      </w:r>
    </w:p>
    <w:p w:rsidR="0038395C" w:rsidRPr="0038395C" w:rsidRDefault="0038395C" w:rsidP="006A7918">
      <w:pPr>
        <w:pStyle w:val="ac"/>
        <w:ind w:left="5670"/>
        <w:jc w:val="both"/>
        <w:rPr>
          <w:i/>
          <w:sz w:val="28"/>
          <w:szCs w:val="28"/>
          <w:lang w:val="uk-UA"/>
        </w:rPr>
      </w:pPr>
      <w:r w:rsidRPr="0038395C">
        <w:rPr>
          <w:i/>
          <w:sz w:val="28"/>
          <w:szCs w:val="28"/>
          <w:lang w:val="uk-UA"/>
        </w:rPr>
        <w:t xml:space="preserve">Доповідає: </w:t>
      </w:r>
      <w:proofErr w:type="spellStart"/>
      <w:r>
        <w:rPr>
          <w:i/>
          <w:sz w:val="28"/>
          <w:szCs w:val="28"/>
          <w:lang w:val="uk-UA"/>
        </w:rPr>
        <w:t>Масік</w:t>
      </w:r>
      <w:proofErr w:type="spellEnd"/>
      <w:r>
        <w:rPr>
          <w:i/>
          <w:sz w:val="28"/>
          <w:szCs w:val="28"/>
          <w:lang w:val="uk-UA"/>
        </w:rPr>
        <w:t xml:space="preserve"> Т.О.</w:t>
      </w:r>
    </w:p>
    <w:p w:rsidR="0038395C" w:rsidRDefault="0038395C" w:rsidP="00D861F9">
      <w:pPr>
        <w:pStyle w:val="ac"/>
        <w:numPr>
          <w:ilvl w:val="0"/>
          <w:numId w:val="15"/>
        </w:numPr>
        <w:ind w:hanging="578"/>
        <w:jc w:val="both"/>
        <w:rPr>
          <w:sz w:val="28"/>
          <w:szCs w:val="28"/>
          <w:lang w:val="uk-UA"/>
        </w:rPr>
      </w:pPr>
      <w:r>
        <w:rPr>
          <w:sz w:val="28"/>
          <w:szCs w:val="28"/>
          <w:lang w:val="uk-UA"/>
        </w:rPr>
        <w:t xml:space="preserve">Про лист від 26.06.18 за № 1267 заступника міського голови з питань діяльності виконавчих органів ради Сумської міської ради </w:t>
      </w:r>
      <w:proofErr w:type="spellStart"/>
      <w:r>
        <w:rPr>
          <w:sz w:val="28"/>
          <w:szCs w:val="28"/>
          <w:lang w:val="uk-UA"/>
        </w:rPr>
        <w:t>Дмітрєвскої</w:t>
      </w:r>
      <w:proofErr w:type="spellEnd"/>
      <w:r>
        <w:rPr>
          <w:sz w:val="28"/>
          <w:szCs w:val="28"/>
          <w:lang w:val="uk-UA"/>
        </w:rPr>
        <w:t xml:space="preserve"> А.І. щодо додаткового виділення з міського бюджету коштів у сумі 312839,00 грн. для департаменту інфраструктури міста Сумської міської ради на проведення робіт по влаштуванню пандусів за всіма адресами, що є вкрай необхідними для забезпечення нормальної життєдіяльності осіб з інвалідністю.</w:t>
      </w:r>
    </w:p>
    <w:p w:rsidR="0038395C" w:rsidRPr="0038395C" w:rsidRDefault="0038395C" w:rsidP="0038395C">
      <w:pPr>
        <w:ind w:left="5529"/>
        <w:jc w:val="both"/>
        <w:rPr>
          <w:i/>
          <w:sz w:val="28"/>
          <w:szCs w:val="28"/>
          <w:lang w:val="uk-UA"/>
        </w:rPr>
      </w:pPr>
      <w:r w:rsidRPr="0038395C">
        <w:rPr>
          <w:i/>
          <w:sz w:val="28"/>
          <w:szCs w:val="28"/>
          <w:lang w:val="uk-UA"/>
        </w:rPr>
        <w:t xml:space="preserve">Доповідає: </w:t>
      </w:r>
      <w:proofErr w:type="spellStart"/>
      <w:r w:rsidRPr="0038395C">
        <w:rPr>
          <w:i/>
          <w:sz w:val="28"/>
          <w:szCs w:val="28"/>
          <w:lang w:val="uk-UA"/>
        </w:rPr>
        <w:t>Масік</w:t>
      </w:r>
      <w:proofErr w:type="spellEnd"/>
      <w:r w:rsidRPr="0038395C">
        <w:rPr>
          <w:i/>
          <w:sz w:val="28"/>
          <w:szCs w:val="28"/>
          <w:lang w:val="uk-UA"/>
        </w:rPr>
        <w:t xml:space="preserve"> Т.О.</w:t>
      </w:r>
      <w:r>
        <w:rPr>
          <w:i/>
          <w:sz w:val="28"/>
          <w:szCs w:val="28"/>
          <w:lang w:val="uk-UA"/>
        </w:rPr>
        <w:t xml:space="preserve">, </w:t>
      </w:r>
      <w:proofErr w:type="spellStart"/>
      <w:r>
        <w:rPr>
          <w:i/>
          <w:sz w:val="28"/>
          <w:szCs w:val="28"/>
          <w:lang w:val="uk-UA"/>
        </w:rPr>
        <w:t>Дмітрєвская</w:t>
      </w:r>
      <w:proofErr w:type="spellEnd"/>
      <w:r>
        <w:rPr>
          <w:i/>
          <w:sz w:val="28"/>
          <w:szCs w:val="28"/>
          <w:lang w:val="uk-UA"/>
        </w:rPr>
        <w:t xml:space="preserve"> А.І.</w:t>
      </w:r>
    </w:p>
    <w:p w:rsidR="00602BDF" w:rsidRDefault="00602BDF" w:rsidP="00602BDF">
      <w:pPr>
        <w:pStyle w:val="ac"/>
        <w:numPr>
          <w:ilvl w:val="0"/>
          <w:numId w:val="15"/>
        </w:numPr>
        <w:ind w:hanging="578"/>
        <w:jc w:val="both"/>
        <w:rPr>
          <w:sz w:val="28"/>
          <w:szCs w:val="28"/>
          <w:lang w:val="uk-UA"/>
        </w:rPr>
      </w:pPr>
      <w:r>
        <w:rPr>
          <w:sz w:val="28"/>
          <w:szCs w:val="28"/>
          <w:lang w:val="uk-UA"/>
        </w:rPr>
        <w:t xml:space="preserve">Про лист від </w:t>
      </w:r>
      <w:r w:rsidRPr="00257C59">
        <w:rPr>
          <w:sz w:val="28"/>
          <w:szCs w:val="28"/>
          <w:lang w:val="uk-UA"/>
        </w:rPr>
        <w:t>1</w:t>
      </w:r>
      <w:r>
        <w:rPr>
          <w:sz w:val="28"/>
          <w:szCs w:val="28"/>
          <w:lang w:val="uk-UA"/>
        </w:rPr>
        <w:t>2.06.18 за № 583</w:t>
      </w:r>
      <w:r w:rsidRPr="00257C59">
        <w:rPr>
          <w:sz w:val="28"/>
          <w:szCs w:val="28"/>
          <w:lang w:val="uk-UA"/>
        </w:rPr>
        <w:t xml:space="preserve"> директора департаменту інфраструктури міста Сумської міської ради Яременка Г.І. щодо включення до списку капітального ремонту багатоквартирних будинків з дольовою участю на 2018 рік </w:t>
      </w:r>
      <w:r>
        <w:rPr>
          <w:sz w:val="28"/>
          <w:szCs w:val="28"/>
          <w:lang w:val="uk-UA"/>
        </w:rPr>
        <w:t>наступних робіт:</w:t>
      </w:r>
    </w:p>
    <w:p w:rsidR="00DF7E67" w:rsidRDefault="00DF7E67" w:rsidP="00DF7E67">
      <w:pPr>
        <w:pStyle w:val="ac"/>
        <w:numPr>
          <w:ilvl w:val="0"/>
          <w:numId w:val="27"/>
        </w:numPr>
        <w:jc w:val="both"/>
        <w:rPr>
          <w:sz w:val="28"/>
          <w:szCs w:val="28"/>
          <w:lang w:val="uk-UA"/>
        </w:rPr>
      </w:pPr>
      <w:r>
        <w:rPr>
          <w:sz w:val="28"/>
          <w:szCs w:val="28"/>
          <w:lang w:val="uk-UA"/>
        </w:rPr>
        <w:t xml:space="preserve">капітальний ремонт ліфтів під’їздів № 1, 2, 3 житлового будинку № 72 по вул. Г. Крут (ЖБК № 100 за </w:t>
      </w:r>
      <w:proofErr w:type="spellStart"/>
      <w:r>
        <w:rPr>
          <w:sz w:val="28"/>
          <w:szCs w:val="28"/>
          <w:lang w:val="uk-UA"/>
        </w:rPr>
        <w:t>адресою</w:t>
      </w:r>
      <w:proofErr w:type="spellEnd"/>
      <w:r>
        <w:rPr>
          <w:sz w:val="28"/>
          <w:szCs w:val="28"/>
          <w:lang w:val="uk-UA"/>
        </w:rPr>
        <w:t xml:space="preserve"> вул. Г. Крут, 72);</w:t>
      </w:r>
    </w:p>
    <w:p w:rsidR="00DF7E67" w:rsidRDefault="00DF7E67" w:rsidP="00DF7E67">
      <w:pPr>
        <w:pStyle w:val="ac"/>
        <w:numPr>
          <w:ilvl w:val="0"/>
          <w:numId w:val="27"/>
        </w:numPr>
        <w:jc w:val="both"/>
        <w:rPr>
          <w:sz w:val="28"/>
          <w:szCs w:val="28"/>
          <w:lang w:val="uk-UA"/>
        </w:rPr>
      </w:pPr>
      <w:r>
        <w:rPr>
          <w:sz w:val="28"/>
          <w:szCs w:val="28"/>
          <w:lang w:val="uk-UA"/>
        </w:rPr>
        <w:t xml:space="preserve">капітальний ремонт по заміні водостічної системи житлового будинку № 134 по вул. Г. </w:t>
      </w:r>
      <w:proofErr w:type="spellStart"/>
      <w:r>
        <w:rPr>
          <w:sz w:val="28"/>
          <w:szCs w:val="28"/>
          <w:lang w:val="uk-UA"/>
        </w:rPr>
        <w:t>Кондратьєва</w:t>
      </w:r>
      <w:proofErr w:type="spellEnd"/>
      <w:r>
        <w:rPr>
          <w:sz w:val="28"/>
          <w:szCs w:val="28"/>
          <w:lang w:val="uk-UA"/>
        </w:rPr>
        <w:t xml:space="preserve"> (ОСББ «Вчитель по вул. Кірова, 134 в м. Суми» за </w:t>
      </w:r>
      <w:proofErr w:type="spellStart"/>
      <w:r>
        <w:rPr>
          <w:sz w:val="28"/>
          <w:szCs w:val="28"/>
          <w:lang w:val="uk-UA"/>
        </w:rPr>
        <w:t>адресою</w:t>
      </w:r>
      <w:proofErr w:type="spellEnd"/>
      <w:r>
        <w:rPr>
          <w:sz w:val="28"/>
          <w:szCs w:val="28"/>
          <w:lang w:val="uk-UA"/>
        </w:rPr>
        <w:t xml:space="preserve"> вул. </w:t>
      </w:r>
      <w:proofErr w:type="spellStart"/>
      <w:r>
        <w:rPr>
          <w:sz w:val="28"/>
          <w:szCs w:val="28"/>
          <w:lang w:val="uk-UA"/>
        </w:rPr>
        <w:t>Г.Кондратьєва</w:t>
      </w:r>
      <w:proofErr w:type="spellEnd"/>
      <w:r>
        <w:rPr>
          <w:sz w:val="28"/>
          <w:szCs w:val="28"/>
          <w:lang w:val="uk-UA"/>
        </w:rPr>
        <w:t>, 134);</w:t>
      </w:r>
    </w:p>
    <w:p w:rsidR="00602BDF" w:rsidRDefault="00602BDF" w:rsidP="00602BDF">
      <w:pPr>
        <w:pStyle w:val="ac"/>
        <w:numPr>
          <w:ilvl w:val="0"/>
          <w:numId w:val="26"/>
        </w:numPr>
        <w:jc w:val="both"/>
        <w:rPr>
          <w:sz w:val="28"/>
          <w:szCs w:val="28"/>
          <w:lang w:val="uk-UA"/>
        </w:rPr>
      </w:pPr>
      <w:r w:rsidRPr="00257C59">
        <w:rPr>
          <w:sz w:val="28"/>
          <w:szCs w:val="28"/>
          <w:lang w:val="uk-UA"/>
        </w:rPr>
        <w:t>капітальний ремонт ліфтів п. 1, 2, 3 житлово</w:t>
      </w:r>
      <w:r>
        <w:rPr>
          <w:sz w:val="28"/>
          <w:szCs w:val="28"/>
          <w:lang w:val="uk-UA"/>
        </w:rPr>
        <w:t>го будинку № 74А по вул.</w:t>
      </w:r>
      <w:r w:rsidR="00DF7E67">
        <w:rPr>
          <w:sz w:val="28"/>
          <w:szCs w:val="28"/>
          <w:lang w:val="uk-UA"/>
        </w:rPr>
        <w:t> </w:t>
      </w:r>
      <w:proofErr w:type="spellStart"/>
      <w:r>
        <w:rPr>
          <w:sz w:val="28"/>
          <w:szCs w:val="28"/>
          <w:lang w:val="uk-UA"/>
        </w:rPr>
        <w:t>Г.Крут</w:t>
      </w:r>
      <w:proofErr w:type="spellEnd"/>
      <w:r>
        <w:rPr>
          <w:sz w:val="28"/>
          <w:szCs w:val="28"/>
          <w:lang w:val="uk-UA"/>
        </w:rPr>
        <w:t xml:space="preserve"> (</w:t>
      </w:r>
      <w:r w:rsidRPr="00257C59">
        <w:rPr>
          <w:sz w:val="28"/>
          <w:szCs w:val="28"/>
          <w:lang w:val="uk-UA"/>
        </w:rPr>
        <w:t xml:space="preserve">ЖБК № 104 «Електрон» за </w:t>
      </w:r>
      <w:proofErr w:type="spellStart"/>
      <w:r w:rsidRPr="00257C59">
        <w:rPr>
          <w:sz w:val="28"/>
          <w:szCs w:val="28"/>
          <w:lang w:val="uk-UA"/>
        </w:rPr>
        <w:t>адресою</w:t>
      </w:r>
      <w:proofErr w:type="spellEnd"/>
      <w:r w:rsidRPr="00257C59">
        <w:rPr>
          <w:sz w:val="28"/>
          <w:szCs w:val="28"/>
          <w:lang w:val="uk-UA"/>
        </w:rPr>
        <w:t xml:space="preserve"> вул. </w:t>
      </w:r>
      <w:proofErr w:type="spellStart"/>
      <w:r w:rsidRPr="00257C59">
        <w:rPr>
          <w:sz w:val="28"/>
          <w:szCs w:val="28"/>
          <w:lang w:val="uk-UA"/>
        </w:rPr>
        <w:t>Г.Крут</w:t>
      </w:r>
      <w:proofErr w:type="spellEnd"/>
      <w:r>
        <w:rPr>
          <w:sz w:val="28"/>
          <w:szCs w:val="28"/>
          <w:lang w:val="uk-UA"/>
        </w:rPr>
        <w:t>, 74А);</w:t>
      </w:r>
    </w:p>
    <w:p w:rsidR="00602BDF" w:rsidRPr="00257C59" w:rsidRDefault="00602BDF" w:rsidP="00602BDF">
      <w:pPr>
        <w:ind w:left="5670"/>
        <w:jc w:val="both"/>
        <w:rPr>
          <w:i/>
          <w:sz w:val="28"/>
          <w:szCs w:val="28"/>
          <w:lang w:val="uk-UA"/>
        </w:rPr>
      </w:pPr>
      <w:r w:rsidRPr="00257C59">
        <w:rPr>
          <w:i/>
          <w:sz w:val="28"/>
          <w:szCs w:val="28"/>
          <w:lang w:val="uk-UA"/>
        </w:rPr>
        <w:t>Доповідає: Яременко Г.І.</w:t>
      </w:r>
    </w:p>
    <w:p w:rsidR="00D65EBE" w:rsidRPr="00257C59" w:rsidRDefault="00D65EBE" w:rsidP="00D65EBE">
      <w:pPr>
        <w:pStyle w:val="ac"/>
        <w:numPr>
          <w:ilvl w:val="0"/>
          <w:numId w:val="15"/>
        </w:numPr>
        <w:ind w:hanging="578"/>
        <w:jc w:val="both"/>
        <w:rPr>
          <w:sz w:val="28"/>
          <w:szCs w:val="28"/>
          <w:lang w:val="uk-UA"/>
        </w:rPr>
      </w:pPr>
      <w:r>
        <w:rPr>
          <w:sz w:val="28"/>
          <w:szCs w:val="28"/>
          <w:lang w:val="uk-UA"/>
        </w:rPr>
        <w:t>Про лист від 12.06.18 за № 582</w:t>
      </w:r>
      <w:r w:rsidRPr="00257C59">
        <w:rPr>
          <w:sz w:val="28"/>
          <w:szCs w:val="28"/>
          <w:lang w:val="uk-UA"/>
        </w:rPr>
        <w:t xml:space="preserve"> директора департаменту інфраструктури міста Сумської міської ради Яременка Г.І. щодо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(зі змінами)», доповнивши додаток наступним пунктом:</w:t>
      </w:r>
    </w:p>
    <w:tbl>
      <w:tblPr>
        <w:tblStyle w:val="ae"/>
        <w:tblW w:w="0" w:type="auto"/>
        <w:tblInd w:w="817" w:type="dxa"/>
        <w:tblLayout w:type="fixed"/>
        <w:tblLook w:val="04A0" w:firstRow="1" w:lastRow="0" w:firstColumn="1" w:lastColumn="0" w:noHBand="0" w:noVBand="1"/>
      </w:tblPr>
      <w:tblGrid>
        <w:gridCol w:w="660"/>
        <w:gridCol w:w="2884"/>
        <w:gridCol w:w="2551"/>
        <w:gridCol w:w="1560"/>
        <w:gridCol w:w="2268"/>
      </w:tblGrid>
      <w:tr w:rsidR="00D65EBE" w:rsidRPr="00257C59" w:rsidTr="00AB00EF">
        <w:tc>
          <w:tcPr>
            <w:tcW w:w="660" w:type="dxa"/>
          </w:tcPr>
          <w:p w:rsidR="00D65EBE" w:rsidRPr="00257C59" w:rsidRDefault="00D65EBE" w:rsidP="00AB00EF">
            <w:pPr>
              <w:ind w:left="142"/>
              <w:rPr>
                <w:b/>
                <w:lang w:val="uk-UA"/>
              </w:rPr>
            </w:pPr>
            <w:r w:rsidRPr="00257C59">
              <w:rPr>
                <w:b/>
                <w:lang w:val="uk-UA"/>
              </w:rPr>
              <w:t>№ з/п</w:t>
            </w:r>
          </w:p>
        </w:tc>
        <w:tc>
          <w:tcPr>
            <w:tcW w:w="2884" w:type="dxa"/>
          </w:tcPr>
          <w:p w:rsidR="00D65EBE" w:rsidRPr="00257C59" w:rsidRDefault="00D65EBE" w:rsidP="00AB00EF">
            <w:pPr>
              <w:pStyle w:val="ac"/>
              <w:ind w:left="142"/>
              <w:jc w:val="center"/>
              <w:rPr>
                <w:b/>
                <w:lang w:val="uk-UA"/>
              </w:rPr>
            </w:pPr>
            <w:r w:rsidRPr="00257C59">
              <w:rPr>
                <w:b/>
                <w:lang w:val="uk-UA"/>
              </w:rPr>
              <w:t>Назва проекту рішення</w:t>
            </w:r>
          </w:p>
        </w:tc>
        <w:tc>
          <w:tcPr>
            <w:tcW w:w="2551" w:type="dxa"/>
          </w:tcPr>
          <w:p w:rsidR="00D65EBE" w:rsidRPr="00257C59" w:rsidRDefault="00D65EBE" w:rsidP="00AB00EF">
            <w:pPr>
              <w:pStyle w:val="ac"/>
              <w:ind w:left="142"/>
              <w:jc w:val="center"/>
              <w:rPr>
                <w:b/>
                <w:lang w:val="uk-UA"/>
              </w:rPr>
            </w:pPr>
            <w:r w:rsidRPr="00257C59">
              <w:rPr>
                <w:b/>
                <w:lang w:val="uk-UA"/>
              </w:rPr>
              <w:t>Цілі прийняття</w:t>
            </w:r>
          </w:p>
        </w:tc>
        <w:tc>
          <w:tcPr>
            <w:tcW w:w="1560" w:type="dxa"/>
          </w:tcPr>
          <w:p w:rsidR="00D65EBE" w:rsidRPr="00257C59" w:rsidRDefault="00D65EBE" w:rsidP="00AB00EF">
            <w:pPr>
              <w:jc w:val="center"/>
              <w:rPr>
                <w:b/>
                <w:lang w:val="uk-UA"/>
              </w:rPr>
            </w:pPr>
            <w:r w:rsidRPr="00257C59">
              <w:rPr>
                <w:b/>
                <w:lang w:val="uk-UA"/>
              </w:rPr>
              <w:t>Строк підготовки проекту</w:t>
            </w:r>
          </w:p>
        </w:tc>
        <w:tc>
          <w:tcPr>
            <w:tcW w:w="2268" w:type="dxa"/>
          </w:tcPr>
          <w:p w:rsidR="00D65EBE" w:rsidRPr="00257C59" w:rsidRDefault="00D65EBE" w:rsidP="00AB00EF">
            <w:pPr>
              <w:pStyle w:val="ac"/>
              <w:ind w:left="142"/>
              <w:jc w:val="center"/>
              <w:rPr>
                <w:b/>
                <w:lang w:val="uk-UA"/>
              </w:rPr>
            </w:pPr>
            <w:r w:rsidRPr="00257C59">
              <w:rPr>
                <w:b/>
                <w:lang w:val="uk-UA"/>
              </w:rPr>
              <w:t>Відповідальний за розробку проекту</w:t>
            </w:r>
          </w:p>
        </w:tc>
      </w:tr>
      <w:tr w:rsidR="00D65EBE" w:rsidRPr="00257C59" w:rsidTr="00AB00EF">
        <w:tc>
          <w:tcPr>
            <w:tcW w:w="660" w:type="dxa"/>
          </w:tcPr>
          <w:p w:rsidR="00D65EBE" w:rsidRPr="00257C59" w:rsidRDefault="00D65EBE" w:rsidP="00AB00EF">
            <w:pPr>
              <w:pStyle w:val="ac"/>
              <w:ind w:left="142"/>
              <w:jc w:val="center"/>
              <w:rPr>
                <w:sz w:val="28"/>
                <w:szCs w:val="28"/>
                <w:lang w:val="uk-UA"/>
              </w:rPr>
            </w:pPr>
          </w:p>
          <w:p w:rsidR="00D65EBE" w:rsidRPr="00257C59" w:rsidRDefault="00D65EBE" w:rsidP="00AB00EF">
            <w:pPr>
              <w:pStyle w:val="ac"/>
              <w:ind w:left="142"/>
              <w:jc w:val="center"/>
              <w:rPr>
                <w:sz w:val="28"/>
                <w:szCs w:val="28"/>
                <w:lang w:val="uk-UA"/>
              </w:rPr>
            </w:pPr>
            <w:r w:rsidRPr="00257C59">
              <w:rPr>
                <w:sz w:val="28"/>
                <w:szCs w:val="28"/>
                <w:lang w:val="uk-UA"/>
              </w:rPr>
              <w:t>1</w:t>
            </w:r>
          </w:p>
        </w:tc>
        <w:tc>
          <w:tcPr>
            <w:tcW w:w="2884" w:type="dxa"/>
          </w:tcPr>
          <w:p w:rsidR="00D65EBE" w:rsidRPr="00257C59" w:rsidRDefault="00D65EBE" w:rsidP="00AB00EF">
            <w:pPr>
              <w:jc w:val="both"/>
              <w:rPr>
                <w:lang w:val="uk-UA"/>
              </w:rPr>
            </w:pPr>
            <w:r w:rsidRPr="00257C59">
              <w:rPr>
                <w:lang w:val="uk-UA"/>
              </w:rPr>
              <w:t xml:space="preserve">Про затвердження Порядку використання бюджетних коштів для участі Сумської міської </w:t>
            </w:r>
            <w:r w:rsidRPr="00257C59">
              <w:rPr>
                <w:lang w:val="uk-UA"/>
              </w:rPr>
              <w:lastRenderedPageBreak/>
              <w:t>ради в організації та фінансуванні ремонту житлових будинків</w:t>
            </w:r>
          </w:p>
        </w:tc>
        <w:tc>
          <w:tcPr>
            <w:tcW w:w="2551" w:type="dxa"/>
          </w:tcPr>
          <w:p w:rsidR="00D65EBE" w:rsidRPr="00257C59" w:rsidRDefault="00D65EBE" w:rsidP="00AB00EF">
            <w:pPr>
              <w:jc w:val="both"/>
              <w:rPr>
                <w:lang w:val="uk-UA"/>
              </w:rPr>
            </w:pPr>
            <w:r w:rsidRPr="00257C59">
              <w:rPr>
                <w:lang w:val="uk-UA"/>
              </w:rPr>
              <w:lastRenderedPageBreak/>
              <w:t xml:space="preserve">Приведення у відповідність до вимог чинного законодавства; </w:t>
            </w:r>
            <w:r w:rsidRPr="00257C59">
              <w:rPr>
                <w:lang w:val="uk-UA"/>
              </w:rPr>
              <w:lastRenderedPageBreak/>
              <w:t>визначення чіткого механізму використання бюджетних коштів для участі в організації та фінансуванні ремонту житлових будинків</w:t>
            </w:r>
          </w:p>
        </w:tc>
        <w:tc>
          <w:tcPr>
            <w:tcW w:w="1560" w:type="dxa"/>
          </w:tcPr>
          <w:p w:rsidR="00D65EBE" w:rsidRPr="00257C59" w:rsidRDefault="00A36CAD" w:rsidP="00AB00EF">
            <w:pPr>
              <w:pStyle w:val="ac"/>
              <w:ind w:left="142"/>
              <w:jc w:val="center"/>
              <w:rPr>
                <w:lang w:val="uk-UA"/>
              </w:rPr>
            </w:pPr>
            <w:r>
              <w:rPr>
                <w:lang w:val="uk-UA"/>
              </w:rPr>
              <w:lastRenderedPageBreak/>
              <w:t>І</w:t>
            </w:r>
            <w:r>
              <w:rPr>
                <w:lang w:val="en-US"/>
              </w:rPr>
              <w:t>V</w:t>
            </w:r>
            <w:r w:rsidR="00D65EBE" w:rsidRPr="00257C59">
              <w:t xml:space="preserve"> </w:t>
            </w:r>
            <w:r w:rsidR="00D65EBE" w:rsidRPr="00257C59">
              <w:rPr>
                <w:lang w:val="uk-UA"/>
              </w:rPr>
              <w:t>квартал</w:t>
            </w:r>
          </w:p>
        </w:tc>
        <w:tc>
          <w:tcPr>
            <w:tcW w:w="2268" w:type="dxa"/>
          </w:tcPr>
          <w:p w:rsidR="00D65EBE" w:rsidRPr="00257C59" w:rsidRDefault="00D65EBE" w:rsidP="00AB00EF">
            <w:pPr>
              <w:jc w:val="center"/>
              <w:rPr>
                <w:lang w:val="uk-UA"/>
              </w:rPr>
            </w:pPr>
            <w:r w:rsidRPr="00257C59">
              <w:rPr>
                <w:lang w:val="uk-UA"/>
              </w:rPr>
              <w:t>Департамент інфраструктури міста Сумської міської ради</w:t>
            </w:r>
          </w:p>
        </w:tc>
      </w:tr>
    </w:tbl>
    <w:p w:rsidR="00D65EBE" w:rsidRPr="00257C59" w:rsidRDefault="00D65EBE" w:rsidP="006A7918">
      <w:pPr>
        <w:ind w:left="6379"/>
        <w:jc w:val="both"/>
        <w:rPr>
          <w:i/>
          <w:sz w:val="28"/>
          <w:szCs w:val="28"/>
          <w:lang w:val="uk-UA"/>
        </w:rPr>
      </w:pPr>
      <w:r w:rsidRPr="00257C59">
        <w:rPr>
          <w:i/>
          <w:sz w:val="28"/>
          <w:szCs w:val="28"/>
          <w:lang w:val="uk-UA"/>
        </w:rPr>
        <w:lastRenderedPageBreak/>
        <w:t>Доповідає: Яременко Г.І.</w:t>
      </w:r>
    </w:p>
    <w:p w:rsidR="0038395C" w:rsidRDefault="00A95F38" w:rsidP="00D861F9">
      <w:pPr>
        <w:pStyle w:val="ac"/>
        <w:numPr>
          <w:ilvl w:val="0"/>
          <w:numId w:val="15"/>
        </w:numPr>
        <w:ind w:hanging="578"/>
        <w:jc w:val="both"/>
        <w:rPr>
          <w:sz w:val="28"/>
          <w:szCs w:val="28"/>
          <w:lang w:val="uk-UA"/>
        </w:rPr>
      </w:pPr>
      <w:r>
        <w:rPr>
          <w:sz w:val="28"/>
          <w:szCs w:val="28"/>
          <w:lang w:val="uk-UA"/>
        </w:rPr>
        <w:t xml:space="preserve">Про лист від </w:t>
      </w:r>
      <w:r w:rsidRPr="00A95F38">
        <w:rPr>
          <w:sz w:val="28"/>
          <w:szCs w:val="28"/>
          <w:lang w:val="uk-UA"/>
        </w:rPr>
        <w:t>01</w:t>
      </w:r>
      <w:r>
        <w:rPr>
          <w:sz w:val="28"/>
          <w:szCs w:val="28"/>
          <w:lang w:val="uk-UA"/>
        </w:rPr>
        <w:t>.06.18 за № 5</w:t>
      </w:r>
      <w:r w:rsidRPr="00A95F38">
        <w:rPr>
          <w:sz w:val="28"/>
          <w:szCs w:val="28"/>
          <w:lang w:val="uk-UA"/>
        </w:rPr>
        <w:t>54</w:t>
      </w:r>
      <w:r w:rsidRPr="00257C59">
        <w:rPr>
          <w:sz w:val="28"/>
          <w:szCs w:val="28"/>
          <w:lang w:val="uk-UA"/>
        </w:rPr>
        <w:t xml:space="preserve"> директора департаменту інфраструктури міста Сумської міської ради Яременка Г.І. щодо</w:t>
      </w:r>
      <w:r w:rsidRPr="00A95F38">
        <w:rPr>
          <w:sz w:val="28"/>
          <w:szCs w:val="28"/>
          <w:lang w:val="uk-UA"/>
        </w:rPr>
        <w:t xml:space="preserve"> </w:t>
      </w:r>
      <w:r>
        <w:rPr>
          <w:sz w:val="28"/>
          <w:szCs w:val="28"/>
          <w:lang w:val="uk-UA"/>
        </w:rPr>
        <w:t xml:space="preserve">додаткового виділення з міського бюджету коштів у сумі 119225,12 грн. на оплату </w:t>
      </w:r>
      <w:r w:rsidR="00312473">
        <w:rPr>
          <w:sz w:val="28"/>
          <w:szCs w:val="28"/>
          <w:lang w:val="uk-UA"/>
        </w:rPr>
        <w:t>робіт у зв’язку із закінчення пропуску паводкових вод водойми житлового масиву «</w:t>
      </w:r>
      <w:proofErr w:type="spellStart"/>
      <w:r w:rsidR="00312473">
        <w:rPr>
          <w:sz w:val="28"/>
          <w:szCs w:val="28"/>
          <w:lang w:val="uk-UA"/>
        </w:rPr>
        <w:t>Веретинівський</w:t>
      </w:r>
      <w:proofErr w:type="spellEnd"/>
      <w:r w:rsidR="00312473">
        <w:rPr>
          <w:sz w:val="28"/>
          <w:szCs w:val="28"/>
          <w:lang w:val="uk-UA"/>
        </w:rPr>
        <w:t>».</w:t>
      </w:r>
    </w:p>
    <w:p w:rsidR="00312473" w:rsidRPr="00312473" w:rsidRDefault="00312473" w:rsidP="006A7918">
      <w:pPr>
        <w:ind w:left="6379"/>
        <w:jc w:val="both"/>
        <w:rPr>
          <w:i/>
          <w:sz w:val="28"/>
          <w:szCs w:val="28"/>
          <w:lang w:val="uk-UA"/>
        </w:rPr>
      </w:pPr>
      <w:r w:rsidRPr="00312473">
        <w:rPr>
          <w:i/>
          <w:sz w:val="28"/>
          <w:szCs w:val="28"/>
          <w:lang w:val="uk-UA"/>
        </w:rPr>
        <w:t>Доповідає: Яременко Г.І.</w:t>
      </w:r>
    </w:p>
    <w:p w:rsidR="0044579E" w:rsidRDefault="0044579E" w:rsidP="0044579E">
      <w:pPr>
        <w:pStyle w:val="ac"/>
        <w:numPr>
          <w:ilvl w:val="0"/>
          <w:numId w:val="15"/>
        </w:numPr>
        <w:ind w:hanging="578"/>
        <w:jc w:val="both"/>
        <w:rPr>
          <w:sz w:val="28"/>
          <w:szCs w:val="28"/>
          <w:lang w:val="uk-UA"/>
        </w:rPr>
      </w:pPr>
      <w:r>
        <w:rPr>
          <w:sz w:val="28"/>
          <w:szCs w:val="28"/>
          <w:lang w:val="uk-UA"/>
        </w:rPr>
        <w:t xml:space="preserve">Про виконання протокольного доручення від 07.06.18 щодо </w:t>
      </w:r>
      <w:r w:rsidRPr="0044579E">
        <w:rPr>
          <w:sz w:val="28"/>
          <w:szCs w:val="28"/>
          <w:lang w:val="uk-UA"/>
        </w:rPr>
        <w:t>перелік</w:t>
      </w:r>
      <w:r>
        <w:rPr>
          <w:sz w:val="28"/>
          <w:szCs w:val="28"/>
          <w:lang w:val="uk-UA"/>
        </w:rPr>
        <w:t xml:space="preserve">у наданого </w:t>
      </w:r>
      <w:r w:rsidRPr="0044579E">
        <w:rPr>
          <w:sz w:val="28"/>
          <w:szCs w:val="28"/>
          <w:lang w:val="uk-UA"/>
        </w:rPr>
        <w:t>департаментом інфраструктури міста Сумської міської ради дитячих та спортивних майданчиків міста</w:t>
      </w:r>
      <w:r>
        <w:rPr>
          <w:sz w:val="28"/>
          <w:szCs w:val="28"/>
          <w:lang w:val="uk-UA"/>
        </w:rPr>
        <w:t>, які</w:t>
      </w:r>
      <w:r w:rsidRPr="0044579E">
        <w:rPr>
          <w:sz w:val="28"/>
          <w:szCs w:val="28"/>
          <w:lang w:val="uk-UA"/>
        </w:rPr>
        <w:t xml:space="preserve"> </w:t>
      </w:r>
      <w:r>
        <w:rPr>
          <w:sz w:val="28"/>
          <w:szCs w:val="28"/>
          <w:lang w:val="uk-UA"/>
        </w:rPr>
        <w:t>побудовані</w:t>
      </w:r>
      <w:r w:rsidRPr="0044579E">
        <w:rPr>
          <w:sz w:val="28"/>
          <w:szCs w:val="28"/>
          <w:lang w:val="uk-UA"/>
        </w:rPr>
        <w:t xml:space="preserve"> </w:t>
      </w:r>
      <w:r>
        <w:rPr>
          <w:sz w:val="28"/>
          <w:szCs w:val="28"/>
          <w:lang w:val="uk-UA"/>
        </w:rPr>
        <w:t xml:space="preserve">та </w:t>
      </w:r>
      <w:r w:rsidRPr="0044579E">
        <w:rPr>
          <w:sz w:val="28"/>
          <w:szCs w:val="28"/>
          <w:lang w:val="uk-UA"/>
        </w:rPr>
        <w:t>фактично передан</w:t>
      </w:r>
      <w:r>
        <w:rPr>
          <w:sz w:val="28"/>
          <w:szCs w:val="28"/>
          <w:lang w:val="uk-UA"/>
        </w:rPr>
        <w:t>і</w:t>
      </w:r>
      <w:r w:rsidRPr="0044579E">
        <w:rPr>
          <w:sz w:val="28"/>
          <w:szCs w:val="28"/>
          <w:lang w:val="uk-UA"/>
        </w:rPr>
        <w:t xml:space="preserve"> </w:t>
      </w:r>
      <w:r>
        <w:rPr>
          <w:sz w:val="28"/>
          <w:szCs w:val="28"/>
          <w:lang w:val="uk-UA"/>
        </w:rPr>
        <w:t>від управління</w:t>
      </w:r>
      <w:r w:rsidRPr="0044579E">
        <w:rPr>
          <w:sz w:val="28"/>
          <w:szCs w:val="28"/>
          <w:lang w:val="uk-UA"/>
        </w:rPr>
        <w:t xml:space="preserve"> капітального будівництва та дорожнього господарства Сумської міської ради на баланс департаменту.</w:t>
      </w:r>
    </w:p>
    <w:p w:rsidR="0044579E" w:rsidRPr="0044579E" w:rsidRDefault="0044579E" w:rsidP="0044579E">
      <w:pPr>
        <w:ind w:left="4820"/>
        <w:jc w:val="both"/>
        <w:rPr>
          <w:i/>
          <w:sz w:val="28"/>
          <w:szCs w:val="28"/>
          <w:lang w:val="uk-UA"/>
        </w:rPr>
      </w:pPr>
      <w:r>
        <w:rPr>
          <w:i/>
          <w:sz w:val="28"/>
          <w:szCs w:val="28"/>
          <w:lang w:val="uk-UA"/>
        </w:rPr>
        <w:t>Доповідають</w:t>
      </w:r>
      <w:r w:rsidRPr="0044579E">
        <w:rPr>
          <w:i/>
          <w:sz w:val="28"/>
          <w:szCs w:val="28"/>
          <w:lang w:val="uk-UA"/>
        </w:rPr>
        <w:t>: Яременко Г.І.</w:t>
      </w:r>
      <w:r>
        <w:rPr>
          <w:i/>
          <w:sz w:val="28"/>
          <w:szCs w:val="28"/>
          <w:lang w:val="uk-UA"/>
        </w:rPr>
        <w:t>, Шилов В.В.</w:t>
      </w:r>
    </w:p>
    <w:p w:rsidR="0044579E" w:rsidRDefault="00225A0F" w:rsidP="0044579E">
      <w:pPr>
        <w:pStyle w:val="ac"/>
        <w:numPr>
          <w:ilvl w:val="0"/>
          <w:numId w:val="15"/>
        </w:numPr>
        <w:ind w:hanging="578"/>
        <w:jc w:val="both"/>
        <w:rPr>
          <w:sz w:val="28"/>
          <w:szCs w:val="28"/>
          <w:lang w:val="uk-UA"/>
        </w:rPr>
      </w:pPr>
      <w:r>
        <w:rPr>
          <w:sz w:val="28"/>
          <w:szCs w:val="28"/>
          <w:lang w:val="uk-UA"/>
        </w:rPr>
        <w:t>Про лист від 12.06.18 за № 974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1370,0 тис. грн. на об’єкт «</w:t>
      </w:r>
      <w:r w:rsidR="00C6721C">
        <w:rPr>
          <w:sz w:val="28"/>
          <w:szCs w:val="28"/>
          <w:lang w:val="uk-UA"/>
        </w:rPr>
        <w:t>Р</w:t>
      </w:r>
      <w:r>
        <w:rPr>
          <w:sz w:val="28"/>
          <w:szCs w:val="28"/>
          <w:lang w:val="uk-UA"/>
        </w:rPr>
        <w:t>еконструкція системи теплопостачання Сумського НВК № 34 по вул. М. </w:t>
      </w:r>
      <w:proofErr w:type="spellStart"/>
      <w:r>
        <w:rPr>
          <w:sz w:val="28"/>
          <w:szCs w:val="28"/>
          <w:lang w:val="uk-UA"/>
        </w:rPr>
        <w:t>Раскової</w:t>
      </w:r>
      <w:proofErr w:type="spellEnd"/>
      <w:r>
        <w:rPr>
          <w:sz w:val="28"/>
          <w:szCs w:val="28"/>
          <w:lang w:val="uk-UA"/>
        </w:rPr>
        <w:t>, 130».</w:t>
      </w:r>
    </w:p>
    <w:p w:rsidR="00225A0F" w:rsidRPr="00225A0F" w:rsidRDefault="00225A0F" w:rsidP="006A7918">
      <w:pPr>
        <w:pStyle w:val="ac"/>
        <w:ind w:left="6379"/>
        <w:jc w:val="both"/>
        <w:rPr>
          <w:i/>
          <w:sz w:val="28"/>
          <w:szCs w:val="28"/>
          <w:lang w:val="uk-UA"/>
        </w:rPr>
      </w:pPr>
      <w:r w:rsidRPr="00225A0F">
        <w:rPr>
          <w:i/>
          <w:sz w:val="28"/>
          <w:szCs w:val="28"/>
          <w:lang w:val="uk-UA"/>
        </w:rPr>
        <w:t>Доповіда</w:t>
      </w:r>
      <w:r>
        <w:rPr>
          <w:i/>
          <w:sz w:val="28"/>
          <w:szCs w:val="28"/>
          <w:lang w:val="uk-UA"/>
        </w:rPr>
        <w:t>є</w:t>
      </w:r>
      <w:r w:rsidRPr="00225A0F">
        <w:rPr>
          <w:i/>
          <w:sz w:val="28"/>
          <w:szCs w:val="28"/>
          <w:lang w:val="uk-UA"/>
        </w:rPr>
        <w:t>: Шилов В.В.</w:t>
      </w:r>
    </w:p>
    <w:p w:rsidR="00C6721C" w:rsidRDefault="00C6721C" w:rsidP="00C6721C">
      <w:pPr>
        <w:pStyle w:val="ac"/>
        <w:numPr>
          <w:ilvl w:val="0"/>
          <w:numId w:val="15"/>
        </w:numPr>
        <w:ind w:hanging="578"/>
        <w:jc w:val="both"/>
        <w:rPr>
          <w:sz w:val="28"/>
          <w:szCs w:val="28"/>
          <w:lang w:val="uk-UA"/>
        </w:rPr>
      </w:pPr>
      <w:r>
        <w:rPr>
          <w:sz w:val="28"/>
          <w:szCs w:val="28"/>
          <w:lang w:val="uk-UA"/>
        </w:rPr>
        <w:t>Про лист від 13.06.18 за № 972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10,0 млн. грн. на об’єкт «Реконструкція стадіону «Авангард».</w:t>
      </w:r>
    </w:p>
    <w:p w:rsidR="00C6721C" w:rsidRPr="00225A0F" w:rsidRDefault="00C6721C" w:rsidP="006A7918">
      <w:pPr>
        <w:pStyle w:val="ac"/>
        <w:ind w:left="6379"/>
        <w:jc w:val="both"/>
        <w:rPr>
          <w:i/>
          <w:sz w:val="28"/>
          <w:szCs w:val="28"/>
          <w:lang w:val="uk-UA"/>
        </w:rPr>
      </w:pPr>
      <w:r w:rsidRPr="00225A0F">
        <w:rPr>
          <w:i/>
          <w:sz w:val="28"/>
          <w:szCs w:val="28"/>
          <w:lang w:val="uk-UA"/>
        </w:rPr>
        <w:t>Доповіда</w:t>
      </w:r>
      <w:r>
        <w:rPr>
          <w:i/>
          <w:sz w:val="28"/>
          <w:szCs w:val="28"/>
          <w:lang w:val="uk-UA"/>
        </w:rPr>
        <w:t>є</w:t>
      </w:r>
      <w:r w:rsidRPr="00225A0F">
        <w:rPr>
          <w:i/>
          <w:sz w:val="28"/>
          <w:szCs w:val="28"/>
          <w:lang w:val="uk-UA"/>
        </w:rPr>
        <w:t>: Шилов В.В.</w:t>
      </w:r>
    </w:p>
    <w:p w:rsidR="00C6721C" w:rsidRPr="00C6721C" w:rsidRDefault="00C6721C" w:rsidP="00C6721C">
      <w:pPr>
        <w:pStyle w:val="ac"/>
        <w:numPr>
          <w:ilvl w:val="0"/>
          <w:numId w:val="15"/>
        </w:numPr>
        <w:ind w:left="709" w:hanging="578"/>
        <w:jc w:val="both"/>
        <w:rPr>
          <w:i/>
          <w:sz w:val="28"/>
          <w:szCs w:val="28"/>
          <w:lang w:val="uk-UA"/>
        </w:rPr>
      </w:pPr>
      <w:r w:rsidRPr="00C6721C">
        <w:rPr>
          <w:sz w:val="28"/>
          <w:szCs w:val="28"/>
          <w:lang w:val="uk-UA"/>
        </w:rPr>
        <w:t>Про лист від 19.06.18 за № 1021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200,0  тис. грн.</w:t>
      </w:r>
      <w:r>
        <w:rPr>
          <w:sz w:val="28"/>
          <w:szCs w:val="28"/>
          <w:lang w:val="uk-UA"/>
        </w:rPr>
        <w:t>, а саме:</w:t>
      </w:r>
    </w:p>
    <w:p w:rsidR="00C6721C" w:rsidRDefault="00C6721C" w:rsidP="00C6721C">
      <w:pPr>
        <w:pStyle w:val="ac"/>
        <w:numPr>
          <w:ilvl w:val="0"/>
          <w:numId w:val="26"/>
        </w:numPr>
        <w:jc w:val="both"/>
        <w:rPr>
          <w:sz w:val="28"/>
          <w:szCs w:val="28"/>
          <w:lang w:val="uk-UA"/>
        </w:rPr>
      </w:pPr>
      <w:r w:rsidRPr="00C6721C">
        <w:rPr>
          <w:sz w:val="28"/>
          <w:szCs w:val="28"/>
          <w:lang w:val="uk-UA"/>
        </w:rPr>
        <w:t>100,0 тис. грн. на будівництво</w:t>
      </w:r>
      <w:r>
        <w:rPr>
          <w:sz w:val="28"/>
          <w:szCs w:val="28"/>
          <w:lang w:val="uk-UA"/>
        </w:rPr>
        <w:t xml:space="preserve"> дитячого майданчика в районі житлового будинку № 39 по вул. Заливній;</w:t>
      </w:r>
    </w:p>
    <w:p w:rsidR="00C6721C" w:rsidRDefault="00C6721C" w:rsidP="00C6721C">
      <w:pPr>
        <w:pStyle w:val="ac"/>
        <w:numPr>
          <w:ilvl w:val="0"/>
          <w:numId w:val="26"/>
        </w:numPr>
        <w:jc w:val="both"/>
        <w:rPr>
          <w:sz w:val="28"/>
          <w:szCs w:val="28"/>
          <w:lang w:val="uk-UA"/>
        </w:rPr>
      </w:pPr>
      <w:r w:rsidRPr="00C6721C">
        <w:rPr>
          <w:sz w:val="28"/>
          <w:szCs w:val="28"/>
          <w:lang w:val="uk-UA"/>
        </w:rPr>
        <w:t>100,0 тис. грн. на будівництво</w:t>
      </w:r>
      <w:r>
        <w:rPr>
          <w:sz w:val="28"/>
          <w:szCs w:val="28"/>
          <w:lang w:val="uk-UA"/>
        </w:rPr>
        <w:t xml:space="preserve"> спортивного майданчика в районі житлового будинку № 39 по вул. Заливній.</w:t>
      </w:r>
    </w:p>
    <w:p w:rsidR="00C6721C" w:rsidRPr="00C6721C" w:rsidRDefault="00C6721C" w:rsidP="006A7918">
      <w:pPr>
        <w:ind w:left="6379"/>
        <w:jc w:val="both"/>
        <w:rPr>
          <w:i/>
          <w:sz w:val="28"/>
          <w:szCs w:val="28"/>
          <w:lang w:val="uk-UA"/>
        </w:rPr>
      </w:pPr>
      <w:r w:rsidRPr="00C6721C">
        <w:rPr>
          <w:i/>
          <w:sz w:val="28"/>
          <w:szCs w:val="28"/>
          <w:lang w:val="uk-UA"/>
        </w:rPr>
        <w:t>Доповідає: Шилов В.В.</w:t>
      </w:r>
    </w:p>
    <w:p w:rsidR="00225A0F" w:rsidRDefault="00131467" w:rsidP="0044579E">
      <w:pPr>
        <w:pStyle w:val="ac"/>
        <w:numPr>
          <w:ilvl w:val="0"/>
          <w:numId w:val="15"/>
        </w:numPr>
        <w:ind w:hanging="578"/>
        <w:jc w:val="both"/>
        <w:rPr>
          <w:sz w:val="28"/>
          <w:szCs w:val="28"/>
          <w:lang w:val="uk-UA"/>
        </w:rPr>
      </w:pPr>
      <w:r w:rsidRPr="00C6721C">
        <w:rPr>
          <w:sz w:val="28"/>
          <w:szCs w:val="28"/>
          <w:lang w:val="uk-UA"/>
        </w:rPr>
        <w:t xml:space="preserve">Про лист від 19.06.18 за № </w:t>
      </w:r>
      <w:r>
        <w:rPr>
          <w:sz w:val="28"/>
          <w:szCs w:val="28"/>
          <w:lang w:val="uk-UA"/>
        </w:rPr>
        <w:t>103</w:t>
      </w:r>
      <w:r w:rsidRPr="00C6721C">
        <w:rPr>
          <w:sz w:val="28"/>
          <w:szCs w:val="28"/>
          <w:lang w:val="uk-UA"/>
        </w:rPr>
        <w:t xml:space="preserve">1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w:t>
      </w:r>
      <w:r>
        <w:rPr>
          <w:sz w:val="28"/>
          <w:szCs w:val="28"/>
          <w:lang w:val="uk-UA"/>
        </w:rPr>
        <w:t xml:space="preserve">1500000,00 </w:t>
      </w:r>
      <w:r w:rsidRPr="00C6721C">
        <w:rPr>
          <w:sz w:val="28"/>
          <w:szCs w:val="28"/>
          <w:lang w:val="uk-UA"/>
        </w:rPr>
        <w:t>грн.</w:t>
      </w:r>
      <w:r>
        <w:rPr>
          <w:sz w:val="28"/>
          <w:szCs w:val="28"/>
          <w:lang w:val="uk-UA"/>
        </w:rPr>
        <w:t xml:space="preserve"> на проведення комплексу робіт по капітальному ремонту прилеглої території КУ «Сумська міська дитяча клінічна лікарня Святої Зінаїди» по вул. Троїцькій, 28.</w:t>
      </w:r>
    </w:p>
    <w:p w:rsidR="00131467" w:rsidRPr="00131467" w:rsidRDefault="00131467" w:rsidP="006A7918">
      <w:pPr>
        <w:ind w:left="6379"/>
        <w:jc w:val="both"/>
        <w:rPr>
          <w:i/>
          <w:sz w:val="28"/>
          <w:szCs w:val="28"/>
          <w:lang w:val="uk-UA"/>
        </w:rPr>
      </w:pPr>
      <w:r w:rsidRPr="00131467">
        <w:rPr>
          <w:i/>
          <w:sz w:val="28"/>
          <w:szCs w:val="28"/>
          <w:lang w:val="uk-UA"/>
        </w:rPr>
        <w:t>Доповідає: Шилов В.В.</w:t>
      </w:r>
    </w:p>
    <w:p w:rsidR="00225A0F" w:rsidRDefault="009F38E0" w:rsidP="0044579E">
      <w:pPr>
        <w:pStyle w:val="ac"/>
        <w:numPr>
          <w:ilvl w:val="0"/>
          <w:numId w:val="15"/>
        </w:numPr>
        <w:ind w:hanging="578"/>
        <w:jc w:val="both"/>
        <w:rPr>
          <w:sz w:val="28"/>
          <w:szCs w:val="28"/>
          <w:lang w:val="uk-UA"/>
        </w:rPr>
      </w:pPr>
      <w:r w:rsidRPr="00C6721C">
        <w:rPr>
          <w:sz w:val="28"/>
          <w:szCs w:val="28"/>
          <w:lang w:val="uk-UA"/>
        </w:rPr>
        <w:t>Про</w:t>
      </w:r>
      <w:r>
        <w:rPr>
          <w:sz w:val="28"/>
          <w:szCs w:val="28"/>
          <w:lang w:val="uk-UA"/>
        </w:rPr>
        <w:t xml:space="preserve"> лист від 25</w:t>
      </w:r>
      <w:r w:rsidRPr="00C6721C">
        <w:rPr>
          <w:sz w:val="28"/>
          <w:szCs w:val="28"/>
          <w:lang w:val="uk-UA"/>
        </w:rPr>
        <w:t xml:space="preserve">.06.18 за № </w:t>
      </w:r>
      <w:r>
        <w:rPr>
          <w:sz w:val="28"/>
          <w:szCs w:val="28"/>
          <w:lang w:val="uk-UA"/>
        </w:rPr>
        <w:t>1084</w:t>
      </w:r>
      <w:r w:rsidRPr="00C6721C">
        <w:rPr>
          <w:sz w:val="28"/>
          <w:szCs w:val="28"/>
          <w:lang w:val="uk-UA"/>
        </w:rPr>
        <w:t xml:space="preserve"> начальника управління капітального будівництва та дорожнього господарства Сумської міської ради Шилова В.В. щодо </w:t>
      </w:r>
      <w:r w:rsidRPr="00C6721C">
        <w:rPr>
          <w:sz w:val="28"/>
          <w:szCs w:val="28"/>
          <w:lang w:val="uk-UA"/>
        </w:rPr>
        <w:lastRenderedPageBreak/>
        <w:t xml:space="preserve">додаткового виділення з міського бюджету коштів у сумі </w:t>
      </w:r>
      <w:r>
        <w:rPr>
          <w:sz w:val="28"/>
          <w:szCs w:val="28"/>
          <w:lang w:val="uk-UA"/>
        </w:rPr>
        <w:t xml:space="preserve">1500000,00 </w:t>
      </w:r>
      <w:r w:rsidRPr="00C6721C">
        <w:rPr>
          <w:sz w:val="28"/>
          <w:szCs w:val="28"/>
          <w:lang w:val="uk-UA"/>
        </w:rPr>
        <w:t>грн.</w:t>
      </w:r>
      <w:r>
        <w:rPr>
          <w:sz w:val="28"/>
          <w:szCs w:val="28"/>
          <w:lang w:val="uk-UA"/>
        </w:rPr>
        <w:t xml:space="preserve"> на будівництво системи попередньої очистки поверхневих зливових та талих стічних вод в місті Суми.</w:t>
      </w:r>
    </w:p>
    <w:p w:rsidR="009F38E0" w:rsidRPr="009F38E0" w:rsidRDefault="009F38E0" w:rsidP="006A7918">
      <w:pPr>
        <w:ind w:left="6379"/>
        <w:jc w:val="both"/>
        <w:rPr>
          <w:i/>
          <w:sz w:val="28"/>
          <w:szCs w:val="28"/>
          <w:lang w:val="uk-UA"/>
        </w:rPr>
      </w:pPr>
      <w:r w:rsidRPr="009F38E0">
        <w:rPr>
          <w:i/>
          <w:sz w:val="28"/>
          <w:szCs w:val="28"/>
          <w:lang w:val="uk-UA"/>
        </w:rPr>
        <w:t>Доповідає: Шилов В.В.</w:t>
      </w:r>
    </w:p>
    <w:p w:rsidR="00402B0B" w:rsidRDefault="00402B0B" w:rsidP="0044579E">
      <w:pPr>
        <w:pStyle w:val="ac"/>
        <w:numPr>
          <w:ilvl w:val="0"/>
          <w:numId w:val="15"/>
        </w:numPr>
        <w:ind w:hanging="578"/>
        <w:jc w:val="both"/>
        <w:rPr>
          <w:sz w:val="28"/>
          <w:szCs w:val="28"/>
          <w:lang w:val="uk-UA"/>
        </w:rPr>
      </w:pPr>
      <w:r>
        <w:rPr>
          <w:sz w:val="28"/>
          <w:szCs w:val="28"/>
          <w:lang w:val="uk-UA"/>
        </w:rPr>
        <w:t xml:space="preserve">Про лист від 27.06.18 за № 1113 </w:t>
      </w:r>
      <w:r w:rsidRPr="00C6721C">
        <w:rPr>
          <w:sz w:val="28"/>
          <w:szCs w:val="28"/>
          <w:lang w:val="uk-UA"/>
        </w:rPr>
        <w:t>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w:t>
      </w:r>
      <w:r>
        <w:rPr>
          <w:sz w:val="28"/>
          <w:szCs w:val="28"/>
          <w:lang w:val="uk-UA"/>
        </w:rPr>
        <w:t xml:space="preserve"> 700,0 тис. грн. на будівництво світлофорного об’єкту на </w:t>
      </w:r>
      <w:r w:rsidR="00276EC7">
        <w:rPr>
          <w:sz w:val="28"/>
          <w:szCs w:val="28"/>
          <w:lang w:val="uk-UA"/>
        </w:rPr>
        <w:t>пішохідному</w:t>
      </w:r>
      <w:r>
        <w:rPr>
          <w:sz w:val="28"/>
          <w:szCs w:val="28"/>
          <w:lang w:val="uk-UA"/>
        </w:rPr>
        <w:t xml:space="preserve"> переході, розташованого біля зупинки «Аграрний університет» по вул. Г. </w:t>
      </w:r>
      <w:proofErr w:type="spellStart"/>
      <w:r>
        <w:rPr>
          <w:sz w:val="28"/>
          <w:szCs w:val="28"/>
          <w:lang w:val="uk-UA"/>
        </w:rPr>
        <w:t>Кондратьєва</w:t>
      </w:r>
      <w:proofErr w:type="spellEnd"/>
      <w:r>
        <w:rPr>
          <w:sz w:val="28"/>
          <w:szCs w:val="28"/>
          <w:lang w:val="uk-UA"/>
        </w:rPr>
        <w:t xml:space="preserve"> в місті Суми.</w:t>
      </w:r>
    </w:p>
    <w:p w:rsidR="00402B0B" w:rsidRPr="00402B0B" w:rsidRDefault="00402B0B" w:rsidP="006A7918">
      <w:pPr>
        <w:pStyle w:val="ac"/>
        <w:ind w:left="6379"/>
        <w:jc w:val="both"/>
        <w:rPr>
          <w:i/>
          <w:sz w:val="28"/>
          <w:szCs w:val="28"/>
          <w:lang w:val="uk-UA"/>
        </w:rPr>
      </w:pPr>
      <w:r w:rsidRPr="00402B0B">
        <w:rPr>
          <w:i/>
          <w:sz w:val="28"/>
          <w:szCs w:val="28"/>
          <w:lang w:val="uk-UA"/>
        </w:rPr>
        <w:t>Доповідає: Шилов В.В.</w:t>
      </w:r>
    </w:p>
    <w:p w:rsidR="00402B0B" w:rsidRDefault="00402B0B" w:rsidP="0044579E">
      <w:pPr>
        <w:pStyle w:val="ac"/>
        <w:numPr>
          <w:ilvl w:val="0"/>
          <w:numId w:val="15"/>
        </w:numPr>
        <w:ind w:hanging="578"/>
        <w:jc w:val="both"/>
        <w:rPr>
          <w:sz w:val="28"/>
          <w:szCs w:val="28"/>
          <w:lang w:val="uk-UA"/>
        </w:rPr>
      </w:pPr>
      <w:r>
        <w:rPr>
          <w:sz w:val="28"/>
          <w:szCs w:val="28"/>
          <w:lang w:val="uk-UA"/>
        </w:rPr>
        <w:t xml:space="preserve">Про лист від 27.06.18 за № 1114 </w:t>
      </w:r>
      <w:r w:rsidRPr="00C6721C">
        <w:rPr>
          <w:sz w:val="28"/>
          <w:szCs w:val="28"/>
          <w:lang w:val="uk-UA"/>
        </w:rPr>
        <w:t>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w:t>
      </w:r>
      <w:r w:rsidR="009E1D0E">
        <w:rPr>
          <w:sz w:val="28"/>
          <w:szCs w:val="28"/>
          <w:lang w:val="uk-UA"/>
        </w:rPr>
        <w:t xml:space="preserve"> 100,</w:t>
      </w:r>
      <w:r>
        <w:rPr>
          <w:sz w:val="28"/>
          <w:szCs w:val="28"/>
          <w:lang w:val="uk-UA"/>
        </w:rPr>
        <w:t>0 тис. грн. на виконання комплексу робіт по влаштуванню пристрою примусового зниження швидкості дорожньо-транспортної техніки та встановленню супутніх дорожніх знаків по вул. Пушкіна (навпроти КУ «Сумська ЗОШ І-ІІІ ступенів № 15 по вул. Пушкіна, 56).</w:t>
      </w:r>
    </w:p>
    <w:p w:rsidR="00402B0B" w:rsidRPr="00402B0B" w:rsidRDefault="00402B0B" w:rsidP="006A7918">
      <w:pPr>
        <w:pStyle w:val="ac"/>
        <w:ind w:left="6379"/>
        <w:jc w:val="both"/>
        <w:rPr>
          <w:i/>
          <w:sz w:val="28"/>
          <w:szCs w:val="28"/>
          <w:lang w:val="uk-UA"/>
        </w:rPr>
      </w:pPr>
      <w:r w:rsidRPr="00402B0B">
        <w:rPr>
          <w:i/>
          <w:sz w:val="28"/>
          <w:szCs w:val="28"/>
          <w:lang w:val="uk-UA"/>
        </w:rPr>
        <w:t>Доповідає: Шилов В.В.</w:t>
      </w:r>
    </w:p>
    <w:p w:rsidR="00496584" w:rsidRDefault="00496584" w:rsidP="0044579E">
      <w:pPr>
        <w:pStyle w:val="ac"/>
        <w:numPr>
          <w:ilvl w:val="0"/>
          <w:numId w:val="15"/>
        </w:numPr>
        <w:ind w:hanging="578"/>
        <w:jc w:val="both"/>
        <w:rPr>
          <w:sz w:val="28"/>
          <w:szCs w:val="28"/>
          <w:lang w:val="uk-UA"/>
        </w:rPr>
      </w:pPr>
      <w:r>
        <w:rPr>
          <w:sz w:val="28"/>
          <w:szCs w:val="28"/>
          <w:lang w:val="uk-UA"/>
        </w:rPr>
        <w:t xml:space="preserve">Про </w:t>
      </w:r>
      <w:r w:rsidR="008A6F77">
        <w:rPr>
          <w:sz w:val="28"/>
          <w:szCs w:val="28"/>
          <w:lang w:val="uk-UA"/>
        </w:rPr>
        <w:t xml:space="preserve">лист від 04.07.18 за № 1129 </w:t>
      </w:r>
      <w:r w:rsidR="008A6F77" w:rsidRPr="00C6721C">
        <w:rPr>
          <w:sz w:val="28"/>
          <w:szCs w:val="28"/>
          <w:lang w:val="uk-UA"/>
        </w:rPr>
        <w:t>начальника управління капітального будівництва та дорожнього господарства Сумської міської ради Шилова В.В.</w:t>
      </w:r>
      <w:r w:rsidR="008A6F77">
        <w:rPr>
          <w:sz w:val="28"/>
          <w:szCs w:val="28"/>
          <w:lang w:val="uk-UA"/>
        </w:rPr>
        <w:t xml:space="preserve"> щодо додаткового виділення з міського бюджету коштів у сумі 20,0 млн. грн. з метою приведення прибудинкових територій обласного центру у належний стан та зняття соціальної напруги серед населення.</w:t>
      </w:r>
    </w:p>
    <w:p w:rsidR="00E9378B" w:rsidRPr="00E9378B" w:rsidRDefault="00E9378B" w:rsidP="006A7918">
      <w:pPr>
        <w:ind w:left="6379"/>
        <w:jc w:val="both"/>
        <w:rPr>
          <w:i/>
          <w:sz w:val="28"/>
          <w:szCs w:val="28"/>
          <w:lang w:val="uk-UA"/>
        </w:rPr>
      </w:pPr>
      <w:r w:rsidRPr="00E9378B">
        <w:rPr>
          <w:i/>
          <w:sz w:val="28"/>
          <w:szCs w:val="28"/>
          <w:lang w:val="uk-UA"/>
        </w:rPr>
        <w:t>Доповідає: Шилов В.В.</w:t>
      </w:r>
    </w:p>
    <w:p w:rsidR="008A6F77" w:rsidRDefault="008A6F77" w:rsidP="0044579E">
      <w:pPr>
        <w:pStyle w:val="ac"/>
        <w:numPr>
          <w:ilvl w:val="0"/>
          <w:numId w:val="15"/>
        </w:numPr>
        <w:ind w:hanging="578"/>
        <w:jc w:val="both"/>
        <w:rPr>
          <w:sz w:val="28"/>
          <w:szCs w:val="28"/>
          <w:lang w:val="uk-UA"/>
        </w:rPr>
      </w:pPr>
      <w:r>
        <w:rPr>
          <w:sz w:val="28"/>
          <w:szCs w:val="28"/>
          <w:lang w:val="uk-UA"/>
        </w:rPr>
        <w:t xml:space="preserve">Про лист від 04.07.18 за № 1130 </w:t>
      </w:r>
      <w:r w:rsidRPr="00C6721C">
        <w:rPr>
          <w:sz w:val="28"/>
          <w:szCs w:val="28"/>
          <w:lang w:val="uk-UA"/>
        </w:rPr>
        <w:t>начальника управління капітального будівництва та дорожнього господарства Сумської міської ради Шилова В.В.</w:t>
      </w:r>
      <w:r>
        <w:rPr>
          <w:sz w:val="28"/>
          <w:szCs w:val="28"/>
          <w:lang w:val="uk-UA"/>
        </w:rPr>
        <w:t xml:space="preserve"> щодо додаткового виділення з міського бюджету коштів у сумі 10,0 млн. грн. на наступні об’єкти:</w:t>
      </w:r>
    </w:p>
    <w:p w:rsidR="008A6F77" w:rsidRDefault="008A6F77" w:rsidP="008A6F77">
      <w:pPr>
        <w:pStyle w:val="ac"/>
        <w:numPr>
          <w:ilvl w:val="0"/>
          <w:numId w:val="30"/>
        </w:numPr>
        <w:jc w:val="both"/>
        <w:rPr>
          <w:sz w:val="28"/>
          <w:szCs w:val="28"/>
          <w:lang w:val="uk-UA"/>
        </w:rPr>
      </w:pPr>
      <w:r>
        <w:rPr>
          <w:sz w:val="28"/>
          <w:szCs w:val="28"/>
          <w:lang w:val="uk-UA"/>
        </w:rPr>
        <w:t>2,5 млн. грн. на реконструкцію стадіону «Авангард» з влаштуванням штучного покриття грального поля;</w:t>
      </w:r>
    </w:p>
    <w:p w:rsidR="008A6F77" w:rsidRDefault="008A6F77" w:rsidP="008A6F77">
      <w:pPr>
        <w:pStyle w:val="ac"/>
        <w:numPr>
          <w:ilvl w:val="0"/>
          <w:numId w:val="30"/>
        </w:numPr>
        <w:jc w:val="both"/>
        <w:rPr>
          <w:sz w:val="28"/>
          <w:szCs w:val="28"/>
          <w:lang w:val="uk-UA"/>
        </w:rPr>
      </w:pPr>
      <w:r>
        <w:rPr>
          <w:sz w:val="28"/>
          <w:szCs w:val="28"/>
          <w:lang w:val="uk-UA"/>
        </w:rPr>
        <w:t>2,5 млн. грн. на реконструкцію стадіону «Авангард» з влаштуванням штучного покриття бігових доріжок;</w:t>
      </w:r>
    </w:p>
    <w:p w:rsidR="008A6F77" w:rsidRDefault="008A6F77" w:rsidP="008A6F77">
      <w:pPr>
        <w:pStyle w:val="ac"/>
        <w:numPr>
          <w:ilvl w:val="0"/>
          <w:numId w:val="30"/>
        </w:numPr>
        <w:jc w:val="both"/>
        <w:rPr>
          <w:sz w:val="28"/>
          <w:szCs w:val="28"/>
          <w:lang w:val="uk-UA"/>
        </w:rPr>
      </w:pPr>
      <w:r>
        <w:rPr>
          <w:sz w:val="28"/>
          <w:szCs w:val="28"/>
          <w:lang w:val="uk-UA"/>
        </w:rPr>
        <w:t>5,0 млн. грн. на реконструкцію будівлі молодіжного центру «Романтика».</w:t>
      </w:r>
    </w:p>
    <w:p w:rsidR="00E9378B" w:rsidRPr="00402B0B" w:rsidRDefault="00E9378B" w:rsidP="006A7918">
      <w:pPr>
        <w:pStyle w:val="ac"/>
        <w:ind w:left="6379"/>
        <w:jc w:val="both"/>
        <w:rPr>
          <w:i/>
          <w:sz w:val="28"/>
          <w:szCs w:val="28"/>
          <w:lang w:val="uk-UA"/>
        </w:rPr>
      </w:pPr>
      <w:r w:rsidRPr="00402B0B">
        <w:rPr>
          <w:i/>
          <w:sz w:val="28"/>
          <w:szCs w:val="28"/>
          <w:lang w:val="uk-UA"/>
        </w:rPr>
        <w:t>Доповідає: Шилов В.В.</w:t>
      </w:r>
    </w:p>
    <w:p w:rsidR="008A6F77" w:rsidRDefault="008A6F77" w:rsidP="0044579E">
      <w:pPr>
        <w:pStyle w:val="ac"/>
        <w:numPr>
          <w:ilvl w:val="0"/>
          <w:numId w:val="15"/>
        </w:numPr>
        <w:ind w:hanging="578"/>
        <w:jc w:val="both"/>
        <w:rPr>
          <w:sz w:val="28"/>
          <w:szCs w:val="28"/>
          <w:lang w:val="uk-UA"/>
        </w:rPr>
      </w:pPr>
      <w:r>
        <w:rPr>
          <w:sz w:val="28"/>
          <w:szCs w:val="28"/>
          <w:lang w:val="uk-UA"/>
        </w:rPr>
        <w:t xml:space="preserve">Про лист від 04.07.18 за № 1131 </w:t>
      </w:r>
      <w:r w:rsidRPr="00C6721C">
        <w:rPr>
          <w:sz w:val="28"/>
          <w:szCs w:val="28"/>
          <w:lang w:val="uk-UA"/>
        </w:rPr>
        <w:t>начальника управління капітального будівництва та дорожнього господарства Сумської міської ради Шилова В.В.</w:t>
      </w:r>
      <w:r>
        <w:rPr>
          <w:sz w:val="28"/>
          <w:szCs w:val="28"/>
          <w:lang w:val="uk-UA"/>
        </w:rPr>
        <w:t xml:space="preserve"> щодо додаткового виділення з міського бюджету коштів у сумі 2143,0 тис. грн.  на об’єкт «Реконструкція будівлі КУ «Сумський НВК № 16» з облаштуванням ліфту».</w:t>
      </w:r>
    </w:p>
    <w:p w:rsidR="00E9378B" w:rsidRPr="00402B0B" w:rsidRDefault="00E9378B" w:rsidP="006A7918">
      <w:pPr>
        <w:pStyle w:val="ac"/>
        <w:ind w:left="6379"/>
        <w:jc w:val="both"/>
        <w:rPr>
          <w:i/>
          <w:sz w:val="28"/>
          <w:szCs w:val="28"/>
          <w:lang w:val="uk-UA"/>
        </w:rPr>
      </w:pPr>
      <w:r w:rsidRPr="00402B0B">
        <w:rPr>
          <w:i/>
          <w:sz w:val="28"/>
          <w:szCs w:val="28"/>
          <w:lang w:val="uk-UA"/>
        </w:rPr>
        <w:t>Доповідає: Шилов В.В.</w:t>
      </w:r>
    </w:p>
    <w:p w:rsidR="008A6F77" w:rsidRDefault="008A6F77" w:rsidP="0044579E">
      <w:pPr>
        <w:pStyle w:val="ac"/>
        <w:numPr>
          <w:ilvl w:val="0"/>
          <w:numId w:val="15"/>
        </w:numPr>
        <w:ind w:hanging="578"/>
        <w:jc w:val="both"/>
        <w:rPr>
          <w:sz w:val="28"/>
          <w:szCs w:val="28"/>
          <w:lang w:val="uk-UA"/>
        </w:rPr>
      </w:pPr>
      <w:r>
        <w:rPr>
          <w:sz w:val="28"/>
          <w:szCs w:val="28"/>
          <w:lang w:val="uk-UA"/>
        </w:rPr>
        <w:t xml:space="preserve">Про лист від 04.07.18 за № 1132 </w:t>
      </w:r>
      <w:r w:rsidRPr="00C6721C">
        <w:rPr>
          <w:sz w:val="28"/>
          <w:szCs w:val="28"/>
          <w:lang w:val="uk-UA"/>
        </w:rPr>
        <w:t>начальника управління капітального будівництва та дорожнього господарства Сумської міської ради Шилова В.В.</w:t>
      </w:r>
      <w:r>
        <w:rPr>
          <w:sz w:val="28"/>
          <w:szCs w:val="28"/>
          <w:lang w:val="uk-UA"/>
        </w:rPr>
        <w:t xml:space="preserve"> щодо додаткового виділення з міського бюджету коштів у сумі </w:t>
      </w:r>
      <w:r w:rsidR="00C429FA">
        <w:rPr>
          <w:sz w:val="28"/>
          <w:szCs w:val="28"/>
          <w:lang w:val="uk-UA"/>
        </w:rPr>
        <w:t>1200000,00 грн. на об’єкт «Реставрація ремонт будівлі по вул. Покровська, 9».</w:t>
      </w:r>
    </w:p>
    <w:p w:rsidR="00E9378B" w:rsidRPr="00E9378B" w:rsidRDefault="00E9378B" w:rsidP="006A7918">
      <w:pPr>
        <w:ind w:left="6379"/>
        <w:jc w:val="both"/>
        <w:rPr>
          <w:i/>
          <w:sz w:val="28"/>
          <w:szCs w:val="28"/>
          <w:lang w:val="uk-UA"/>
        </w:rPr>
      </w:pPr>
      <w:r w:rsidRPr="00E9378B">
        <w:rPr>
          <w:i/>
          <w:sz w:val="28"/>
          <w:szCs w:val="28"/>
          <w:lang w:val="uk-UA"/>
        </w:rPr>
        <w:t>Доповідає: Шилов В.В.</w:t>
      </w:r>
    </w:p>
    <w:p w:rsidR="0044579E" w:rsidRDefault="009F38E0" w:rsidP="0044579E">
      <w:pPr>
        <w:pStyle w:val="ac"/>
        <w:numPr>
          <w:ilvl w:val="0"/>
          <w:numId w:val="15"/>
        </w:numPr>
        <w:ind w:hanging="578"/>
        <w:jc w:val="both"/>
        <w:rPr>
          <w:sz w:val="28"/>
          <w:szCs w:val="28"/>
          <w:lang w:val="uk-UA"/>
        </w:rPr>
      </w:pPr>
      <w:r w:rsidRPr="00CB29DC">
        <w:rPr>
          <w:sz w:val="28"/>
          <w:szCs w:val="28"/>
          <w:lang w:val="uk-UA"/>
        </w:rPr>
        <w:lastRenderedPageBreak/>
        <w:t xml:space="preserve">Про звернення громадянки </w:t>
      </w:r>
      <w:proofErr w:type="spellStart"/>
      <w:r w:rsidRPr="00CB29DC">
        <w:rPr>
          <w:sz w:val="28"/>
          <w:szCs w:val="28"/>
          <w:lang w:val="uk-UA"/>
        </w:rPr>
        <w:t>Цибульник</w:t>
      </w:r>
      <w:proofErr w:type="spellEnd"/>
      <w:r w:rsidRPr="00CB29DC">
        <w:rPr>
          <w:sz w:val="28"/>
          <w:szCs w:val="28"/>
          <w:lang w:val="uk-UA"/>
        </w:rPr>
        <w:t xml:space="preserve"> О.І. щодо додаткового виділ</w:t>
      </w:r>
      <w:r w:rsidR="001A68F2" w:rsidRPr="00CB29DC">
        <w:rPr>
          <w:sz w:val="28"/>
          <w:szCs w:val="28"/>
          <w:lang w:val="uk-UA"/>
        </w:rPr>
        <w:t xml:space="preserve">ення з міського бюджету коштів </w:t>
      </w:r>
      <w:r w:rsidR="00CB29DC" w:rsidRPr="00CB29DC">
        <w:rPr>
          <w:sz w:val="28"/>
          <w:szCs w:val="28"/>
          <w:lang w:val="uk-UA"/>
        </w:rPr>
        <w:t>на забезпечення пацієнтів КУ «Сумська міська клінічна лікарня № 5» безоплатними та пільговими рецептами</w:t>
      </w:r>
      <w:r w:rsidR="00CB29DC">
        <w:rPr>
          <w:sz w:val="28"/>
          <w:szCs w:val="28"/>
          <w:lang w:val="uk-UA"/>
        </w:rPr>
        <w:t>.</w:t>
      </w:r>
    </w:p>
    <w:p w:rsidR="00CB29DC" w:rsidRPr="00CB29DC" w:rsidRDefault="00CB29DC" w:rsidP="006A7918">
      <w:pPr>
        <w:ind w:left="6379"/>
        <w:jc w:val="both"/>
        <w:rPr>
          <w:i/>
          <w:sz w:val="28"/>
          <w:szCs w:val="28"/>
          <w:lang w:val="uk-UA"/>
        </w:rPr>
      </w:pPr>
      <w:r w:rsidRPr="00CB29DC">
        <w:rPr>
          <w:i/>
          <w:sz w:val="28"/>
          <w:szCs w:val="28"/>
          <w:lang w:val="uk-UA"/>
        </w:rPr>
        <w:t xml:space="preserve">Доповідає: </w:t>
      </w:r>
      <w:proofErr w:type="spellStart"/>
      <w:r>
        <w:rPr>
          <w:i/>
          <w:sz w:val="28"/>
          <w:szCs w:val="28"/>
          <w:lang w:val="uk-UA"/>
        </w:rPr>
        <w:t>Цибульник</w:t>
      </w:r>
      <w:proofErr w:type="spellEnd"/>
      <w:r>
        <w:rPr>
          <w:i/>
          <w:sz w:val="28"/>
          <w:szCs w:val="28"/>
          <w:lang w:val="uk-UA"/>
        </w:rPr>
        <w:t xml:space="preserve"> О.І.</w:t>
      </w:r>
    </w:p>
    <w:p w:rsidR="00CB29DC" w:rsidRDefault="00CB29DC" w:rsidP="0044579E">
      <w:pPr>
        <w:pStyle w:val="ac"/>
        <w:numPr>
          <w:ilvl w:val="0"/>
          <w:numId w:val="15"/>
        </w:numPr>
        <w:ind w:hanging="578"/>
        <w:jc w:val="both"/>
        <w:rPr>
          <w:sz w:val="28"/>
          <w:szCs w:val="28"/>
          <w:lang w:val="uk-UA"/>
        </w:rPr>
      </w:pPr>
      <w:r>
        <w:rPr>
          <w:sz w:val="28"/>
          <w:szCs w:val="28"/>
          <w:lang w:val="uk-UA"/>
        </w:rPr>
        <w:t xml:space="preserve">Про лист від 15.06.18 за № 1155 головного лікаря КУ </w:t>
      </w:r>
      <w:r w:rsidRPr="00CB29DC">
        <w:rPr>
          <w:sz w:val="28"/>
          <w:szCs w:val="28"/>
          <w:lang w:val="uk-UA"/>
        </w:rPr>
        <w:t>«Сумська міська клінічна лікарня № 5»</w:t>
      </w:r>
      <w:r>
        <w:rPr>
          <w:sz w:val="28"/>
          <w:szCs w:val="28"/>
          <w:lang w:val="uk-UA"/>
        </w:rPr>
        <w:t xml:space="preserve"> Петренка В.Ю. </w:t>
      </w:r>
      <w:r w:rsidR="00741DAD">
        <w:rPr>
          <w:sz w:val="28"/>
          <w:szCs w:val="28"/>
          <w:lang w:val="uk-UA"/>
        </w:rPr>
        <w:t>щодо додаткового виділення з міського бюджет коштів у сумі 151617,00</w:t>
      </w:r>
      <w:r w:rsidR="00D87CA0">
        <w:rPr>
          <w:sz w:val="28"/>
          <w:szCs w:val="28"/>
          <w:lang w:val="uk-UA"/>
        </w:rPr>
        <w:t xml:space="preserve"> </w:t>
      </w:r>
      <w:r w:rsidR="00741DAD">
        <w:rPr>
          <w:sz w:val="28"/>
          <w:szCs w:val="28"/>
          <w:lang w:val="uk-UA"/>
        </w:rPr>
        <w:t xml:space="preserve"> грн. для </w:t>
      </w:r>
      <w:r w:rsidR="00AD17F2">
        <w:rPr>
          <w:sz w:val="28"/>
          <w:szCs w:val="28"/>
          <w:lang w:val="uk-UA"/>
        </w:rPr>
        <w:t>підготовки закладу</w:t>
      </w:r>
      <w:r w:rsidR="00D87CA0">
        <w:rPr>
          <w:sz w:val="28"/>
          <w:szCs w:val="28"/>
          <w:lang w:val="uk-UA"/>
        </w:rPr>
        <w:t xml:space="preserve"> до осінньо-зимового періоду 2018-2019 рр., а саме:</w:t>
      </w:r>
    </w:p>
    <w:p w:rsidR="00D87CA0" w:rsidRPr="006516E6" w:rsidRDefault="00D87CA0" w:rsidP="006516E6">
      <w:pPr>
        <w:pStyle w:val="ac"/>
        <w:numPr>
          <w:ilvl w:val="0"/>
          <w:numId w:val="28"/>
        </w:numPr>
        <w:jc w:val="both"/>
        <w:rPr>
          <w:sz w:val="28"/>
          <w:szCs w:val="28"/>
          <w:lang w:val="uk-UA"/>
        </w:rPr>
      </w:pPr>
      <w:r>
        <w:rPr>
          <w:sz w:val="28"/>
          <w:szCs w:val="28"/>
          <w:lang w:val="uk-UA"/>
        </w:rPr>
        <w:t>6617,00 грн. н</w:t>
      </w:r>
      <w:bookmarkStart w:id="0" w:name="_GoBack"/>
      <w:bookmarkEnd w:id="0"/>
      <w:r w:rsidRPr="006516E6">
        <w:rPr>
          <w:sz w:val="28"/>
          <w:szCs w:val="28"/>
          <w:lang w:val="uk-UA"/>
        </w:rPr>
        <w:t>а гідравлічне випробування внутрішньо-будівельних мереж опалювання будівель та споруд;</w:t>
      </w:r>
    </w:p>
    <w:p w:rsidR="00D87CA0" w:rsidRDefault="00D87CA0" w:rsidP="00D87CA0">
      <w:pPr>
        <w:pStyle w:val="ac"/>
        <w:numPr>
          <w:ilvl w:val="0"/>
          <w:numId w:val="28"/>
        </w:numPr>
        <w:jc w:val="both"/>
        <w:rPr>
          <w:sz w:val="28"/>
          <w:szCs w:val="28"/>
          <w:lang w:val="uk-UA"/>
        </w:rPr>
      </w:pPr>
      <w:r>
        <w:rPr>
          <w:sz w:val="28"/>
          <w:szCs w:val="28"/>
          <w:lang w:val="uk-UA"/>
        </w:rPr>
        <w:t>58200,00 грн. на гідравлічну промивку внутрішньо-будівельних мереж опалювання будівель та споруд;</w:t>
      </w:r>
    </w:p>
    <w:p w:rsidR="00D87CA0" w:rsidRDefault="00D87CA0" w:rsidP="00D87CA0">
      <w:pPr>
        <w:pStyle w:val="ac"/>
        <w:numPr>
          <w:ilvl w:val="0"/>
          <w:numId w:val="28"/>
        </w:numPr>
        <w:jc w:val="both"/>
        <w:rPr>
          <w:sz w:val="28"/>
          <w:szCs w:val="28"/>
          <w:lang w:val="uk-UA"/>
        </w:rPr>
      </w:pPr>
      <w:r>
        <w:rPr>
          <w:sz w:val="28"/>
          <w:szCs w:val="28"/>
          <w:lang w:val="uk-UA"/>
        </w:rPr>
        <w:t>68000,00 грн. на установку теплового лічильника та улаштування теплого пункту;</w:t>
      </w:r>
    </w:p>
    <w:p w:rsidR="00D87CA0" w:rsidRDefault="00D87CA0" w:rsidP="00D87CA0">
      <w:pPr>
        <w:pStyle w:val="ac"/>
        <w:numPr>
          <w:ilvl w:val="0"/>
          <w:numId w:val="28"/>
        </w:numPr>
        <w:jc w:val="both"/>
        <w:rPr>
          <w:sz w:val="28"/>
          <w:szCs w:val="28"/>
          <w:lang w:val="uk-UA"/>
        </w:rPr>
      </w:pPr>
      <w:r>
        <w:rPr>
          <w:sz w:val="28"/>
          <w:szCs w:val="28"/>
          <w:lang w:val="uk-UA"/>
        </w:rPr>
        <w:t>18800,00 грн. на придбання матеріалів для ремонту тепломережі та її утеплення.</w:t>
      </w:r>
    </w:p>
    <w:p w:rsidR="00D87CA0" w:rsidRPr="00D87CA0" w:rsidRDefault="00D87CA0" w:rsidP="006A7918">
      <w:pPr>
        <w:ind w:left="6379"/>
        <w:jc w:val="both"/>
        <w:rPr>
          <w:i/>
          <w:sz w:val="28"/>
          <w:szCs w:val="28"/>
          <w:lang w:val="uk-UA"/>
        </w:rPr>
      </w:pPr>
      <w:r w:rsidRPr="00D87CA0">
        <w:rPr>
          <w:i/>
          <w:sz w:val="28"/>
          <w:szCs w:val="28"/>
          <w:lang w:val="uk-UA"/>
        </w:rPr>
        <w:t xml:space="preserve">Доповідає: </w:t>
      </w:r>
      <w:r>
        <w:rPr>
          <w:i/>
          <w:sz w:val="28"/>
          <w:szCs w:val="28"/>
          <w:lang w:val="uk-UA"/>
        </w:rPr>
        <w:t>Петренко В.Ю.</w:t>
      </w:r>
    </w:p>
    <w:p w:rsidR="00AD0B1C" w:rsidRPr="00CD6319" w:rsidRDefault="00AD0B1C" w:rsidP="00AD0B1C">
      <w:pPr>
        <w:numPr>
          <w:ilvl w:val="0"/>
          <w:numId w:val="15"/>
        </w:numPr>
        <w:ind w:hanging="578"/>
        <w:jc w:val="both"/>
        <w:rPr>
          <w:sz w:val="28"/>
          <w:szCs w:val="28"/>
          <w:lang w:val="uk-UA"/>
        </w:rPr>
      </w:pPr>
      <w:r w:rsidRPr="00CD6319">
        <w:rPr>
          <w:sz w:val="28"/>
          <w:szCs w:val="28"/>
          <w:lang w:val="uk-UA"/>
        </w:rPr>
        <w:t xml:space="preserve">Про лист від 07.06.18 за № 791 в.о. начальника відділу охорони здоров’я Сумської міської ради Чумаченко О.Ю. щодо додаткового виділення з міського бюджету коштів у сумі 3350,0 тис. грн. на придбання палатного пересувного </w:t>
      </w:r>
      <w:proofErr w:type="spellStart"/>
      <w:r w:rsidRPr="00CD6319">
        <w:rPr>
          <w:sz w:val="28"/>
          <w:szCs w:val="28"/>
          <w:lang w:val="uk-UA"/>
        </w:rPr>
        <w:t>рентгенапарату</w:t>
      </w:r>
      <w:proofErr w:type="spellEnd"/>
      <w:r w:rsidRPr="00CD6319">
        <w:rPr>
          <w:sz w:val="28"/>
          <w:szCs w:val="28"/>
          <w:lang w:val="uk-UA"/>
        </w:rPr>
        <w:t xml:space="preserve"> для відділення анестезії та інтенсивної терапії стаціонару для КУ</w:t>
      </w:r>
      <w:r>
        <w:rPr>
          <w:sz w:val="28"/>
          <w:szCs w:val="28"/>
          <w:lang w:val="uk-UA"/>
        </w:rPr>
        <w:t> </w:t>
      </w:r>
      <w:r w:rsidRPr="00CD6319">
        <w:rPr>
          <w:sz w:val="28"/>
          <w:szCs w:val="28"/>
          <w:lang w:val="uk-UA"/>
        </w:rPr>
        <w:t>«Сумська міська клінічна лікарня Святої Зінаїди».</w:t>
      </w:r>
    </w:p>
    <w:p w:rsidR="00AD0B1C" w:rsidRPr="00DA3475" w:rsidRDefault="00AD0B1C" w:rsidP="00AD0B1C">
      <w:pPr>
        <w:ind w:left="6379"/>
        <w:jc w:val="both"/>
        <w:rPr>
          <w:i/>
          <w:sz w:val="28"/>
          <w:szCs w:val="28"/>
          <w:lang w:val="uk-UA"/>
        </w:rPr>
      </w:pPr>
      <w:r w:rsidRPr="00CD6319">
        <w:rPr>
          <w:i/>
          <w:sz w:val="28"/>
          <w:szCs w:val="28"/>
          <w:lang w:val="uk-UA"/>
        </w:rPr>
        <w:t>Доповідає: Чумаченко О.Ю.</w:t>
      </w:r>
    </w:p>
    <w:p w:rsidR="001D3E16" w:rsidRPr="006C6688" w:rsidRDefault="001D3E16" w:rsidP="001D3E16">
      <w:pPr>
        <w:pStyle w:val="ac"/>
        <w:numPr>
          <w:ilvl w:val="0"/>
          <w:numId w:val="15"/>
        </w:numPr>
        <w:ind w:hanging="578"/>
        <w:jc w:val="both"/>
        <w:rPr>
          <w:sz w:val="28"/>
          <w:szCs w:val="28"/>
          <w:lang w:val="uk-UA"/>
        </w:rPr>
      </w:pPr>
      <w:r>
        <w:rPr>
          <w:sz w:val="28"/>
          <w:szCs w:val="28"/>
          <w:lang w:val="uk-UA"/>
        </w:rPr>
        <w:t>Про лист від 21.06.18 за № 862</w:t>
      </w:r>
      <w:r w:rsidRPr="006C6688">
        <w:rPr>
          <w:sz w:val="28"/>
          <w:szCs w:val="28"/>
          <w:lang w:val="uk-UA"/>
        </w:rPr>
        <w:t xml:space="preserve"> </w:t>
      </w:r>
      <w:r w:rsidRPr="006C6688">
        <w:rPr>
          <w:bCs/>
          <w:sz w:val="28"/>
          <w:szCs w:val="28"/>
          <w:lang w:val="uk-UA"/>
        </w:rPr>
        <w:t xml:space="preserve">в.о. начальника відділу охорони здоров’я Сумської міської ради Чумаченко О.Ю. щодо додаткового виділення з міського бюджету коштів у сумі 1490,0 тис. грн. на проведення ремонтних робіт у відокремленій амбулаторії загальною площею 247,4 </w:t>
      </w:r>
      <w:proofErr w:type="spellStart"/>
      <w:r w:rsidRPr="006C6688">
        <w:rPr>
          <w:bCs/>
          <w:sz w:val="28"/>
          <w:szCs w:val="28"/>
          <w:lang w:val="uk-UA"/>
        </w:rPr>
        <w:t>кв.м</w:t>
      </w:r>
      <w:proofErr w:type="spellEnd"/>
      <w:r w:rsidRPr="006C6688">
        <w:rPr>
          <w:bCs/>
          <w:sz w:val="28"/>
          <w:szCs w:val="28"/>
          <w:lang w:val="uk-UA"/>
        </w:rPr>
        <w:t>. по вул. Котляревського, 1/1.</w:t>
      </w:r>
    </w:p>
    <w:p w:rsidR="001D3E16" w:rsidRPr="006C6688" w:rsidRDefault="001D3E16" w:rsidP="008A4542">
      <w:pPr>
        <w:ind w:left="6379"/>
        <w:jc w:val="both"/>
        <w:rPr>
          <w:i/>
          <w:sz w:val="28"/>
          <w:szCs w:val="28"/>
          <w:lang w:val="uk-UA"/>
        </w:rPr>
      </w:pPr>
      <w:r w:rsidRPr="006C6688">
        <w:rPr>
          <w:i/>
          <w:sz w:val="28"/>
          <w:szCs w:val="28"/>
          <w:lang w:val="uk-UA"/>
        </w:rPr>
        <w:t>Доповідає: Чумаченко О.Ю.</w:t>
      </w:r>
    </w:p>
    <w:p w:rsidR="008A4542" w:rsidRDefault="008A4542" w:rsidP="008A4542">
      <w:pPr>
        <w:numPr>
          <w:ilvl w:val="0"/>
          <w:numId w:val="15"/>
        </w:numPr>
        <w:ind w:hanging="578"/>
        <w:jc w:val="both"/>
        <w:rPr>
          <w:sz w:val="28"/>
          <w:szCs w:val="28"/>
          <w:lang w:val="uk-UA"/>
        </w:rPr>
      </w:pPr>
      <w:r>
        <w:rPr>
          <w:sz w:val="28"/>
          <w:szCs w:val="28"/>
          <w:lang w:val="uk-UA"/>
        </w:rPr>
        <w:t xml:space="preserve">Про лист від 26.06.18 за № 878 </w:t>
      </w:r>
      <w:r w:rsidRPr="00CD6319">
        <w:rPr>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sz w:val="28"/>
          <w:szCs w:val="28"/>
          <w:lang w:val="uk-UA"/>
        </w:rPr>
        <w:t xml:space="preserve"> 300,0 тис. грн. на розробку проектно-кошторисної документації дитячого хірургічного відділення КУ «Сумська міська дитяча клінічна лікарня Святої Зінаїди».</w:t>
      </w:r>
    </w:p>
    <w:p w:rsidR="008A4542" w:rsidRPr="008A4542" w:rsidRDefault="008A4542" w:rsidP="008A4542">
      <w:pPr>
        <w:ind w:left="6379"/>
        <w:jc w:val="both"/>
        <w:rPr>
          <w:i/>
          <w:sz w:val="28"/>
          <w:szCs w:val="28"/>
          <w:lang w:val="uk-UA"/>
        </w:rPr>
      </w:pPr>
      <w:r w:rsidRPr="008A4542">
        <w:rPr>
          <w:i/>
          <w:sz w:val="28"/>
          <w:szCs w:val="28"/>
          <w:lang w:val="uk-UA"/>
        </w:rPr>
        <w:t>Доповідає: Чумаченко О.Ю.</w:t>
      </w:r>
    </w:p>
    <w:p w:rsidR="0032168A" w:rsidRDefault="0032168A" w:rsidP="0032168A">
      <w:pPr>
        <w:pStyle w:val="ac"/>
        <w:numPr>
          <w:ilvl w:val="0"/>
          <w:numId w:val="15"/>
        </w:numPr>
        <w:ind w:hanging="578"/>
        <w:jc w:val="both"/>
        <w:rPr>
          <w:sz w:val="28"/>
          <w:szCs w:val="28"/>
          <w:lang w:val="uk-UA"/>
        </w:rPr>
      </w:pPr>
      <w:r w:rsidRPr="00134D24">
        <w:rPr>
          <w:sz w:val="28"/>
          <w:szCs w:val="28"/>
          <w:lang w:val="uk-UA"/>
        </w:rPr>
        <w:t>Про рекомендацію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sz w:val="28"/>
          <w:szCs w:val="28"/>
          <w:lang w:val="uk-UA"/>
        </w:rPr>
        <w:t xml:space="preserve"> (</w:t>
      </w:r>
      <w:proofErr w:type="spellStart"/>
      <w:r>
        <w:rPr>
          <w:sz w:val="28"/>
          <w:szCs w:val="28"/>
          <w:lang w:val="uk-UA"/>
        </w:rPr>
        <w:t>Зименко</w:t>
      </w:r>
      <w:proofErr w:type="spellEnd"/>
      <w:r>
        <w:rPr>
          <w:sz w:val="28"/>
          <w:szCs w:val="28"/>
          <w:lang w:val="uk-UA"/>
        </w:rPr>
        <w:t xml:space="preserve"> О.В.) від 19.06.18 щодо додаткового виділення з міського бюджету коштів на розроблення проектно-кошторисної документації на реконструкцію приміщення колишнього реального училища по вул. Петропавлівській, 79 в місті Суми.</w:t>
      </w:r>
    </w:p>
    <w:p w:rsidR="0032168A" w:rsidRPr="0032168A" w:rsidRDefault="0032168A" w:rsidP="006A7918">
      <w:pPr>
        <w:ind w:left="6379"/>
        <w:jc w:val="both"/>
        <w:rPr>
          <w:i/>
          <w:sz w:val="28"/>
          <w:szCs w:val="28"/>
          <w:lang w:val="uk-UA"/>
        </w:rPr>
      </w:pPr>
      <w:r w:rsidRPr="0032168A">
        <w:rPr>
          <w:i/>
          <w:sz w:val="28"/>
          <w:szCs w:val="28"/>
          <w:lang w:val="uk-UA"/>
        </w:rPr>
        <w:t>Доповідає: Данильченко А.М.</w:t>
      </w:r>
    </w:p>
    <w:p w:rsidR="005C2312" w:rsidRDefault="005C2312" w:rsidP="005C2312">
      <w:pPr>
        <w:numPr>
          <w:ilvl w:val="0"/>
          <w:numId w:val="15"/>
        </w:numPr>
        <w:ind w:hanging="578"/>
        <w:jc w:val="both"/>
        <w:rPr>
          <w:sz w:val="28"/>
          <w:szCs w:val="28"/>
          <w:lang w:val="uk-UA"/>
        </w:rPr>
      </w:pPr>
      <w:r>
        <w:rPr>
          <w:sz w:val="28"/>
          <w:szCs w:val="28"/>
          <w:lang w:val="uk-UA"/>
        </w:rPr>
        <w:t>Про лист від 13.06.18 за № 903 начальника управління освіти і науки Сумської міської ради Данильченко А.М. щодо додаткового виділення з міського бюджету коштів у сумі 75924,00 грн. на закупівлю обладнання, необхідного для проведення конкурсних випробувань міського етапу Всеукраїнської дитячо-юнацької військово-патріотичної гри «Сокіл» («Джура»).</w:t>
      </w:r>
    </w:p>
    <w:p w:rsidR="005C2312" w:rsidRPr="00AB702F" w:rsidRDefault="005C2312" w:rsidP="005C2312">
      <w:pPr>
        <w:ind w:left="6379"/>
        <w:jc w:val="both"/>
        <w:rPr>
          <w:i/>
          <w:sz w:val="28"/>
          <w:szCs w:val="28"/>
          <w:lang w:val="uk-UA"/>
        </w:rPr>
      </w:pPr>
      <w:r w:rsidRPr="00AB702F">
        <w:rPr>
          <w:i/>
          <w:sz w:val="28"/>
          <w:szCs w:val="28"/>
          <w:lang w:val="uk-UA"/>
        </w:rPr>
        <w:lastRenderedPageBreak/>
        <w:t xml:space="preserve">Доповідає: </w:t>
      </w:r>
      <w:r>
        <w:rPr>
          <w:i/>
          <w:sz w:val="28"/>
          <w:szCs w:val="28"/>
          <w:lang w:val="uk-UA"/>
        </w:rPr>
        <w:t>Данильченко А.М.</w:t>
      </w:r>
    </w:p>
    <w:p w:rsidR="00D574CF" w:rsidRPr="00FE44D4" w:rsidRDefault="00D574CF" w:rsidP="00D574CF">
      <w:pPr>
        <w:numPr>
          <w:ilvl w:val="0"/>
          <w:numId w:val="15"/>
        </w:numPr>
        <w:ind w:hanging="578"/>
        <w:jc w:val="both"/>
        <w:rPr>
          <w:i/>
          <w:sz w:val="28"/>
          <w:szCs w:val="28"/>
          <w:lang w:val="uk-UA"/>
        </w:rPr>
      </w:pPr>
      <w:r>
        <w:rPr>
          <w:sz w:val="28"/>
          <w:szCs w:val="28"/>
          <w:lang w:val="uk-UA"/>
        </w:rPr>
        <w:t xml:space="preserve">Про лист від 13.06.18 за № 905 начальника управління освіти і науки Сумської міської ради </w:t>
      </w:r>
      <w:r w:rsidR="00CC7A31">
        <w:rPr>
          <w:sz w:val="28"/>
          <w:szCs w:val="28"/>
          <w:lang w:val="uk-UA"/>
        </w:rPr>
        <w:t>Данильченко А.М.</w:t>
      </w:r>
      <w:r>
        <w:rPr>
          <w:sz w:val="28"/>
          <w:szCs w:val="28"/>
          <w:lang w:val="uk-UA"/>
        </w:rPr>
        <w:t xml:space="preserve"> щодо додаткового виділення з міського бюджету коштів у сумі 4828323,00 грн. на капітальний ремонт покрівель навчальних закладів освіти (список навчальних закладів додається).</w:t>
      </w:r>
    </w:p>
    <w:p w:rsidR="00FE44D4" w:rsidRPr="00FE44D4" w:rsidRDefault="00FE44D4" w:rsidP="00FE44D4">
      <w:pPr>
        <w:pStyle w:val="ac"/>
        <w:ind w:left="6379"/>
        <w:jc w:val="both"/>
        <w:rPr>
          <w:i/>
          <w:sz w:val="28"/>
          <w:szCs w:val="28"/>
          <w:lang w:val="uk-UA"/>
        </w:rPr>
      </w:pPr>
      <w:r w:rsidRPr="00FE44D4">
        <w:rPr>
          <w:i/>
          <w:sz w:val="28"/>
          <w:szCs w:val="28"/>
          <w:lang w:val="uk-UA"/>
        </w:rPr>
        <w:t>Доповідає: Данильченко А.М.</w:t>
      </w:r>
    </w:p>
    <w:p w:rsidR="00CC7A31" w:rsidRPr="00FE44D4" w:rsidRDefault="00CC7A31" w:rsidP="00CC7A31">
      <w:pPr>
        <w:numPr>
          <w:ilvl w:val="0"/>
          <w:numId w:val="15"/>
        </w:numPr>
        <w:ind w:hanging="578"/>
        <w:jc w:val="both"/>
        <w:rPr>
          <w:i/>
          <w:sz w:val="28"/>
          <w:szCs w:val="28"/>
          <w:lang w:val="uk-UA"/>
        </w:rPr>
      </w:pPr>
      <w:r w:rsidRPr="0079601D">
        <w:rPr>
          <w:sz w:val="28"/>
          <w:szCs w:val="28"/>
          <w:lang w:val="uk-UA"/>
        </w:rPr>
        <w:t>Про лист</w:t>
      </w:r>
      <w:r>
        <w:rPr>
          <w:sz w:val="28"/>
          <w:szCs w:val="28"/>
          <w:lang w:val="uk-UA"/>
        </w:rPr>
        <w:t xml:space="preserve"> від 13.06.18 за № 906</w:t>
      </w:r>
      <w:r w:rsidRPr="0079601D">
        <w:rPr>
          <w:sz w:val="28"/>
          <w:szCs w:val="28"/>
          <w:lang w:val="uk-UA"/>
        </w:rPr>
        <w:t xml:space="preserve"> начальника управління освіти і науки Сумської міської ради </w:t>
      </w:r>
      <w:r>
        <w:rPr>
          <w:sz w:val="28"/>
          <w:szCs w:val="28"/>
          <w:lang w:val="uk-UA"/>
        </w:rPr>
        <w:t>Данильченко А.М.</w:t>
      </w:r>
      <w:r w:rsidRPr="0079601D">
        <w:rPr>
          <w:sz w:val="28"/>
          <w:szCs w:val="28"/>
          <w:lang w:val="uk-UA"/>
        </w:rPr>
        <w:t xml:space="preserve"> щодо додаткового виділення з міського бюджету коштів у сумі 898510,00 грн. на капітальний ремонт системи опалення КУ «Сумський спеціалізований реабілітаційний навчально-виховний комплекс «Загальноосвітня школа І ступеня – дош</w:t>
      </w:r>
      <w:r>
        <w:rPr>
          <w:sz w:val="28"/>
          <w:szCs w:val="28"/>
          <w:lang w:val="uk-UA"/>
        </w:rPr>
        <w:t>кільний навчальний заклад № 34».</w:t>
      </w:r>
    </w:p>
    <w:p w:rsidR="00FE44D4" w:rsidRPr="00FE44D4" w:rsidRDefault="00FE44D4" w:rsidP="00FE44D4">
      <w:pPr>
        <w:ind w:left="6379"/>
        <w:jc w:val="both"/>
        <w:rPr>
          <w:i/>
          <w:sz w:val="28"/>
          <w:szCs w:val="28"/>
          <w:lang w:val="uk-UA"/>
        </w:rPr>
      </w:pPr>
      <w:r w:rsidRPr="00FE44D4">
        <w:rPr>
          <w:i/>
          <w:sz w:val="28"/>
          <w:szCs w:val="28"/>
          <w:lang w:val="uk-UA"/>
        </w:rPr>
        <w:t>Доповідає: Данильченко А.М.</w:t>
      </w:r>
    </w:p>
    <w:p w:rsidR="00CC7A31" w:rsidRPr="0079601D" w:rsidRDefault="00CC7A31" w:rsidP="00CC7A31">
      <w:pPr>
        <w:numPr>
          <w:ilvl w:val="0"/>
          <w:numId w:val="15"/>
        </w:numPr>
        <w:ind w:hanging="578"/>
        <w:jc w:val="both"/>
        <w:rPr>
          <w:i/>
          <w:sz w:val="28"/>
          <w:szCs w:val="28"/>
          <w:lang w:val="uk-UA"/>
        </w:rPr>
      </w:pPr>
      <w:r>
        <w:rPr>
          <w:sz w:val="28"/>
          <w:szCs w:val="28"/>
          <w:lang w:val="uk-UA"/>
        </w:rPr>
        <w:t>Про лист від 13.06.18 за № 907 начальника управління освіти і науки Сумської міської ради Данильченко А.М.  щодо додаткового виділення з міського бюджету коштів у сумі 1296097,00 грн. на капітальний ремонт фасаду цокольної частини будівлі КУ «Сумська загальноосвітня школа І-ІІІ ступенів № 8».</w:t>
      </w:r>
    </w:p>
    <w:p w:rsidR="00FE44D4" w:rsidRPr="00FE44D4" w:rsidRDefault="00FE44D4" w:rsidP="00FE44D4">
      <w:pPr>
        <w:ind w:left="6379"/>
        <w:jc w:val="both"/>
        <w:rPr>
          <w:i/>
          <w:sz w:val="28"/>
          <w:szCs w:val="28"/>
          <w:lang w:val="uk-UA"/>
        </w:rPr>
      </w:pPr>
      <w:r w:rsidRPr="00FE44D4">
        <w:rPr>
          <w:i/>
          <w:sz w:val="28"/>
          <w:szCs w:val="28"/>
          <w:lang w:val="uk-UA"/>
        </w:rPr>
        <w:t>Доповідає: Данильченко А.М.</w:t>
      </w:r>
    </w:p>
    <w:p w:rsidR="00312473" w:rsidRDefault="00B31CD0" w:rsidP="00B31CD0">
      <w:pPr>
        <w:pStyle w:val="ac"/>
        <w:numPr>
          <w:ilvl w:val="0"/>
          <w:numId w:val="15"/>
        </w:numPr>
        <w:ind w:hanging="578"/>
        <w:jc w:val="both"/>
        <w:rPr>
          <w:sz w:val="28"/>
          <w:szCs w:val="28"/>
          <w:lang w:val="uk-UA"/>
        </w:rPr>
      </w:pPr>
      <w:r>
        <w:rPr>
          <w:sz w:val="28"/>
          <w:szCs w:val="28"/>
          <w:lang w:val="uk-UA"/>
        </w:rPr>
        <w:t xml:space="preserve">Про лист від 06.07.18 за № 1050 в.о. начальника управління освіти і науки Сумської міської ради </w:t>
      </w:r>
      <w:proofErr w:type="spellStart"/>
      <w:r>
        <w:rPr>
          <w:sz w:val="28"/>
          <w:szCs w:val="28"/>
          <w:lang w:val="uk-UA"/>
        </w:rPr>
        <w:t>Дриги</w:t>
      </w:r>
      <w:proofErr w:type="spellEnd"/>
      <w:r>
        <w:rPr>
          <w:sz w:val="28"/>
          <w:szCs w:val="28"/>
          <w:lang w:val="uk-UA"/>
        </w:rPr>
        <w:t xml:space="preserve"> Т.В. щодо додаткового виділення з міського бюджету коштів у сумі 162,0 тис. грн. для завершення капітального ремонту пральні Сумського дошкільного навчального закладу (ясла-садок) № 33 «Маринка».</w:t>
      </w:r>
    </w:p>
    <w:p w:rsidR="00B31CD0" w:rsidRPr="00B31CD0" w:rsidRDefault="00B31CD0" w:rsidP="00B31CD0">
      <w:pPr>
        <w:ind w:left="6379"/>
        <w:jc w:val="both"/>
        <w:rPr>
          <w:i/>
          <w:sz w:val="28"/>
          <w:szCs w:val="28"/>
          <w:lang w:val="uk-UA"/>
        </w:rPr>
      </w:pPr>
      <w:r w:rsidRPr="00B31CD0">
        <w:rPr>
          <w:i/>
          <w:sz w:val="28"/>
          <w:szCs w:val="28"/>
          <w:lang w:val="uk-UA"/>
        </w:rPr>
        <w:t>Доповідає: Данильченко А.М.</w:t>
      </w:r>
    </w:p>
    <w:p w:rsidR="00B31CD0" w:rsidRDefault="00B31CD0" w:rsidP="00B31CD0">
      <w:pPr>
        <w:pStyle w:val="ac"/>
        <w:numPr>
          <w:ilvl w:val="0"/>
          <w:numId w:val="15"/>
        </w:numPr>
        <w:ind w:hanging="578"/>
        <w:jc w:val="both"/>
        <w:rPr>
          <w:sz w:val="28"/>
          <w:szCs w:val="28"/>
          <w:lang w:val="uk-UA"/>
        </w:rPr>
      </w:pPr>
      <w:r>
        <w:rPr>
          <w:sz w:val="28"/>
          <w:szCs w:val="28"/>
          <w:lang w:val="uk-UA"/>
        </w:rPr>
        <w:t xml:space="preserve">Про лист від </w:t>
      </w:r>
      <w:r w:rsidR="00557AF9">
        <w:rPr>
          <w:sz w:val="28"/>
          <w:szCs w:val="28"/>
          <w:lang w:val="uk-UA"/>
        </w:rPr>
        <w:t>06.07.18 за № 1051</w:t>
      </w:r>
      <w:r>
        <w:rPr>
          <w:sz w:val="28"/>
          <w:szCs w:val="28"/>
          <w:lang w:val="uk-UA"/>
        </w:rPr>
        <w:t xml:space="preserve"> в.о. начальника управління освіти і науки Сумської міської ради </w:t>
      </w:r>
      <w:proofErr w:type="spellStart"/>
      <w:r>
        <w:rPr>
          <w:sz w:val="28"/>
          <w:szCs w:val="28"/>
          <w:lang w:val="uk-UA"/>
        </w:rPr>
        <w:t>Дриги</w:t>
      </w:r>
      <w:proofErr w:type="spellEnd"/>
      <w:r>
        <w:rPr>
          <w:sz w:val="28"/>
          <w:szCs w:val="28"/>
          <w:lang w:val="uk-UA"/>
        </w:rPr>
        <w:t xml:space="preserve"> Т.В. щодо додаткового виділення з міського бюджету коштів у сумі</w:t>
      </w:r>
      <w:r w:rsidR="00557AF9">
        <w:rPr>
          <w:sz w:val="28"/>
          <w:szCs w:val="28"/>
          <w:lang w:val="uk-UA"/>
        </w:rPr>
        <w:t xml:space="preserve"> 50,0 тис. грн. на оновлення дитячого ігрового павільйону та ігрового майданчику в групі «Соняшник» Сумського дошкільного навчального закладу (ясла-садок) № 19 «Рум’янок».</w:t>
      </w:r>
    </w:p>
    <w:p w:rsidR="00557AF9" w:rsidRPr="00557AF9" w:rsidRDefault="00557AF9" w:rsidP="00557AF9">
      <w:pPr>
        <w:ind w:left="6379"/>
        <w:jc w:val="both"/>
        <w:rPr>
          <w:i/>
          <w:sz w:val="28"/>
          <w:szCs w:val="28"/>
          <w:lang w:val="uk-UA"/>
        </w:rPr>
      </w:pPr>
      <w:r w:rsidRPr="00557AF9">
        <w:rPr>
          <w:i/>
          <w:sz w:val="28"/>
          <w:szCs w:val="28"/>
          <w:lang w:val="uk-UA"/>
        </w:rPr>
        <w:t>Доповідає: Данильченко А.М.</w:t>
      </w:r>
    </w:p>
    <w:p w:rsidR="00557AF9" w:rsidRPr="00D94C4D" w:rsidRDefault="00557AF9" w:rsidP="002673A7">
      <w:pPr>
        <w:pStyle w:val="ac"/>
        <w:jc w:val="both"/>
        <w:rPr>
          <w:sz w:val="28"/>
          <w:szCs w:val="28"/>
          <w:lang w:val="uk-UA"/>
        </w:rPr>
      </w:pPr>
    </w:p>
    <w:sectPr w:rsidR="00557AF9" w:rsidRPr="00D94C4D" w:rsidSect="009E2A08">
      <w:footerReference w:type="even" r:id="rId9"/>
      <w:footerReference w:type="default" r:id="rId10"/>
      <w:pgSz w:w="11906" w:h="16838"/>
      <w:pgMar w:top="426" w:right="567" w:bottom="142" w:left="709"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69" w:rsidRDefault="00D85B69">
      <w:r>
        <w:separator/>
      </w:r>
    </w:p>
  </w:endnote>
  <w:endnote w:type="continuationSeparator" w:id="0">
    <w:p w:rsidR="00D85B69" w:rsidRDefault="00D8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76" w:rsidRDefault="00132E8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11876" w:rsidRDefault="00D85B69">
    <w:pPr>
      <w:pStyle w:val="a6"/>
      <w:ind w:right="360"/>
    </w:pPr>
  </w:p>
  <w:p w:rsidR="00C11876" w:rsidRDefault="00D85B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76" w:rsidRDefault="00132E8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516E6">
      <w:rPr>
        <w:rStyle w:val="a8"/>
        <w:noProof/>
      </w:rPr>
      <w:t>6</w:t>
    </w:r>
    <w:r>
      <w:rPr>
        <w:rStyle w:val="a8"/>
      </w:rPr>
      <w:fldChar w:fldCharType="end"/>
    </w:r>
  </w:p>
  <w:p w:rsidR="00C11876" w:rsidRDefault="00D85B69" w:rsidP="00AB7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69" w:rsidRDefault="00D85B69">
      <w:r>
        <w:separator/>
      </w:r>
    </w:p>
  </w:footnote>
  <w:footnote w:type="continuationSeparator" w:id="0">
    <w:p w:rsidR="00D85B69" w:rsidRDefault="00D85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954"/>
    <w:multiLevelType w:val="hybridMultilevel"/>
    <w:tmpl w:val="2812B6CE"/>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B9144E"/>
    <w:multiLevelType w:val="hybridMultilevel"/>
    <w:tmpl w:val="500A01AA"/>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EA629C6"/>
    <w:multiLevelType w:val="hybridMultilevel"/>
    <w:tmpl w:val="97AE960E"/>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111259"/>
    <w:multiLevelType w:val="hybridMultilevel"/>
    <w:tmpl w:val="D1CABAA6"/>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
    <w:nsid w:val="1F6C398F"/>
    <w:multiLevelType w:val="hybridMultilevel"/>
    <w:tmpl w:val="CD782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F4EBC"/>
    <w:multiLevelType w:val="hybridMultilevel"/>
    <w:tmpl w:val="71761C58"/>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55D196C"/>
    <w:multiLevelType w:val="hybridMultilevel"/>
    <w:tmpl w:val="003AE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50D01"/>
    <w:multiLevelType w:val="hybridMultilevel"/>
    <w:tmpl w:val="282C798A"/>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BE36535"/>
    <w:multiLevelType w:val="hybridMultilevel"/>
    <w:tmpl w:val="EEFA83B2"/>
    <w:lvl w:ilvl="0" w:tplc="2AB01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F51BFE"/>
    <w:multiLevelType w:val="hybridMultilevel"/>
    <w:tmpl w:val="0C266F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956784"/>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B1B30"/>
    <w:multiLevelType w:val="hybridMultilevel"/>
    <w:tmpl w:val="625268C0"/>
    <w:lvl w:ilvl="0" w:tplc="2AB01B72">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nsid w:val="3B9C2296"/>
    <w:multiLevelType w:val="hybridMultilevel"/>
    <w:tmpl w:val="183651F4"/>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D547C22"/>
    <w:multiLevelType w:val="hybridMultilevel"/>
    <w:tmpl w:val="FECC6E8C"/>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1D13F38"/>
    <w:multiLevelType w:val="hybridMultilevel"/>
    <w:tmpl w:val="2F6A7C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064637"/>
    <w:multiLevelType w:val="hybridMultilevel"/>
    <w:tmpl w:val="7F0C936C"/>
    <w:lvl w:ilvl="0" w:tplc="0E40FECE">
      <w:start w:val="2"/>
      <w:numFmt w:val="decimal"/>
      <w:lvlText w:val="%1."/>
      <w:lvlJc w:val="left"/>
      <w:pPr>
        <w:ind w:left="795" w:hanging="360"/>
      </w:pPr>
      <w:rPr>
        <w:rFonts w:hint="default"/>
        <w:b/>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45980D2E"/>
    <w:multiLevelType w:val="hybridMultilevel"/>
    <w:tmpl w:val="AC30522E"/>
    <w:lvl w:ilvl="0" w:tplc="04190011">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nsid w:val="4A236CC3"/>
    <w:multiLevelType w:val="hybridMultilevel"/>
    <w:tmpl w:val="7132E76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B3F6438"/>
    <w:multiLevelType w:val="hybridMultilevel"/>
    <w:tmpl w:val="7264EC14"/>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E460CF3"/>
    <w:multiLevelType w:val="hybridMultilevel"/>
    <w:tmpl w:val="FA1CC856"/>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4FE954E2"/>
    <w:multiLevelType w:val="hybridMultilevel"/>
    <w:tmpl w:val="339A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35887"/>
    <w:multiLevelType w:val="hybridMultilevel"/>
    <w:tmpl w:val="5500382E"/>
    <w:lvl w:ilvl="0" w:tplc="87D2FE82">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8B6483"/>
    <w:multiLevelType w:val="hybridMultilevel"/>
    <w:tmpl w:val="7B6A28B2"/>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6393384D"/>
    <w:multiLevelType w:val="hybridMultilevel"/>
    <w:tmpl w:val="45043632"/>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4892F02"/>
    <w:multiLevelType w:val="hybridMultilevel"/>
    <w:tmpl w:val="CFFCA89E"/>
    <w:lvl w:ilvl="0" w:tplc="68FCE968">
      <w:start w:val="2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9913DC8"/>
    <w:multiLevelType w:val="hybridMultilevel"/>
    <w:tmpl w:val="A4FA8000"/>
    <w:lvl w:ilvl="0" w:tplc="A1B08E68">
      <w:start w:val="10"/>
      <w:numFmt w:val="decimal"/>
      <w:lvlText w:val="%1."/>
      <w:lvlJc w:val="left"/>
      <w:pPr>
        <w:ind w:left="795"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236BF"/>
    <w:multiLevelType w:val="hybridMultilevel"/>
    <w:tmpl w:val="FEB87C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17F6519"/>
    <w:multiLevelType w:val="hybridMultilevel"/>
    <w:tmpl w:val="0BC49CE2"/>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2671F19"/>
    <w:multiLevelType w:val="hybridMultilevel"/>
    <w:tmpl w:val="030667B8"/>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CE1FCC"/>
    <w:multiLevelType w:val="hybridMultilevel"/>
    <w:tmpl w:val="187E13F6"/>
    <w:lvl w:ilvl="0" w:tplc="90B2A5C0">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7C39D7"/>
    <w:multiLevelType w:val="hybridMultilevel"/>
    <w:tmpl w:val="7A36EF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13"/>
  </w:num>
  <w:num w:numId="3">
    <w:abstractNumId w:val="21"/>
  </w:num>
  <w:num w:numId="4">
    <w:abstractNumId w:val="9"/>
  </w:num>
  <w:num w:numId="5">
    <w:abstractNumId w:val="14"/>
  </w:num>
  <w:num w:numId="6">
    <w:abstractNumId w:val="22"/>
  </w:num>
  <w:num w:numId="7">
    <w:abstractNumId w:val="1"/>
  </w:num>
  <w:num w:numId="8">
    <w:abstractNumId w:val="19"/>
  </w:num>
  <w:num w:numId="9">
    <w:abstractNumId w:val="30"/>
  </w:num>
  <w:num w:numId="10">
    <w:abstractNumId w:val="5"/>
  </w:num>
  <w:num w:numId="11">
    <w:abstractNumId w:val="24"/>
  </w:num>
  <w:num w:numId="12">
    <w:abstractNumId w:val="8"/>
  </w:num>
  <w:num w:numId="13">
    <w:abstractNumId w:val="6"/>
  </w:num>
  <w:num w:numId="14">
    <w:abstractNumId w:val="4"/>
  </w:num>
  <w:num w:numId="15">
    <w:abstractNumId w:val="28"/>
  </w:num>
  <w:num w:numId="16">
    <w:abstractNumId w:val="15"/>
  </w:num>
  <w:num w:numId="17">
    <w:abstractNumId w:val="11"/>
  </w:num>
  <w:num w:numId="18">
    <w:abstractNumId w:val="16"/>
  </w:num>
  <w:num w:numId="19">
    <w:abstractNumId w:val="25"/>
  </w:num>
  <w:num w:numId="20">
    <w:abstractNumId w:val="10"/>
  </w:num>
  <w:num w:numId="21">
    <w:abstractNumId w:val="20"/>
  </w:num>
  <w:num w:numId="22">
    <w:abstractNumId w:val="18"/>
  </w:num>
  <w:num w:numId="23">
    <w:abstractNumId w:val="17"/>
  </w:num>
  <w:num w:numId="24">
    <w:abstractNumId w:val="12"/>
  </w:num>
  <w:num w:numId="25">
    <w:abstractNumId w:val="23"/>
  </w:num>
  <w:num w:numId="26">
    <w:abstractNumId w:val="27"/>
  </w:num>
  <w:num w:numId="27">
    <w:abstractNumId w:val="2"/>
  </w:num>
  <w:num w:numId="28">
    <w:abstractNumId w:val="7"/>
  </w:num>
  <w:num w:numId="29">
    <w:abstractNumId w:val="3"/>
  </w:num>
  <w:num w:numId="30">
    <w:abstractNumId w:val="0"/>
  </w:num>
  <w:num w:numId="3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C7"/>
    <w:rsid w:val="00002D3C"/>
    <w:rsid w:val="00010A44"/>
    <w:rsid w:val="00010D74"/>
    <w:rsid w:val="00013710"/>
    <w:rsid w:val="0001668A"/>
    <w:rsid w:val="0002046A"/>
    <w:rsid w:val="00020C4B"/>
    <w:rsid w:val="0002126F"/>
    <w:rsid w:val="000212CF"/>
    <w:rsid w:val="00025372"/>
    <w:rsid w:val="00025FA8"/>
    <w:rsid w:val="00032626"/>
    <w:rsid w:val="0003266C"/>
    <w:rsid w:val="0003724A"/>
    <w:rsid w:val="0003787F"/>
    <w:rsid w:val="0004070B"/>
    <w:rsid w:val="00040CB3"/>
    <w:rsid w:val="000419CE"/>
    <w:rsid w:val="000426CF"/>
    <w:rsid w:val="000435B6"/>
    <w:rsid w:val="000448C2"/>
    <w:rsid w:val="000464EC"/>
    <w:rsid w:val="000503DA"/>
    <w:rsid w:val="00053087"/>
    <w:rsid w:val="00053C6F"/>
    <w:rsid w:val="00057C62"/>
    <w:rsid w:val="00060533"/>
    <w:rsid w:val="000626E7"/>
    <w:rsid w:val="00062E89"/>
    <w:rsid w:val="000640CB"/>
    <w:rsid w:val="00064FFC"/>
    <w:rsid w:val="00067E05"/>
    <w:rsid w:val="000704C1"/>
    <w:rsid w:val="000734B8"/>
    <w:rsid w:val="00074535"/>
    <w:rsid w:val="00075CD2"/>
    <w:rsid w:val="0007693E"/>
    <w:rsid w:val="00082FC6"/>
    <w:rsid w:val="000905AE"/>
    <w:rsid w:val="000A38EA"/>
    <w:rsid w:val="000B01C6"/>
    <w:rsid w:val="000B166D"/>
    <w:rsid w:val="000B6D7C"/>
    <w:rsid w:val="000B7460"/>
    <w:rsid w:val="000C4F28"/>
    <w:rsid w:val="000D13DC"/>
    <w:rsid w:val="000D37F3"/>
    <w:rsid w:val="000D5CF5"/>
    <w:rsid w:val="000E0BFD"/>
    <w:rsid w:val="000E44FC"/>
    <w:rsid w:val="000E6AC1"/>
    <w:rsid w:val="000F2AA5"/>
    <w:rsid w:val="000F384F"/>
    <w:rsid w:val="0010020C"/>
    <w:rsid w:val="001031E1"/>
    <w:rsid w:val="001202DF"/>
    <w:rsid w:val="00131467"/>
    <w:rsid w:val="0013218F"/>
    <w:rsid w:val="00132E87"/>
    <w:rsid w:val="00133C30"/>
    <w:rsid w:val="00134D24"/>
    <w:rsid w:val="00137CCA"/>
    <w:rsid w:val="00141726"/>
    <w:rsid w:val="001438B3"/>
    <w:rsid w:val="0014634F"/>
    <w:rsid w:val="0016014A"/>
    <w:rsid w:val="00160A6C"/>
    <w:rsid w:val="0016570A"/>
    <w:rsid w:val="001774E9"/>
    <w:rsid w:val="001801C1"/>
    <w:rsid w:val="00180DC9"/>
    <w:rsid w:val="0018399E"/>
    <w:rsid w:val="00185F7E"/>
    <w:rsid w:val="0019196C"/>
    <w:rsid w:val="00192A9A"/>
    <w:rsid w:val="0019554A"/>
    <w:rsid w:val="001A68F2"/>
    <w:rsid w:val="001B0017"/>
    <w:rsid w:val="001B018B"/>
    <w:rsid w:val="001B0837"/>
    <w:rsid w:val="001B3CDC"/>
    <w:rsid w:val="001B73BD"/>
    <w:rsid w:val="001C4051"/>
    <w:rsid w:val="001C4508"/>
    <w:rsid w:val="001D1814"/>
    <w:rsid w:val="001D3E16"/>
    <w:rsid w:val="001E0276"/>
    <w:rsid w:val="001E69D2"/>
    <w:rsid w:val="001E74D4"/>
    <w:rsid w:val="001F01A3"/>
    <w:rsid w:val="001F46A5"/>
    <w:rsid w:val="001F5DAE"/>
    <w:rsid w:val="00201C67"/>
    <w:rsid w:val="00202A05"/>
    <w:rsid w:val="00204A55"/>
    <w:rsid w:val="002075CE"/>
    <w:rsid w:val="0020761D"/>
    <w:rsid w:val="0021021E"/>
    <w:rsid w:val="00210384"/>
    <w:rsid w:val="00216BA8"/>
    <w:rsid w:val="00217129"/>
    <w:rsid w:val="00225A0F"/>
    <w:rsid w:val="00226B4D"/>
    <w:rsid w:val="00227C59"/>
    <w:rsid w:val="00230906"/>
    <w:rsid w:val="00233722"/>
    <w:rsid w:val="002363F0"/>
    <w:rsid w:val="00237AE1"/>
    <w:rsid w:val="00237D97"/>
    <w:rsid w:val="0024262A"/>
    <w:rsid w:val="0024288E"/>
    <w:rsid w:val="00242A02"/>
    <w:rsid w:val="00252938"/>
    <w:rsid w:val="00255463"/>
    <w:rsid w:val="00257C59"/>
    <w:rsid w:val="00264106"/>
    <w:rsid w:val="002673A7"/>
    <w:rsid w:val="002729B6"/>
    <w:rsid w:val="00272A4A"/>
    <w:rsid w:val="00274170"/>
    <w:rsid w:val="0027551C"/>
    <w:rsid w:val="00276EC7"/>
    <w:rsid w:val="00281560"/>
    <w:rsid w:val="002853E5"/>
    <w:rsid w:val="002A7A43"/>
    <w:rsid w:val="002A7E10"/>
    <w:rsid w:val="002B2224"/>
    <w:rsid w:val="002B3430"/>
    <w:rsid w:val="002B4EFF"/>
    <w:rsid w:val="002C4549"/>
    <w:rsid w:val="002C66F4"/>
    <w:rsid w:val="002C7286"/>
    <w:rsid w:val="002D39BF"/>
    <w:rsid w:val="002D58EE"/>
    <w:rsid w:val="002D7C0B"/>
    <w:rsid w:val="002E3B20"/>
    <w:rsid w:val="002F55E7"/>
    <w:rsid w:val="0030481C"/>
    <w:rsid w:val="003048AC"/>
    <w:rsid w:val="00312473"/>
    <w:rsid w:val="00312FEC"/>
    <w:rsid w:val="003167F6"/>
    <w:rsid w:val="00317A1E"/>
    <w:rsid w:val="0032168A"/>
    <w:rsid w:val="00321A0D"/>
    <w:rsid w:val="00322ACF"/>
    <w:rsid w:val="00327006"/>
    <w:rsid w:val="00330703"/>
    <w:rsid w:val="00333A59"/>
    <w:rsid w:val="00342955"/>
    <w:rsid w:val="00344F2A"/>
    <w:rsid w:val="0034502D"/>
    <w:rsid w:val="0035787C"/>
    <w:rsid w:val="00374351"/>
    <w:rsid w:val="00374593"/>
    <w:rsid w:val="00381109"/>
    <w:rsid w:val="0038395C"/>
    <w:rsid w:val="003851CA"/>
    <w:rsid w:val="0039376C"/>
    <w:rsid w:val="003A24A9"/>
    <w:rsid w:val="003A58E2"/>
    <w:rsid w:val="003B0CC7"/>
    <w:rsid w:val="003B258E"/>
    <w:rsid w:val="003B5F0E"/>
    <w:rsid w:val="003B61AC"/>
    <w:rsid w:val="003B78C1"/>
    <w:rsid w:val="003C024F"/>
    <w:rsid w:val="003C232C"/>
    <w:rsid w:val="003C38FD"/>
    <w:rsid w:val="003C3BE6"/>
    <w:rsid w:val="003C6EB8"/>
    <w:rsid w:val="003D0691"/>
    <w:rsid w:val="003E264D"/>
    <w:rsid w:val="003E3E08"/>
    <w:rsid w:val="003E4187"/>
    <w:rsid w:val="003E4DE5"/>
    <w:rsid w:val="004022E7"/>
    <w:rsid w:val="00402B0B"/>
    <w:rsid w:val="00402CC0"/>
    <w:rsid w:val="0040367B"/>
    <w:rsid w:val="00405AB2"/>
    <w:rsid w:val="00406DFA"/>
    <w:rsid w:val="00411096"/>
    <w:rsid w:val="00411AD8"/>
    <w:rsid w:val="004123E1"/>
    <w:rsid w:val="00412C4B"/>
    <w:rsid w:val="00414207"/>
    <w:rsid w:val="00415A36"/>
    <w:rsid w:val="004200A3"/>
    <w:rsid w:val="004375A3"/>
    <w:rsid w:val="0044124B"/>
    <w:rsid w:val="0044579E"/>
    <w:rsid w:val="00450817"/>
    <w:rsid w:val="0045348B"/>
    <w:rsid w:val="00454D0A"/>
    <w:rsid w:val="0045708C"/>
    <w:rsid w:val="0046296D"/>
    <w:rsid w:val="00472729"/>
    <w:rsid w:val="00475C84"/>
    <w:rsid w:val="00480BD9"/>
    <w:rsid w:val="00485E64"/>
    <w:rsid w:val="00492FC2"/>
    <w:rsid w:val="00494756"/>
    <w:rsid w:val="00495FD7"/>
    <w:rsid w:val="00496584"/>
    <w:rsid w:val="00496CA3"/>
    <w:rsid w:val="004A0274"/>
    <w:rsid w:val="004A0A87"/>
    <w:rsid w:val="004A10B8"/>
    <w:rsid w:val="004A22A6"/>
    <w:rsid w:val="004A4454"/>
    <w:rsid w:val="004A583D"/>
    <w:rsid w:val="004A723A"/>
    <w:rsid w:val="004B0075"/>
    <w:rsid w:val="004B59C0"/>
    <w:rsid w:val="004B7EA9"/>
    <w:rsid w:val="004C0607"/>
    <w:rsid w:val="004C0660"/>
    <w:rsid w:val="004C24F3"/>
    <w:rsid w:val="004C3175"/>
    <w:rsid w:val="004C6B71"/>
    <w:rsid w:val="004D017F"/>
    <w:rsid w:val="004D184F"/>
    <w:rsid w:val="004D79CB"/>
    <w:rsid w:val="004E12BA"/>
    <w:rsid w:val="004F15E1"/>
    <w:rsid w:val="004F2768"/>
    <w:rsid w:val="004F2A04"/>
    <w:rsid w:val="004F60CF"/>
    <w:rsid w:val="00510665"/>
    <w:rsid w:val="005209C0"/>
    <w:rsid w:val="0052155B"/>
    <w:rsid w:val="005218F5"/>
    <w:rsid w:val="005225C4"/>
    <w:rsid w:val="0053177B"/>
    <w:rsid w:val="005403AE"/>
    <w:rsid w:val="00542EB6"/>
    <w:rsid w:val="00545A5E"/>
    <w:rsid w:val="00557AF9"/>
    <w:rsid w:val="0056426E"/>
    <w:rsid w:val="00566091"/>
    <w:rsid w:val="00567A5A"/>
    <w:rsid w:val="00577A24"/>
    <w:rsid w:val="0058132A"/>
    <w:rsid w:val="0058792D"/>
    <w:rsid w:val="005905CE"/>
    <w:rsid w:val="00591CEF"/>
    <w:rsid w:val="00592DA5"/>
    <w:rsid w:val="005970DA"/>
    <w:rsid w:val="005A1AC4"/>
    <w:rsid w:val="005A4240"/>
    <w:rsid w:val="005A4CDA"/>
    <w:rsid w:val="005A76F1"/>
    <w:rsid w:val="005B7ABD"/>
    <w:rsid w:val="005C1085"/>
    <w:rsid w:val="005C2312"/>
    <w:rsid w:val="005D4241"/>
    <w:rsid w:val="005D4CF2"/>
    <w:rsid w:val="005D4EB6"/>
    <w:rsid w:val="005D5EBD"/>
    <w:rsid w:val="005E10E1"/>
    <w:rsid w:val="005F2D7E"/>
    <w:rsid w:val="005F47D9"/>
    <w:rsid w:val="0060244D"/>
    <w:rsid w:val="00602BDF"/>
    <w:rsid w:val="00616356"/>
    <w:rsid w:val="00625866"/>
    <w:rsid w:val="00627DFC"/>
    <w:rsid w:val="00633842"/>
    <w:rsid w:val="00644CC6"/>
    <w:rsid w:val="00644E85"/>
    <w:rsid w:val="00646A20"/>
    <w:rsid w:val="00646E29"/>
    <w:rsid w:val="0065011E"/>
    <w:rsid w:val="006516E6"/>
    <w:rsid w:val="00651E05"/>
    <w:rsid w:val="0065633C"/>
    <w:rsid w:val="00662B68"/>
    <w:rsid w:val="00664255"/>
    <w:rsid w:val="00665C18"/>
    <w:rsid w:val="00676B09"/>
    <w:rsid w:val="00690C01"/>
    <w:rsid w:val="006936DC"/>
    <w:rsid w:val="0069792D"/>
    <w:rsid w:val="006A0613"/>
    <w:rsid w:val="006A68AD"/>
    <w:rsid w:val="006A6F73"/>
    <w:rsid w:val="006A7918"/>
    <w:rsid w:val="006B2BE4"/>
    <w:rsid w:val="006B53FE"/>
    <w:rsid w:val="006C0EE5"/>
    <w:rsid w:val="006C6688"/>
    <w:rsid w:val="006C7296"/>
    <w:rsid w:val="006D07E6"/>
    <w:rsid w:val="006D2070"/>
    <w:rsid w:val="00701EFF"/>
    <w:rsid w:val="00704B33"/>
    <w:rsid w:val="00710FB0"/>
    <w:rsid w:val="0071521A"/>
    <w:rsid w:val="007220FB"/>
    <w:rsid w:val="007229BB"/>
    <w:rsid w:val="0072391C"/>
    <w:rsid w:val="007246A7"/>
    <w:rsid w:val="00724B62"/>
    <w:rsid w:val="00725ED8"/>
    <w:rsid w:val="00727E2E"/>
    <w:rsid w:val="00733189"/>
    <w:rsid w:val="007352C3"/>
    <w:rsid w:val="00736DCC"/>
    <w:rsid w:val="007375F9"/>
    <w:rsid w:val="0074149A"/>
    <w:rsid w:val="00741DAD"/>
    <w:rsid w:val="00745C17"/>
    <w:rsid w:val="007534E2"/>
    <w:rsid w:val="007546B3"/>
    <w:rsid w:val="00763199"/>
    <w:rsid w:val="0076410E"/>
    <w:rsid w:val="007664B6"/>
    <w:rsid w:val="00767EC3"/>
    <w:rsid w:val="00771084"/>
    <w:rsid w:val="007738FF"/>
    <w:rsid w:val="0079060B"/>
    <w:rsid w:val="0079601D"/>
    <w:rsid w:val="00797008"/>
    <w:rsid w:val="0079728D"/>
    <w:rsid w:val="0079784E"/>
    <w:rsid w:val="007A1BC9"/>
    <w:rsid w:val="007A4546"/>
    <w:rsid w:val="007A566F"/>
    <w:rsid w:val="007C0EB4"/>
    <w:rsid w:val="007C13E3"/>
    <w:rsid w:val="007C186F"/>
    <w:rsid w:val="007C2851"/>
    <w:rsid w:val="007C4CF4"/>
    <w:rsid w:val="007D1D2F"/>
    <w:rsid w:val="007D3C64"/>
    <w:rsid w:val="007D691C"/>
    <w:rsid w:val="007F45A2"/>
    <w:rsid w:val="007F5215"/>
    <w:rsid w:val="00801BE5"/>
    <w:rsid w:val="00801D38"/>
    <w:rsid w:val="008022C7"/>
    <w:rsid w:val="00802C73"/>
    <w:rsid w:val="0080326B"/>
    <w:rsid w:val="00810386"/>
    <w:rsid w:val="00810D1A"/>
    <w:rsid w:val="0081352A"/>
    <w:rsid w:val="00824B82"/>
    <w:rsid w:val="00835EB0"/>
    <w:rsid w:val="00843A09"/>
    <w:rsid w:val="00862AFD"/>
    <w:rsid w:val="00866A35"/>
    <w:rsid w:val="0087251F"/>
    <w:rsid w:val="00875CBC"/>
    <w:rsid w:val="00876ACC"/>
    <w:rsid w:val="0088306D"/>
    <w:rsid w:val="0088460D"/>
    <w:rsid w:val="008929E4"/>
    <w:rsid w:val="008A10A9"/>
    <w:rsid w:val="008A2EB2"/>
    <w:rsid w:val="008A2FBB"/>
    <w:rsid w:val="008A4542"/>
    <w:rsid w:val="008A6F77"/>
    <w:rsid w:val="008B1F45"/>
    <w:rsid w:val="008B33A8"/>
    <w:rsid w:val="008B6F82"/>
    <w:rsid w:val="008B77E2"/>
    <w:rsid w:val="008B7F65"/>
    <w:rsid w:val="008C7C20"/>
    <w:rsid w:val="008D183A"/>
    <w:rsid w:val="008D2432"/>
    <w:rsid w:val="008D3CD6"/>
    <w:rsid w:val="008D7CBB"/>
    <w:rsid w:val="008E21BE"/>
    <w:rsid w:val="008F3135"/>
    <w:rsid w:val="008F3673"/>
    <w:rsid w:val="008F4D18"/>
    <w:rsid w:val="008F508A"/>
    <w:rsid w:val="008F667E"/>
    <w:rsid w:val="008F67A6"/>
    <w:rsid w:val="00902B60"/>
    <w:rsid w:val="0090448D"/>
    <w:rsid w:val="00906F9B"/>
    <w:rsid w:val="00911EC5"/>
    <w:rsid w:val="00914F35"/>
    <w:rsid w:val="0092486A"/>
    <w:rsid w:val="0092545E"/>
    <w:rsid w:val="00926A83"/>
    <w:rsid w:val="00931461"/>
    <w:rsid w:val="00937421"/>
    <w:rsid w:val="00946589"/>
    <w:rsid w:val="00956BA4"/>
    <w:rsid w:val="009605AD"/>
    <w:rsid w:val="00966770"/>
    <w:rsid w:val="009672EA"/>
    <w:rsid w:val="00971486"/>
    <w:rsid w:val="0098155D"/>
    <w:rsid w:val="0098242D"/>
    <w:rsid w:val="0098243F"/>
    <w:rsid w:val="0098363A"/>
    <w:rsid w:val="009842F1"/>
    <w:rsid w:val="0098470B"/>
    <w:rsid w:val="0098573E"/>
    <w:rsid w:val="00986512"/>
    <w:rsid w:val="0099112F"/>
    <w:rsid w:val="0099126E"/>
    <w:rsid w:val="00992149"/>
    <w:rsid w:val="0099519B"/>
    <w:rsid w:val="009A4822"/>
    <w:rsid w:val="009B0CA8"/>
    <w:rsid w:val="009B19CF"/>
    <w:rsid w:val="009B38E4"/>
    <w:rsid w:val="009C11E4"/>
    <w:rsid w:val="009C4636"/>
    <w:rsid w:val="009C7D90"/>
    <w:rsid w:val="009D6187"/>
    <w:rsid w:val="009D679B"/>
    <w:rsid w:val="009D6BA4"/>
    <w:rsid w:val="009D7F01"/>
    <w:rsid w:val="009E1C2F"/>
    <w:rsid w:val="009E1CD6"/>
    <w:rsid w:val="009E1D0E"/>
    <w:rsid w:val="009E2A08"/>
    <w:rsid w:val="009E46CD"/>
    <w:rsid w:val="009F299E"/>
    <w:rsid w:val="009F2F9D"/>
    <w:rsid w:val="009F38E0"/>
    <w:rsid w:val="00A00128"/>
    <w:rsid w:val="00A04802"/>
    <w:rsid w:val="00A05DA8"/>
    <w:rsid w:val="00A073A9"/>
    <w:rsid w:val="00A120B6"/>
    <w:rsid w:val="00A12DC8"/>
    <w:rsid w:val="00A262B8"/>
    <w:rsid w:val="00A301CA"/>
    <w:rsid w:val="00A32DDA"/>
    <w:rsid w:val="00A36CAD"/>
    <w:rsid w:val="00A40CB0"/>
    <w:rsid w:val="00A4141A"/>
    <w:rsid w:val="00A45865"/>
    <w:rsid w:val="00A47567"/>
    <w:rsid w:val="00A56FA6"/>
    <w:rsid w:val="00A708FF"/>
    <w:rsid w:val="00A76411"/>
    <w:rsid w:val="00A80A8B"/>
    <w:rsid w:val="00A83373"/>
    <w:rsid w:val="00A84293"/>
    <w:rsid w:val="00A863FE"/>
    <w:rsid w:val="00A9235E"/>
    <w:rsid w:val="00A93ADF"/>
    <w:rsid w:val="00A943E1"/>
    <w:rsid w:val="00A95F38"/>
    <w:rsid w:val="00AA26FD"/>
    <w:rsid w:val="00AA7BBD"/>
    <w:rsid w:val="00AB30B3"/>
    <w:rsid w:val="00AC0B70"/>
    <w:rsid w:val="00AD0B1C"/>
    <w:rsid w:val="00AD17F2"/>
    <w:rsid w:val="00AD71ED"/>
    <w:rsid w:val="00AE0FCB"/>
    <w:rsid w:val="00AE47FE"/>
    <w:rsid w:val="00AF4C2E"/>
    <w:rsid w:val="00B00104"/>
    <w:rsid w:val="00B04C4E"/>
    <w:rsid w:val="00B04CE2"/>
    <w:rsid w:val="00B12031"/>
    <w:rsid w:val="00B12778"/>
    <w:rsid w:val="00B12A6F"/>
    <w:rsid w:val="00B21EE9"/>
    <w:rsid w:val="00B31CD0"/>
    <w:rsid w:val="00B34B5B"/>
    <w:rsid w:val="00B41085"/>
    <w:rsid w:val="00B42F45"/>
    <w:rsid w:val="00B43006"/>
    <w:rsid w:val="00B46540"/>
    <w:rsid w:val="00B46AD5"/>
    <w:rsid w:val="00B5007D"/>
    <w:rsid w:val="00B54733"/>
    <w:rsid w:val="00B56E7C"/>
    <w:rsid w:val="00B65FE3"/>
    <w:rsid w:val="00B66D9B"/>
    <w:rsid w:val="00B67C7D"/>
    <w:rsid w:val="00B70465"/>
    <w:rsid w:val="00B749F3"/>
    <w:rsid w:val="00B774F9"/>
    <w:rsid w:val="00B81944"/>
    <w:rsid w:val="00B91C63"/>
    <w:rsid w:val="00B9463E"/>
    <w:rsid w:val="00B96023"/>
    <w:rsid w:val="00B96CD1"/>
    <w:rsid w:val="00BA1226"/>
    <w:rsid w:val="00BA1AA9"/>
    <w:rsid w:val="00BA1C90"/>
    <w:rsid w:val="00BA5F1A"/>
    <w:rsid w:val="00BA60FD"/>
    <w:rsid w:val="00BB272F"/>
    <w:rsid w:val="00BC2483"/>
    <w:rsid w:val="00BC393F"/>
    <w:rsid w:val="00BC3D93"/>
    <w:rsid w:val="00BD7252"/>
    <w:rsid w:val="00BD7979"/>
    <w:rsid w:val="00BF0E7E"/>
    <w:rsid w:val="00BF1EF1"/>
    <w:rsid w:val="00C0024F"/>
    <w:rsid w:val="00C00253"/>
    <w:rsid w:val="00C00DC0"/>
    <w:rsid w:val="00C00DF8"/>
    <w:rsid w:val="00C0309E"/>
    <w:rsid w:val="00C06AFB"/>
    <w:rsid w:val="00C1178F"/>
    <w:rsid w:val="00C11D96"/>
    <w:rsid w:val="00C218D0"/>
    <w:rsid w:val="00C30496"/>
    <w:rsid w:val="00C3103C"/>
    <w:rsid w:val="00C31710"/>
    <w:rsid w:val="00C3595B"/>
    <w:rsid w:val="00C36067"/>
    <w:rsid w:val="00C429FA"/>
    <w:rsid w:val="00C4538B"/>
    <w:rsid w:val="00C511AD"/>
    <w:rsid w:val="00C516EE"/>
    <w:rsid w:val="00C52009"/>
    <w:rsid w:val="00C52E3D"/>
    <w:rsid w:val="00C55EBE"/>
    <w:rsid w:val="00C57D5C"/>
    <w:rsid w:val="00C6721C"/>
    <w:rsid w:val="00C71D7F"/>
    <w:rsid w:val="00C735D4"/>
    <w:rsid w:val="00C73E96"/>
    <w:rsid w:val="00C74415"/>
    <w:rsid w:val="00C80F29"/>
    <w:rsid w:val="00C81456"/>
    <w:rsid w:val="00C84516"/>
    <w:rsid w:val="00C847C4"/>
    <w:rsid w:val="00C94046"/>
    <w:rsid w:val="00C95723"/>
    <w:rsid w:val="00CB0F93"/>
    <w:rsid w:val="00CB29DC"/>
    <w:rsid w:val="00CB7FCD"/>
    <w:rsid w:val="00CC6A42"/>
    <w:rsid w:val="00CC7A31"/>
    <w:rsid w:val="00CD1B48"/>
    <w:rsid w:val="00CD79D7"/>
    <w:rsid w:val="00CF1552"/>
    <w:rsid w:val="00CF44FC"/>
    <w:rsid w:val="00CF4F90"/>
    <w:rsid w:val="00CF6CD1"/>
    <w:rsid w:val="00D062E8"/>
    <w:rsid w:val="00D07283"/>
    <w:rsid w:val="00D1570F"/>
    <w:rsid w:val="00D160CE"/>
    <w:rsid w:val="00D356D5"/>
    <w:rsid w:val="00D36A12"/>
    <w:rsid w:val="00D36EE8"/>
    <w:rsid w:val="00D37E03"/>
    <w:rsid w:val="00D42BA2"/>
    <w:rsid w:val="00D467CD"/>
    <w:rsid w:val="00D46ADB"/>
    <w:rsid w:val="00D55903"/>
    <w:rsid w:val="00D56311"/>
    <w:rsid w:val="00D574CF"/>
    <w:rsid w:val="00D62870"/>
    <w:rsid w:val="00D65EBE"/>
    <w:rsid w:val="00D70947"/>
    <w:rsid w:val="00D72DE8"/>
    <w:rsid w:val="00D83945"/>
    <w:rsid w:val="00D85549"/>
    <w:rsid w:val="00D85B69"/>
    <w:rsid w:val="00D861F9"/>
    <w:rsid w:val="00D87CA0"/>
    <w:rsid w:val="00D94581"/>
    <w:rsid w:val="00D94C4D"/>
    <w:rsid w:val="00D94E2D"/>
    <w:rsid w:val="00DA268E"/>
    <w:rsid w:val="00DA345B"/>
    <w:rsid w:val="00DA3851"/>
    <w:rsid w:val="00DA5FA2"/>
    <w:rsid w:val="00DA66FD"/>
    <w:rsid w:val="00DB11FC"/>
    <w:rsid w:val="00DB1750"/>
    <w:rsid w:val="00DB1EA9"/>
    <w:rsid w:val="00DB56B0"/>
    <w:rsid w:val="00DB635A"/>
    <w:rsid w:val="00DC0811"/>
    <w:rsid w:val="00DC167C"/>
    <w:rsid w:val="00DC66D7"/>
    <w:rsid w:val="00DC7F37"/>
    <w:rsid w:val="00DC7F62"/>
    <w:rsid w:val="00DD03E4"/>
    <w:rsid w:val="00DD3BD1"/>
    <w:rsid w:val="00DD3F5C"/>
    <w:rsid w:val="00DD4924"/>
    <w:rsid w:val="00DD60A8"/>
    <w:rsid w:val="00DF1AB0"/>
    <w:rsid w:val="00DF3224"/>
    <w:rsid w:val="00DF7E67"/>
    <w:rsid w:val="00E02EFD"/>
    <w:rsid w:val="00E035C7"/>
    <w:rsid w:val="00E10246"/>
    <w:rsid w:val="00E12550"/>
    <w:rsid w:val="00E16569"/>
    <w:rsid w:val="00E16B92"/>
    <w:rsid w:val="00E20DEB"/>
    <w:rsid w:val="00E2180F"/>
    <w:rsid w:val="00E247B8"/>
    <w:rsid w:val="00E3218C"/>
    <w:rsid w:val="00E32214"/>
    <w:rsid w:val="00E417C4"/>
    <w:rsid w:val="00E4726F"/>
    <w:rsid w:val="00E472E3"/>
    <w:rsid w:val="00E5152F"/>
    <w:rsid w:val="00E6211B"/>
    <w:rsid w:val="00E64FE8"/>
    <w:rsid w:val="00E655B2"/>
    <w:rsid w:val="00E75066"/>
    <w:rsid w:val="00E80F72"/>
    <w:rsid w:val="00E819A0"/>
    <w:rsid w:val="00E823D0"/>
    <w:rsid w:val="00E879BD"/>
    <w:rsid w:val="00E90FDF"/>
    <w:rsid w:val="00E912F2"/>
    <w:rsid w:val="00E9378B"/>
    <w:rsid w:val="00E94192"/>
    <w:rsid w:val="00EA6542"/>
    <w:rsid w:val="00EA76EC"/>
    <w:rsid w:val="00EB12AA"/>
    <w:rsid w:val="00EC050A"/>
    <w:rsid w:val="00EC13D9"/>
    <w:rsid w:val="00EC1E59"/>
    <w:rsid w:val="00EC52B5"/>
    <w:rsid w:val="00EC6E29"/>
    <w:rsid w:val="00ED0FA9"/>
    <w:rsid w:val="00ED14CF"/>
    <w:rsid w:val="00EE22D3"/>
    <w:rsid w:val="00EE431F"/>
    <w:rsid w:val="00EF4C46"/>
    <w:rsid w:val="00EF703C"/>
    <w:rsid w:val="00F02DEF"/>
    <w:rsid w:val="00F140F1"/>
    <w:rsid w:val="00F235F2"/>
    <w:rsid w:val="00F344EA"/>
    <w:rsid w:val="00F43731"/>
    <w:rsid w:val="00F43EDF"/>
    <w:rsid w:val="00F504E4"/>
    <w:rsid w:val="00F53904"/>
    <w:rsid w:val="00F566BA"/>
    <w:rsid w:val="00F6240A"/>
    <w:rsid w:val="00F62697"/>
    <w:rsid w:val="00F67EE3"/>
    <w:rsid w:val="00F87C56"/>
    <w:rsid w:val="00F87FB4"/>
    <w:rsid w:val="00F93891"/>
    <w:rsid w:val="00F943EC"/>
    <w:rsid w:val="00F96B83"/>
    <w:rsid w:val="00FA55D6"/>
    <w:rsid w:val="00FB4747"/>
    <w:rsid w:val="00FB4C26"/>
    <w:rsid w:val="00FB5B8F"/>
    <w:rsid w:val="00FC6C5C"/>
    <w:rsid w:val="00FD1F83"/>
    <w:rsid w:val="00FD486B"/>
    <w:rsid w:val="00FD706E"/>
    <w:rsid w:val="00FD714C"/>
    <w:rsid w:val="00FE0F2A"/>
    <w:rsid w:val="00FE0F3A"/>
    <w:rsid w:val="00FE2216"/>
    <w:rsid w:val="00FE44D4"/>
    <w:rsid w:val="00FE464B"/>
    <w:rsid w:val="00FE466C"/>
    <w:rsid w:val="00FE5DCC"/>
    <w:rsid w:val="00FE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132E87"/>
    <w:pPr>
      <w:jc w:val="center"/>
    </w:pPr>
    <w:rPr>
      <w:rFonts w:asciiTheme="minorHAnsi" w:eastAsiaTheme="minorHAnsi" w:hAnsiTheme="minorHAnsi" w:cstheme="minorBidi"/>
      <w:b/>
      <w:bCs/>
      <w:noProof/>
      <w:sz w:val="28"/>
    </w:rPr>
  </w:style>
  <w:style w:type="paragraph" w:styleId="a6">
    <w:name w:val="footer"/>
    <w:basedOn w:val="a"/>
    <w:link w:val="a7"/>
    <w:rsid w:val="00132E87"/>
    <w:pPr>
      <w:tabs>
        <w:tab w:val="center" w:pos="4677"/>
        <w:tab w:val="right" w:pos="9355"/>
      </w:tabs>
    </w:pPr>
  </w:style>
  <w:style w:type="character" w:customStyle="1" w:styleId="a7">
    <w:name w:val="Нижний колонтитул Знак"/>
    <w:basedOn w:val="a0"/>
    <w:link w:val="a6"/>
    <w:rsid w:val="00132E87"/>
    <w:rPr>
      <w:rFonts w:ascii="Times New Roman" w:eastAsia="Times New Roman" w:hAnsi="Times New Roman" w:cs="Times New Roman"/>
      <w:sz w:val="24"/>
      <w:szCs w:val="24"/>
      <w:lang w:eastAsia="ru-RU"/>
    </w:rPr>
  </w:style>
  <w:style w:type="character" w:styleId="a8">
    <w:name w:val="page number"/>
    <w:basedOn w:val="a0"/>
    <w:rsid w:val="00132E87"/>
  </w:style>
  <w:style w:type="character" w:customStyle="1" w:styleId="a5">
    <w:name w:val="Заголовок Знак"/>
    <w:link w:val="a3"/>
    <w:rsid w:val="00132E87"/>
    <w:rPr>
      <w:b/>
      <w:bCs/>
      <w:noProof/>
      <w:sz w:val="28"/>
      <w:szCs w:val="24"/>
      <w:lang w:eastAsia="ru-RU"/>
    </w:rPr>
  </w:style>
  <w:style w:type="paragraph" w:styleId="a4">
    <w:name w:val="Title"/>
    <w:basedOn w:val="a"/>
    <w:next w:val="a"/>
    <w:link w:val="a9"/>
    <w:uiPriority w:val="10"/>
    <w:qFormat/>
    <w:rsid w:val="00132E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4"/>
    <w:uiPriority w:val="10"/>
    <w:rsid w:val="00132E8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basedOn w:val="a"/>
    <w:uiPriority w:val="99"/>
    <w:unhideWhenUsed/>
    <w:rsid w:val="00D62870"/>
    <w:pPr>
      <w:spacing w:before="100" w:beforeAutospacing="1" w:after="100" w:afterAutospacing="1"/>
    </w:pPr>
  </w:style>
  <w:style w:type="paragraph" w:customStyle="1" w:styleId="ab">
    <w:basedOn w:val="a"/>
    <w:next w:val="a4"/>
    <w:qFormat/>
    <w:rsid w:val="000D5CF5"/>
    <w:pPr>
      <w:jc w:val="center"/>
    </w:pPr>
    <w:rPr>
      <w:b/>
      <w:bCs/>
      <w:noProof/>
      <w:sz w:val="28"/>
    </w:rPr>
  </w:style>
  <w:style w:type="paragraph" w:styleId="ac">
    <w:name w:val="List Paragraph"/>
    <w:basedOn w:val="a"/>
    <w:uiPriority w:val="34"/>
    <w:qFormat/>
    <w:rsid w:val="00F02DEF"/>
    <w:pPr>
      <w:ind w:left="720"/>
      <w:contextualSpacing/>
    </w:pPr>
  </w:style>
  <w:style w:type="character" w:customStyle="1" w:styleId="ad">
    <w:name w:val="Основной текст_"/>
    <w:basedOn w:val="a0"/>
    <w:link w:val="2"/>
    <w:rsid w:val="00EC6E29"/>
    <w:rPr>
      <w:rFonts w:ascii="Times New Roman" w:eastAsia="Times New Roman" w:hAnsi="Times New Roman" w:cs="Times New Roman"/>
      <w:spacing w:val="2"/>
      <w:shd w:val="clear" w:color="auto" w:fill="FFFFFF"/>
    </w:rPr>
  </w:style>
  <w:style w:type="paragraph" w:customStyle="1" w:styleId="2">
    <w:name w:val="Основной текст2"/>
    <w:basedOn w:val="a"/>
    <w:link w:val="ad"/>
    <w:rsid w:val="00EC6E29"/>
    <w:pPr>
      <w:widowControl w:val="0"/>
      <w:shd w:val="clear" w:color="auto" w:fill="FFFFFF"/>
      <w:spacing w:line="0" w:lineRule="atLeast"/>
    </w:pPr>
    <w:rPr>
      <w:spacing w:val="2"/>
      <w:sz w:val="22"/>
      <w:szCs w:val="22"/>
      <w:lang w:eastAsia="en-US"/>
    </w:rPr>
  </w:style>
  <w:style w:type="paragraph" w:customStyle="1" w:styleId="1">
    <w:name w:val="Абзац списка1"/>
    <w:basedOn w:val="a"/>
    <w:uiPriority w:val="34"/>
    <w:qFormat/>
    <w:rsid w:val="00272A4A"/>
    <w:pPr>
      <w:spacing w:after="200" w:line="276" w:lineRule="auto"/>
      <w:ind w:left="720"/>
      <w:contextualSpacing/>
    </w:pPr>
    <w:rPr>
      <w:rFonts w:ascii="Calibri" w:hAnsi="Calibri"/>
      <w:sz w:val="22"/>
      <w:szCs w:val="22"/>
    </w:rPr>
  </w:style>
  <w:style w:type="table" w:styleId="ae">
    <w:name w:val="Table Grid"/>
    <w:basedOn w:val="a1"/>
    <w:uiPriority w:val="59"/>
    <w:rsid w:val="0062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132E87"/>
    <w:pPr>
      <w:jc w:val="center"/>
    </w:pPr>
    <w:rPr>
      <w:rFonts w:asciiTheme="minorHAnsi" w:eastAsiaTheme="minorHAnsi" w:hAnsiTheme="minorHAnsi" w:cstheme="minorBidi"/>
      <w:b/>
      <w:bCs/>
      <w:noProof/>
      <w:sz w:val="28"/>
    </w:rPr>
  </w:style>
  <w:style w:type="paragraph" w:styleId="a6">
    <w:name w:val="footer"/>
    <w:basedOn w:val="a"/>
    <w:link w:val="a7"/>
    <w:rsid w:val="00132E87"/>
    <w:pPr>
      <w:tabs>
        <w:tab w:val="center" w:pos="4677"/>
        <w:tab w:val="right" w:pos="9355"/>
      </w:tabs>
    </w:pPr>
  </w:style>
  <w:style w:type="character" w:customStyle="1" w:styleId="a7">
    <w:name w:val="Нижний колонтитул Знак"/>
    <w:basedOn w:val="a0"/>
    <w:link w:val="a6"/>
    <w:rsid w:val="00132E87"/>
    <w:rPr>
      <w:rFonts w:ascii="Times New Roman" w:eastAsia="Times New Roman" w:hAnsi="Times New Roman" w:cs="Times New Roman"/>
      <w:sz w:val="24"/>
      <w:szCs w:val="24"/>
      <w:lang w:eastAsia="ru-RU"/>
    </w:rPr>
  </w:style>
  <w:style w:type="character" w:styleId="a8">
    <w:name w:val="page number"/>
    <w:basedOn w:val="a0"/>
    <w:rsid w:val="00132E87"/>
  </w:style>
  <w:style w:type="character" w:customStyle="1" w:styleId="a5">
    <w:name w:val="Заголовок Знак"/>
    <w:link w:val="a3"/>
    <w:rsid w:val="00132E87"/>
    <w:rPr>
      <w:b/>
      <w:bCs/>
      <w:noProof/>
      <w:sz w:val="28"/>
      <w:szCs w:val="24"/>
      <w:lang w:eastAsia="ru-RU"/>
    </w:rPr>
  </w:style>
  <w:style w:type="paragraph" w:styleId="a4">
    <w:name w:val="Title"/>
    <w:basedOn w:val="a"/>
    <w:next w:val="a"/>
    <w:link w:val="a9"/>
    <w:uiPriority w:val="10"/>
    <w:qFormat/>
    <w:rsid w:val="00132E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4"/>
    <w:uiPriority w:val="10"/>
    <w:rsid w:val="00132E8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basedOn w:val="a"/>
    <w:uiPriority w:val="99"/>
    <w:unhideWhenUsed/>
    <w:rsid w:val="00D62870"/>
    <w:pPr>
      <w:spacing w:before="100" w:beforeAutospacing="1" w:after="100" w:afterAutospacing="1"/>
    </w:pPr>
  </w:style>
  <w:style w:type="paragraph" w:customStyle="1" w:styleId="ab">
    <w:basedOn w:val="a"/>
    <w:next w:val="a4"/>
    <w:qFormat/>
    <w:rsid w:val="000D5CF5"/>
    <w:pPr>
      <w:jc w:val="center"/>
    </w:pPr>
    <w:rPr>
      <w:b/>
      <w:bCs/>
      <w:noProof/>
      <w:sz w:val="28"/>
    </w:rPr>
  </w:style>
  <w:style w:type="paragraph" w:styleId="ac">
    <w:name w:val="List Paragraph"/>
    <w:basedOn w:val="a"/>
    <w:uiPriority w:val="34"/>
    <w:qFormat/>
    <w:rsid w:val="00F02DEF"/>
    <w:pPr>
      <w:ind w:left="720"/>
      <w:contextualSpacing/>
    </w:pPr>
  </w:style>
  <w:style w:type="character" w:customStyle="1" w:styleId="ad">
    <w:name w:val="Основной текст_"/>
    <w:basedOn w:val="a0"/>
    <w:link w:val="2"/>
    <w:rsid w:val="00EC6E29"/>
    <w:rPr>
      <w:rFonts w:ascii="Times New Roman" w:eastAsia="Times New Roman" w:hAnsi="Times New Roman" w:cs="Times New Roman"/>
      <w:spacing w:val="2"/>
      <w:shd w:val="clear" w:color="auto" w:fill="FFFFFF"/>
    </w:rPr>
  </w:style>
  <w:style w:type="paragraph" w:customStyle="1" w:styleId="2">
    <w:name w:val="Основной текст2"/>
    <w:basedOn w:val="a"/>
    <w:link w:val="ad"/>
    <w:rsid w:val="00EC6E29"/>
    <w:pPr>
      <w:widowControl w:val="0"/>
      <w:shd w:val="clear" w:color="auto" w:fill="FFFFFF"/>
      <w:spacing w:line="0" w:lineRule="atLeast"/>
    </w:pPr>
    <w:rPr>
      <w:spacing w:val="2"/>
      <w:sz w:val="22"/>
      <w:szCs w:val="22"/>
      <w:lang w:eastAsia="en-US"/>
    </w:rPr>
  </w:style>
  <w:style w:type="paragraph" w:customStyle="1" w:styleId="1">
    <w:name w:val="Абзац списка1"/>
    <w:basedOn w:val="a"/>
    <w:uiPriority w:val="34"/>
    <w:qFormat/>
    <w:rsid w:val="00272A4A"/>
    <w:pPr>
      <w:spacing w:after="200" w:line="276" w:lineRule="auto"/>
      <w:ind w:left="720"/>
      <w:contextualSpacing/>
    </w:pPr>
    <w:rPr>
      <w:rFonts w:ascii="Calibri" w:hAnsi="Calibri"/>
      <w:sz w:val="22"/>
      <w:szCs w:val="22"/>
    </w:rPr>
  </w:style>
  <w:style w:type="table" w:styleId="ae">
    <w:name w:val="Table Grid"/>
    <w:basedOn w:val="a1"/>
    <w:uiPriority w:val="59"/>
    <w:rsid w:val="0062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D234-6A7F-4E95-91FB-EE38DDBD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6</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1616</cp:revision>
  <cp:lastPrinted>2018-07-09T06:09:00Z</cp:lastPrinted>
  <dcterms:created xsi:type="dcterms:W3CDTF">2018-02-12T06:50:00Z</dcterms:created>
  <dcterms:modified xsi:type="dcterms:W3CDTF">2018-07-09T07:52:00Z</dcterms:modified>
</cp:coreProperties>
</file>