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247DE4">
        <w:rPr>
          <w:rFonts w:ascii="Times New Roman" w:eastAsia="Times New Roman" w:hAnsi="Times New Roman" w:cs="Times New Roman"/>
          <w:sz w:val="28"/>
          <w:szCs w:val="28"/>
          <w:lang w:val="uk-UA" w:eastAsia="ru-RU"/>
        </w:rPr>
        <w:t>3</w:t>
      </w:r>
    </w:p>
    <w:p w:rsidR="002C596B" w:rsidRPr="00DE6BCF" w:rsidRDefault="0006211F" w:rsidP="002C596B">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2C596B" w:rsidRPr="005B6E04">
        <w:rPr>
          <w:rFonts w:ascii="Times New Roman" w:eastAsia="Times New Roman" w:hAnsi="Times New Roman" w:cs="Times New Roman"/>
          <w:sz w:val="28"/>
          <w:szCs w:val="28"/>
          <w:lang w:val="uk-UA" w:eastAsia="ru-RU"/>
        </w:rPr>
        <w:t>»</w:t>
      </w:r>
      <w:r w:rsidR="002C596B">
        <w:rPr>
          <w:rFonts w:ascii="Times New Roman" w:eastAsia="Times New Roman" w:hAnsi="Times New Roman" w:cs="Times New Roman"/>
          <w:sz w:val="28"/>
          <w:szCs w:val="28"/>
          <w:lang w:val="uk-UA" w:eastAsia="ru-RU"/>
        </w:rPr>
        <w:t>,</w:t>
      </w:r>
      <w:r w:rsidR="002C596B" w:rsidRPr="005B6E04">
        <w:rPr>
          <w:rFonts w:ascii="Times New Roman" w:eastAsia="Times New Roman" w:hAnsi="Times New Roman" w:cs="Times New Roman"/>
          <w:sz w:val="28"/>
          <w:szCs w:val="28"/>
          <w:lang w:val="uk-UA" w:eastAsia="ru-RU"/>
        </w:rPr>
        <w:t xml:space="preserve"> </w:t>
      </w:r>
      <w:r w:rsidR="002C596B">
        <w:rPr>
          <w:rFonts w:ascii="Times New Roman" w:eastAsia="Times New Roman" w:hAnsi="Times New Roman" w:cs="Times New Roman"/>
          <w:sz w:val="28"/>
          <w:szCs w:val="28"/>
          <w:lang w:val="uk-UA" w:eastAsia="ru-RU"/>
        </w:rPr>
        <w:t xml:space="preserve">його територіальні підрозділи </w:t>
      </w:r>
      <w:r w:rsidR="002C596B" w:rsidRPr="00DE6BCF">
        <w:rPr>
          <w:rFonts w:ascii="Times New Roman" w:hAnsi="Times New Roman" w:cs="Times New Roman"/>
          <w:sz w:val="28"/>
          <w:szCs w:val="28"/>
          <w:lang w:val="uk-UA"/>
        </w:rPr>
        <w:t>та віддалені робочі місця</w:t>
      </w:r>
      <w:r w:rsidR="009D43F8">
        <w:rPr>
          <w:rFonts w:ascii="Times New Roman" w:hAnsi="Times New Roman" w:cs="Times New Roman"/>
          <w:sz w:val="28"/>
          <w:szCs w:val="28"/>
          <w:lang w:val="uk-UA"/>
        </w:rPr>
        <w:t xml:space="preserve"> адміністраторів</w:t>
      </w:r>
      <w:r w:rsidR="004A6BE1">
        <w:rPr>
          <w:rFonts w:ascii="Times New Roman" w:hAnsi="Times New Roman" w:cs="Times New Roman"/>
          <w:sz w:val="28"/>
          <w:szCs w:val="28"/>
          <w:lang w:val="uk-UA"/>
        </w:rPr>
        <w:t>»</w:t>
      </w:r>
    </w:p>
    <w:p w:rsidR="00E06FCD" w:rsidRPr="00614B50" w:rsidRDefault="00E06FCD" w:rsidP="00E06FCD">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pacing w:val="-12"/>
          <w:sz w:val="28"/>
          <w:szCs w:val="28"/>
          <w:lang w:val="uk-UA" w:eastAsia="ru-RU"/>
        </w:rPr>
      </w:pPr>
      <w:r w:rsidRPr="00614B50">
        <w:rPr>
          <w:rFonts w:ascii="Times New Roman" w:eastAsia="Times New Roman" w:hAnsi="Times New Roman" w:cs="Times New Roman"/>
          <w:spacing w:val="-12"/>
          <w:sz w:val="28"/>
          <w:szCs w:val="28"/>
          <w:lang w:val="uk-UA" w:eastAsia="ru-RU"/>
        </w:rPr>
        <w:t xml:space="preserve">від </w:t>
      </w:r>
      <w:r w:rsidRPr="00614B50">
        <w:rPr>
          <w:rFonts w:ascii="Times New Roman" w:hAnsi="Times New Roman" w:cs="Times New Roman"/>
          <w:spacing w:val="-12"/>
          <w:sz w:val="28"/>
          <w:szCs w:val="28"/>
          <w:lang w:val="uk-UA"/>
        </w:rPr>
        <w:t>24 листопада 2021 року № 2285-МР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bookmarkStart w:id="0" w:name="_GoBack"/>
      <w:bookmarkEnd w:id="0"/>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8B3A41" w:rsidRDefault="001A3372" w:rsidP="0036176B">
      <w:pPr>
        <w:widowControl w:val="0"/>
        <w:tabs>
          <w:tab w:val="left" w:pos="8447"/>
        </w:tabs>
        <w:autoSpaceDE w:val="0"/>
        <w:autoSpaceDN w:val="0"/>
        <w:adjustRightInd w:val="0"/>
        <w:spacing w:after="0" w:line="240" w:lineRule="auto"/>
        <w:jc w:val="center"/>
        <w:rPr>
          <w:rFonts w:ascii="Times New Roman" w:hAnsi="Times New Roman" w:cs="Times New Roman"/>
          <w:b/>
          <w:sz w:val="28"/>
          <w:szCs w:val="28"/>
          <w:lang w:val="uk-UA"/>
        </w:rPr>
      </w:pPr>
      <w:r w:rsidRPr="005B6E04">
        <w:rPr>
          <w:rFonts w:ascii="Times New Roman" w:eastAsia="Times New Roman" w:hAnsi="Times New Roman" w:cs="Times New Roman"/>
          <w:b/>
          <w:sz w:val="28"/>
          <w:szCs w:val="28"/>
          <w:lang w:val="uk-UA" w:eastAsia="ru-RU"/>
        </w:rPr>
        <w:t xml:space="preserve">адміністративних послуг, які надаються </w:t>
      </w:r>
      <w:r w:rsidR="0036176B">
        <w:rPr>
          <w:rFonts w:ascii="Times New Roman" w:hAnsi="Times New Roman" w:cs="Times New Roman"/>
          <w:b/>
          <w:sz w:val="28"/>
          <w:szCs w:val="28"/>
          <w:lang w:val="uk-UA"/>
        </w:rPr>
        <w:t>через територіальний підрозділ управління «Центр надання адміністративних послуг у м. Суми» Сумської міської ради (вул. Романа Атаманюка, 49А, м. Суми)</w:t>
      </w:r>
    </w:p>
    <w:p w:rsidR="0036176B" w:rsidRPr="005B6E04" w:rsidRDefault="0036176B" w:rsidP="0036176B">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142"/>
        <w:gridCol w:w="6321"/>
        <w:gridCol w:w="57"/>
        <w:gridCol w:w="2835"/>
      </w:tblGrid>
      <w:tr w:rsidR="005B6E04" w:rsidRPr="005B6E04" w:rsidTr="00607A52">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3"/>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Назва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 xml:space="preserve">Законодавчі акти України, якими передбачено надання </w:t>
            </w:r>
            <w:proofErr w:type="gramStart"/>
            <w:r w:rsidRPr="005B6E04">
              <w:rPr>
                <w:rFonts w:ascii="Times New Roman" w:hAnsi="Times New Roman" w:cs="Times New Roman"/>
                <w:sz w:val="28"/>
                <w:szCs w:val="28"/>
                <w:lang w:eastAsia="uk-UA"/>
              </w:rPr>
              <w:t>адм</w:t>
            </w:r>
            <w:proofErr w:type="gramEnd"/>
            <w:r w:rsidRPr="005B6E04">
              <w:rPr>
                <w:rFonts w:ascii="Times New Roman" w:hAnsi="Times New Roman" w:cs="Times New Roman"/>
                <w:sz w:val="28"/>
                <w:szCs w:val="28"/>
                <w:lang w:eastAsia="uk-UA"/>
              </w:rPr>
              <w:t>іністративної послуги</w:t>
            </w:r>
          </w:p>
        </w:tc>
      </w:tr>
      <w:tr w:rsidR="008B3A41" w:rsidRPr="005B6E04" w:rsidTr="00607A52">
        <w:trPr>
          <w:trHeight w:val="665"/>
        </w:trPr>
        <w:tc>
          <w:tcPr>
            <w:tcW w:w="9999" w:type="dxa"/>
            <w:gridSpan w:val="5"/>
            <w:vAlign w:val="center"/>
          </w:tcPr>
          <w:p w:rsidR="008B3A41" w:rsidRPr="00AA01F6" w:rsidRDefault="008B3A41" w:rsidP="005B6E04">
            <w:pPr>
              <w:spacing w:after="0" w:line="240" w:lineRule="auto"/>
              <w:jc w:val="center"/>
              <w:rPr>
                <w:rFonts w:ascii="Times New Roman" w:hAnsi="Times New Roman" w:cs="Times New Roman"/>
                <w:sz w:val="28"/>
                <w:szCs w:val="28"/>
                <w:highlight w:val="yellow"/>
                <w:lang w:val="uk-UA"/>
              </w:rPr>
            </w:pPr>
            <w:r w:rsidRPr="009D1122">
              <w:rPr>
                <w:rFonts w:ascii="Times New Roman" w:hAnsi="Times New Roman" w:cs="Times New Roman"/>
                <w:b/>
                <w:bCs/>
                <w:sz w:val="28"/>
                <w:szCs w:val="28"/>
              </w:rPr>
              <w:t>РЕЄСТРАЦІЯ АКТІ</w:t>
            </w:r>
            <w:proofErr w:type="gramStart"/>
            <w:r w:rsidRPr="009D1122">
              <w:rPr>
                <w:rFonts w:ascii="Times New Roman" w:hAnsi="Times New Roman" w:cs="Times New Roman"/>
                <w:b/>
                <w:bCs/>
                <w:sz w:val="28"/>
                <w:szCs w:val="28"/>
              </w:rPr>
              <w:t>В</w:t>
            </w:r>
            <w:proofErr w:type="gramEnd"/>
            <w:r w:rsidRPr="009D1122">
              <w:rPr>
                <w:rFonts w:ascii="Times New Roman" w:hAnsi="Times New Roman" w:cs="Times New Roman"/>
                <w:b/>
                <w:bCs/>
                <w:sz w:val="28"/>
                <w:szCs w:val="28"/>
              </w:rPr>
              <w:t xml:space="preserve"> ЦИВІЛЬНОГО СТАНУ</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pStyle w:val="a5"/>
              <w:ind w:left="57" w:right="57"/>
              <w:jc w:val="both"/>
              <w:rPr>
                <w:sz w:val="28"/>
                <w:szCs w:val="28"/>
                <w:lang w:val="uk-UA"/>
              </w:rPr>
            </w:pPr>
            <w:r w:rsidRPr="009D1122">
              <w:rPr>
                <w:sz w:val="28"/>
                <w:szCs w:val="28"/>
                <w:lang w:val="uk-UA"/>
              </w:rPr>
              <w:t>Державна реєстрація народження</w:t>
            </w:r>
          </w:p>
        </w:tc>
        <w:tc>
          <w:tcPr>
            <w:tcW w:w="2892" w:type="dxa"/>
            <w:gridSpan w:val="2"/>
            <w:vMerge w:val="restart"/>
            <w:vAlign w:val="center"/>
          </w:tcPr>
          <w:p w:rsidR="00A638D4" w:rsidRPr="00370465" w:rsidRDefault="00A638D4" w:rsidP="00370465">
            <w:pPr>
              <w:spacing w:after="160" w:line="259" w:lineRule="auto"/>
              <w:rPr>
                <w:rFonts w:ascii="Times New Roman" w:hAnsi="Times New Roman" w:cs="Times New Roman"/>
                <w:sz w:val="28"/>
                <w:szCs w:val="28"/>
                <w:lang w:val="uk-UA"/>
              </w:rPr>
            </w:pPr>
            <w:r w:rsidRPr="009D1122">
              <w:rPr>
                <w:rFonts w:ascii="Times New Roman" w:hAnsi="Times New Roman" w:cs="Times New Roman"/>
                <w:sz w:val="28"/>
                <w:szCs w:val="28"/>
              </w:rPr>
              <w:t xml:space="preserve">Закон України </w:t>
            </w:r>
            <w:r w:rsidR="00370465">
              <w:rPr>
                <w:rFonts w:ascii="Times New Roman" w:hAnsi="Times New Roman" w:cs="Times New Roman"/>
                <w:sz w:val="28"/>
                <w:szCs w:val="28"/>
                <w:lang w:val="uk-UA"/>
              </w:rPr>
              <w:t>«</w:t>
            </w:r>
            <w:r w:rsidRPr="009D1122">
              <w:rPr>
                <w:rFonts w:ascii="Times New Roman" w:hAnsi="Times New Roman" w:cs="Times New Roman"/>
                <w:sz w:val="28"/>
                <w:szCs w:val="28"/>
              </w:rPr>
              <w:t>Про державну реєстрацію актів цивільного стану</w:t>
            </w:r>
            <w:r w:rsidR="00370465">
              <w:rPr>
                <w:rFonts w:ascii="Times New Roman" w:hAnsi="Times New Roman" w:cs="Times New Roman"/>
                <w:sz w:val="28"/>
                <w:szCs w:val="28"/>
                <w:lang w:val="uk-UA"/>
              </w:rPr>
              <w:t>»</w:t>
            </w: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зміни імені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BC1086">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смерті</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9D1122" w:rsidRDefault="00A638D4" w:rsidP="006714EB">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Державна реєстрація шлюбу</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A638D4" w:rsidRPr="005B6E04" w:rsidTr="00607A52">
        <w:tc>
          <w:tcPr>
            <w:tcW w:w="644" w:type="dxa"/>
          </w:tcPr>
          <w:p w:rsidR="00A638D4" w:rsidRPr="005B6E04" w:rsidRDefault="00A638D4"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A638D4" w:rsidRPr="00A638D4" w:rsidRDefault="00A638D4" w:rsidP="006714EB">
            <w:pPr>
              <w:spacing w:after="0"/>
              <w:ind w:left="57" w:right="57"/>
              <w:jc w:val="both"/>
              <w:rPr>
                <w:rFonts w:ascii="Times New Roman" w:hAnsi="Times New Roman" w:cs="Times New Roman"/>
                <w:sz w:val="28"/>
                <w:szCs w:val="28"/>
                <w:lang w:val="uk-UA"/>
              </w:rPr>
            </w:pPr>
            <w:r w:rsidRPr="00A638D4">
              <w:rPr>
                <w:rFonts w:ascii="Times New Roman" w:hAnsi="Times New Roman" w:cs="Times New Roman"/>
                <w:color w:val="333333"/>
                <w:sz w:val="28"/>
                <w:szCs w:val="28"/>
                <w:shd w:val="clear" w:color="auto" w:fill="FFFFFF"/>
              </w:rPr>
              <w:t>Видача витягу з Державного реєстру актів цивільного стану громадян</w:t>
            </w:r>
          </w:p>
        </w:tc>
        <w:tc>
          <w:tcPr>
            <w:tcW w:w="2892" w:type="dxa"/>
            <w:gridSpan w:val="2"/>
            <w:vMerge/>
          </w:tcPr>
          <w:p w:rsidR="00A638D4" w:rsidRPr="009D1122" w:rsidRDefault="00A638D4" w:rsidP="008B3A41">
            <w:pPr>
              <w:spacing w:after="160" w:line="259" w:lineRule="auto"/>
              <w:rPr>
                <w:rFonts w:ascii="Times New Roman" w:hAnsi="Times New Roman" w:cs="Times New Roman"/>
                <w:sz w:val="28"/>
                <w:szCs w:val="28"/>
              </w:rPr>
            </w:pPr>
          </w:p>
        </w:tc>
      </w:tr>
      <w:tr w:rsidR="003E45A7" w:rsidRPr="002E3947" w:rsidTr="002E3947">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9D1122" w:rsidRDefault="003E45A7" w:rsidP="00D55AD9">
            <w:pPr>
              <w:spacing w:after="0"/>
              <w:ind w:left="57" w:right="57"/>
              <w:jc w:val="both"/>
              <w:rPr>
                <w:rFonts w:ascii="Times New Roman" w:hAnsi="Times New Roman" w:cs="Times New Roman"/>
                <w:sz w:val="28"/>
                <w:szCs w:val="28"/>
                <w:lang w:val="uk-UA"/>
              </w:rPr>
            </w:pPr>
            <w:r w:rsidRPr="009D1122">
              <w:rPr>
                <w:rFonts w:ascii="Times New Roman" w:hAnsi="Times New Roman" w:cs="Times New Roman"/>
                <w:sz w:val="28"/>
                <w:szCs w:val="28"/>
                <w:lang w:val="uk-UA"/>
              </w:rPr>
              <w:t>Експериментальний проект «єМалятко»</w:t>
            </w:r>
          </w:p>
          <w:p w:rsidR="002E3947" w:rsidRDefault="002E3947" w:rsidP="002E3947">
            <w:pPr>
              <w:pStyle w:val="a9"/>
              <w:numPr>
                <w:ilvl w:val="0"/>
                <w:numId w:val="42"/>
              </w:numPr>
              <w:ind w:right="57"/>
              <w:jc w:val="both"/>
              <w:rPr>
                <w:color w:val="333333"/>
                <w:sz w:val="28"/>
                <w:szCs w:val="28"/>
                <w:lang w:val="uk-UA"/>
              </w:rPr>
            </w:pPr>
            <w:r w:rsidRPr="00FF2C32">
              <w:rPr>
                <w:color w:val="333333"/>
                <w:sz w:val="28"/>
                <w:szCs w:val="28"/>
              </w:rPr>
              <w:t>державна реєстрація народження та визначення походження дитини</w:t>
            </w:r>
          </w:p>
          <w:p w:rsidR="00FF2C32" w:rsidRPr="00FF2C32" w:rsidRDefault="00FF2C32" w:rsidP="00FF2C32">
            <w:pPr>
              <w:pStyle w:val="a9"/>
              <w:ind w:left="507" w:right="57"/>
              <w:jc w:val="both"/>
              <w:rPr>
                <w:color w:val="333333"/>
                <w:sz w:val="28"/>
                <w:szCs w:val="28"/>
                <w:lang w:val="uk-UA"/>
              </w:rPr>
            </w:pPr>
          </w:p>
          <w:p w:rsidR="002E3947" w:rsidRPr="00FF2C32" w:rsidRDefault="002E3947" w:rsidP="002E3947">
            <w:pPr>
              <w:pStyle w:val="a9"/>
              <w:ind w:left="507" w:right="57"/>
              <w:jc w:val="both"/>
              <w:rPr>
                <w:color w:val="333333"/>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місця проживання</w:t>
            </w:r>
          </w:p>
          <w:p w:rsidR="002E3947" w:rsidRDefault="002E3947" w:rsidP="002E3947">
            <w:pPr>
              <w:pStyle w:val="a9"/>
              <w:ind w:left="507" w:right="57"/>
              <w:jc w:val="both"/>
              <w:rPr>
                <w:sz w:val="28"/>
                <w:szCs w:val="28"/>
                <w:lang w:val="uk-UA"/>
              </w:rPr>
            </w:pPr>
          </w:p>
          <w:p w:rsidR="00FF2C32" w:rsidRDefault="00FF2C32" w:rsidP="002E3947">
            <w:pPr>
              <w:pStyle w:val="a9"/>
              <w:ind w:left="507" w:right="57"/>
              <w:jc w:val="both"/>
              <w:rPr>
                <w:sz w:val="28"/>
                <w:szCs w:val="28"/>
                <w:lang w:val="uk-UA"/>
              </w:rPr>
            </w:pPr>
          </w:p>
          <w:p w:rsidR="00FF2C32" w:rsidRPr="00FF2C32" w:rsidRDefault="00FF2C32"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призначення допомоги при народженні дитини</w:t>
            </w:r>
          </w:p>
          <w:p w:rsidR="002E3947" w:rsidRDefault="002E3947" w:rsidP="002E3947">
            <w:pPr>
              <w:ind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lastRenderedPageBreak/>
              <w:t>призначення допомоги на дітей, які виховуються у багатодітних сі</w:t>
            </w:r>
            <w:proofErr w:type="gramStart"/>
            <w:r w:rsidRPr="00FF2C32">
              <w:rPr>
                <w:color w:val="333333"/>
                <w:sz w:val="28"/>
                <w:szCs w:val="28"/>
              </w:rPr>
              <w:t>м</w:t>
            </w:r>
            <w:proofErr w:type="gramEnd"/>
            <w:r w:rsidRPr="00FF2C32">
              <w:rPr>
                <w:color w:val="333333"/>
                <w:sz w:val="28"/>
                <w:szCs w:val="28"/>
              </w:rPr>
              <w:t>’ях</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2E3947" w:rsidRPr="00FF2C32" w:rsidRDefault="002E3947" w:rsidP="002E3947">
            <w:pPr>
              <w:pStyle w:val="a9"/>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відомостей про дитину до Реєстру пацієнтів, що ведеться у центральній базі даних електронної системи охорони здоров’я</w:t>
            </w: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color w:val="333333"/>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реєстрація у Державному реє</w:t>
            </w:r>
            <w:proofErr w:type="gramStart"/>
            <w:r w:rsidRPr="00FF2C32">
              <w:rPr>
                <w:color w:val="333333"/>
                <w:sz w:val="28"/>
                <w:szCs w:val="28"/>
              </w:rPr>
              <w:t>стр</w:t>
            </w:r>
            <w:proofErr w:type="gramEnd"/>
            <w:r w:rsidRPr="00FF2C32">
              <w:rPr>
                <w:color w:val="333333"/>
                <w:sz w:val="28"/>
                <w:szCs w:val="28"/>
              </w:rPr>
              <w:t>і фізичних осіб - платників податків</w:t>
            </w:r>
          </w:p>
          <w:p w:rsidR="009D1122" w:rsidRPr="00FF2C32" w:rsidRDefault="009D1122" w:rsidP="009D1122">
            <w:pPr>
              <w:pStyle w:val="a9"/>
              <w:ind w:left="507" w:right="57"/>
              <w:jc w:val="both"/>
              <w:rPr>
                <w:sz w:val="28"/>
                <w:szCs w:val="28"/>
                <w:lang w:val="uk-UA"/>
              </w:rPr>
            </w:pPr>
          </w:p>
          <w:p w:rsidR="009D1122" w:rsidRPr="00FF2C32" w:rsidRDefault="002E3947" w:rsidP="009D1122">
            <w:pPr>
              <w:pStyle w:val="a9"/>
              <w:numPr>
                <w:ilvl w:val="0"/>
                <w:numId w:val="42"/>
              </w:numPr>
              <w:ind w:right="57"/>
              <w:jc w:val="both"/>
              <w:rPr>
                <w:sz w:val="28"/>
                <w:szCs w:val="28"/>
                <w:lang w:val="uk-UA"/>
              </w:rPr>
            </w:pPr>
            <w:r w:rsidRPr="00FF2C32">
              <w:rPr>
                <w:color w:val="333333"/>
                <w:sz w:val="28"/>
                <w:szCs w:val="28"/>
                <w:lang w:val="uk-UA"/>
              </w:rPr>
              <w:t>видача посвідчень батьків багатодітної сім’ї та дитини з багатодітної сім’ї</w:t>
            </w:r>
          </w:p>
          <w:p w:rsidR="00FF2C32" w:rsidRPr="00FF2C32" w:rsidRDefault="00FF2C32" w:rsidP="00FF2C32">
            <w:pPr>
              <w:pStyle w:val="a9"/>
              <w:rPr>
                <w:sz w:val="28"/>
                <w:szCs w:val="28"/>
                <w:lang w:val="uk-UA"/>
              </w:rPr>
            </w:pPr>
          </w:p>
          <w:p w:rsidR="00FF2C32" w:rsidRPr="00FF2C32" w:rsidRDefault="00FF2C32" w:rsidP="00FF2C32">
            <w:pPr>
              <w:pStyle w:val="a9"/>
              <w:ind w:left="507" w:right="57"/>
              <w:jc w:val="both"/>
              <w:rPr>
                <w:sz w:val="28"/>
                <w:szCs w:val="28"/>
                <w:lang w:val="uk-UA"/>
              </w:rPr>
            </w:pP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визначення належності новонародженої дитини до громадянства України</w:t>
            </w:r>
          </w:p>
          <w:p w:rsidR="009D1122" w:rsidRPr="00FF2C32" w:rsidRDefault="009D1122" w:rsidP="009D1122">
            <w:pPr>
              <w:pStyle w:val="a9"/>
              <w:ind w:left="507" w:right="57"/>
              <w:jc w:val="both"/>
              <w:rPr>
                <w:sz w:val="28"/>
                <w:szCs w:val="28"/>
                <w:lang w:val="uk-UA"/>
              </w:rPr>
            </w:pPr>
          </w:p>
          <w:p w:rsidR="002E3947" w:rsidRPr="00FF2C32" w:rsidRDefault="002E3947" w:rsidP="002E3947">
            <w:pPr>
              <w:pStyle w:val="a9"/>
              <w:numPr>
                <w:ilvl w:val="0"/>
                <w:numId w:val="42"/>
              </w:numPr>
              <w:ind w:right="57"/>
              <w:jc w:val="both"/>
              <w:rPr>
                <w:sz w:val="28"/>
                <w:szCs w:val="28"/>
                <w:lang w:val="uk-UA"/>
              </w:rPr>
            </w:pPr>
            <w:r w:rsidRPr="00FF2C32">
              <w:rPr>
                <w:color w:val="333333"/>
                <w:sz w:val="28"/>
                <w:szCs w:val="28"/>
              </w:rPr>
              <w:t>внесення інформації про новонароджену дитину до Єдиного державного демографічного реєстру з присвоєнням унікального номера запису в ньому</w:t>
            </w: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9D1122">
            <w:pPr>
              <w:pStyle w:val="a9"/>
              <w:rPr>
                <w:sz w:val="28"/>
                <w:szCs w:val="28"/>
                <w:lang w:val="uk-UA"/>
              </w:rPr>
            </w:pPr>
          </w:p>
          <w:p w:rsidR="009D1122" w:rsidRDefault="009D1122" w:rsidP="009D1122">
            <w:pPr>
              <w:pStyle w:val="a9"/>
              <w:rPr>
                <w:sz w:val="28"/>
                <w:szCs w:val="28"/>
                <w:lang w:val="uk-UA"/>
              </w:rPr>
            </w:pPr>
          </w:p>
          <w:p w:rsidR="00FF2C32" w:rsidRPr="00FF2C32" w:rsidRDefault="00FF2C32" w:rsidP="009D1122">
            <w:pPr>
              <w:pStyle w:val="a9"/>
              <w:rPr>
                <w:sz w:val="28"/>
                <w:szCs w:val="28"/>
                <w:lang w:val="uk-UA"/>
              </w:rPr>
            </w:pPr>
          </w:p>
          <w:p w:rsidR="009D1122" w:rsidRPr="00FF2C32" w:rsidRDefault="009D1122" w:rsidP="009D1122">
            <w:pPr>
              <w:pStyle w:val="a9"/>
              <w:rPr>
                <w:sz w:val="28"/>
                <w:szCs w:val="28"/>
                <w:lang w:val="uk-UA"/>
              </w:rPr>
            </w:pPr>
          </w:p>
          <w:p w:rsidR="009D1122" w:rsidRPr="00FF2C32" w:rsidRDefault="009D1122" w:rsidP="002E3947">
            <w:pPr>
              <w:pStyle w:val="a9"/>
              <w:numPr>
                <w:ilvl w:val="0"/>
                <w:numId w:val="42"/>
              </w:numPr>
              <w:ind w:right="57"/>
              <w:jc w:val="both"/>
              <w:rPr>
                <w:sz w:val="28"/>
                <w:szCs w:val="28"/>
                <w:lang w:val="uk-UA"/>
              </w:rPr>
            </w:pPr>
            <w:r w:rsidRPr="00FF2C32">
              <w:rPr>
                <w:color w:val="333333"/>
                <w:sz w:val="28"/>
                <w:szCs w:val="28"/>
              </w:rPr>
              <w:t xml:space="preserve">надання одноразової натуральної допомоги </w:t>
            </w:r>
            <w:r w:rsidR="00275C42">
              <w:rPr>
                <w:color w:val="333333"/>
                <w:sz w:val="28"/>
                <w:szCs w:val="28"/>
                <w:lang w:val="uk-UA"/>
              </w:rPr>
              <w:t>«</w:t>
            </w:r>
            <w:r w:rsidRPr="00FF2C32">
              <w:rPr>
                <w:color w:val="333333"/>
                <w:sz w:val="28"/>
                <w:szCs w:val="28"/>
              </w:rPr>
              <w:t>пакунок малюка</w:t>
            </w:r>
            <w:r w:rsidR="00275C42">
              <w:rPr>
                <w:color w:val="333333"/>
                <w:sz w:val="28"/>
                <w:szCs w:val="28"/>
                <w:lang w:val="uk-UA"/>
              </w:rPr>
              <w:t>»</w:t>
            </w:r>
            <w:r w:rsidRPr="00FF2C32">
              <w:rPr>
                <w:color w:val="333333"/>
                <w:sz w:val="28"/>
                <w:szCs w:val="28"/>
              </w:rPr>
              <w:t xml:space="preserve"> за </w:t>
            </w:r>
            <w:proofErr w:type="gramStart"/>
            <w:r w:rsidRPr="00FF2C32">
              <w:rPr>
                <w:color w:val="333333"/>
                <w:sz w:val="28"/>
                <w:szCs w:val="28"/>
              </w:rPr>
              <w:t>м</w:t>
            </w:r>
            <w:proofErr w:type="gramEnd"/>
            <w:r w:rsidRPr="00FF2C32">
              <w:rPr>
                <w:color w:val="333333"/>
                <w:sz w:val="28"/>
                <w:szCs w:val="28"/>
              </w:rPr>
              <w:t>ісцем проживання або перебування її отримувача</w:t>
            </w:r>
          </w:p>
          <w:p w:rsidR="00C728E1" w:rsidRDefault="00C728E1" w:rsidP="00C728E1">
            <w:pPr>
              <w:pStyle w:val="a9"/>
              <w:ind w:left="507" w:right="57"/>
              <w:jc w:val="both"/>
              <w:rPr>
                <w:sz w:val="28"/>
                <w:szCs w:val="28"/>
                <w:lang w:val="uk-UA"/>
              </w:rPr>
            </w:pPr>
          </w:p>
          <w:p w:rsidR="009D1122" w:rsidRPr="009D1122" w:rsidRDefault="009D1122" w:rsidP="00275C42">
            <w:pPr>
              <w:pStyle w:val="a9"/>
              <w:numPr>
                <w:ilvl w:val="0"/>
                <w:numId w:val="42"/>
              </w:numPr>
              <w:ind w:right="57"/>
              <w:jc w:val="both"/>
              <w:rPr>
                <w:sz w:val="28"/>
                <w:szCs w:val="28"/>
                <w:lang w:val="uk-UA"/>
              </w:rPr>
            </w:pPr>
            <w:r w:rsidRPr="00FF2C32">
              <w:rPr>
                <w:color w:val="333333"/>
                <w:sz w:val="28"/>
                <w:szCs w:val="28"/>
              </w:rPr>
              <w:t xml:space="preserve">надання грошової компенсації вартості одноразової натуральної допомоги </w:t>
            </w:r>
            <w:r w:rsidR="00275C42">
              <w:rPr>
                <w:color w:val="333333"/>
                <w:sz w:val="28"/>
                <w:szCs w:val="28"/>
                <w:lang w:val="uk-UA"/>
              </w:rPr>
              <w:t>«</w:t>
            </w:r>
            <w:r w:rsidRPr="00FF2C32">
              <w:rPr>
                <w:color w:val="333333"/>
                <w:sz w:val="28"/>
                <w:szCs w:val="28"/>
              </w:rPr>
              <w:t>пакунок малюка</w:t>
            </w:r>
            <w:r w:rsidR="00275C42">
              <w:rPr>
                <w:color w:val="333333"/>
                <w:sz w:val="28"/>
                <w:szCs w:val="28"/>
                <w:lang w:val="uk-UA"/>
              </w:rPr>
              <w:t>»</w:t>
            </w:r>
          </w:p>
        </w:tc>
        <w:tc>
          <w:tcPr>
            <w:tcW w:w="2892" w:type="dxa"/>
            <w:gridSpan w:val="2"/>
          </w:tcPr>
          <w:p w:rsidR="003E45A7" w:rsidRPr="00370465" w:rsidRDefault="0082589B" w:rsidP="002E3947">
            <w:pPr>
              <w:spacing w:after="160" w:line="259" w:lineRule="auto"/>
              <w:rPr>
                <w:rFonts w:ascii="Times New Roman" w:eastAsia="Times New Roman" w:hAnsi="Times New Roman" w:cs="Times New Roman"/>
                <w:sz w:val="28"/>
                <w:szCs w:val="28"/>
                <w:lang w:val="uk-UA" w:eastAsia="ru-RU"/>
              </w:rPr>
            </w:pPr>
            <w:hyperlink r:id="rId9"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державну реєстрацію актів цивільного стану</w:t>
            </w:r>
            <w:r w:rsidR="00370465">
              <w:rPr>
                <w:rFonts w:ascii="Times New Roman" w:eastAsia="Times New Roman" w:hAnsi="Times New Roman" w:cs="Times New Roman"/>
                <w:sz w:val="28"/>
                <w:szCs w:val="28"/>
                <w:lang w:val="uk-UA" w:eastAsia="ru-RU"/>
              </w:rPr>
              <w:t>»</w:t>
            </w:r>
          </w:p>
          <w:p w:rsidR="002E3947" w:rsidRPr="00370465" w:rsidRDefault="0082589B" w:rsidP="002E3947">
            <w:pPr>
              <w:spacing w:after="160" w:line="259" w:lineRule="auto"/>
              <w:rPr>
                <w:rFonts w:ascii="Times New Roman" w:eastAsia="Times New Roman" w:hAnsi="Times New Roman" w:cs="Times New Roman"/>
                <w:sz w:val="28"/>
                <w:szCs w:val="28"/>
                <w:lang w:val="uk-UA" w:eastAsia="ru-RU"/>
              </w:rPr>
            </w:pPr>
            <w:hyperlink r:id="rId10"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свободу пересування та вільний вибі</w:t>
            </w:r>
            <w:proofErr w:type="gramStart"/>
            <w:r w:rsidR="002E3947" w:rsidRPr="00FF2C32">
              <w:rPr>
                <w:rFonts w:ascii="Times New Roman" w:eastAsia="Times New Roman" w:hAnsi="Times New Roman" w:cs="Times New Roman"/>
                <w:sz w:val="28"/>
                <w:szCs w:val="28"/>
                <w:lang w:eastAsia="ru-RU"/>
              </w:rPr>
              <w:t>р</w:t>
            </w:r>
            <w:proofErr w:type="gramEnd"/>
            <w:r w:rsidR="002E3947" w:rsidRPr="00FF2C32">
              <w:rPr>
                <w:rFonts w:ascii="Times New Roman" w:eastAsia="Times New Roman" w:hAnsi="Times New Roman" w:cs="Times New Roman"/>
                <w:sz w:val="28"/>
                <w:szCs w:val="28"/>
                <w:lang w:eastAsia="ru-RU"/>
              </w:rPr>
              <w:t xml:space="preserve"> місця проживання в Україні</w:t>
            </w:r>
            <w:r w:rsidR="00370465">
              <w:rPr>
                <w:rFonts w:ascii="Times New Roman" w:eastAsia="Times New Roman" w:hAnsi="Times New Roman" w:cs="Times New Roman"/>
                <w:sz w:val="28"/>
                <w:szCs w:val="28"/>
                <w:lang w:val="uk-UA" w:eastAsia="ru-RU"/>
              </w:rPr>
              <w:t>»</w:t>
            </w:r>
          </w:p>
          <w:p w:rsidR="002E3947" w:rsidRPr="00370465" w:rsidRDefault="0082589B" w:rsidP="002E3947">
            <w:pPr>
              <w:spacing w:after="160" w:line="259" w:lineRule="auto"/>
              <w:rPr>
                <w:rFonts w:ascii="Times New Roman" w:eastAsia="Times New Roman" w:hAnsi="Times New Roman" w:cs="Times New Roman"/>
                <w:sz w:val="28"/>
                <w:szCs w:val="28"/>
                <w:lang w:val="uk-UA" w:eastAsia="ru-RU"/>
              </w:rPr>
            </w:pPr>
            <w:hyperlink r:id="rId11"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 xml:space="preserve">Про державну допомогу </w:t>
            </w:r>
            <w:r w:rsidR="002E3947" w:rsidRPr="00FF2C32">
              <w:rPr>
                <w:rFonts w:ascii="Times New Roman" w:eastAsia="Times New Roman" w:hAnsi="Times New Roman" w:cs="Times New Roman"/>
                <w:sz w:val="28"/>
                <w:szCs w:val="28"/>
                <w:lang w:eastAsia="ru-RU"/>
              </w:rPr>
              <w:lastRenderedPageBreak/>
              <w:t>сі</w:t>
            </w:r>
            <w:proofErr w:type="gramStart"/>
            <w:r w:rsidR="002E3947" w:rsidRPr="00FF2C32">
              <w:rPr>
                <w:rFonts w:ascii="Times New Roman" w:eastAsia="Times New Roman" w:hAnsi="Times New Roman" w:cs="Times New Roman"/>
                <w:sz w:val="28"/>
                <w:szCs w:val="28"/>
                <w:lang w:eastAsia="ru-RU"/>
              </w:rPr>
              <w:t>м</w:t>
            </w:r>
            <w:proofErr w:type="gramEnd"/>
            <w:r w:rsidR="002E3947" w:rsidRPr="00FF2C32">
              <w:rPr>
                <w:rFonts w:ascii="Times New Roman" w:eastAsia="Times New Roman" w:hAnsi="Times New Roman" w:cs="Times New Roman"/>
                <w:sz w:val="28"/>
                <w:szCs w:val="28"/>
                <w:lang w:eastAsia="ru-RU"/>
              </w:rPr>
              <w:t>’ям з дітьми</w:t>
            </w:r>
            <w:r w:rsidR="00370465">
              <w:rPr>
                <w:rFonts w:ascii="Times New Roman" w:eastAsia="Times New Roman" w:hAnsi="Times New Roman" w:cs="Times New Roman"/>
                <w:sz w:val="28"/>
                <w:szCs w:val="28"/>
                <w:lang w:val="uk-UA" w:eastAsia="ru-RU"/>
              </w:rPr>
              <w:t>»</w:t>
            </w:r>
          </w:p>
          <w:p w:rsidR="002E3947" w:rsidRPr="00370465" w:rsidRDefault="0082589B" w:rsidP="002E3947">
            <w:pPr>
              <w:spacing w:after="160" w:line="259" w:lineRule="auto"/>
              <w:rPr>
                <w:rFonts w:ascii="Times New Roman" w:eastAsia="Times New Roman" w:hAnsi="Times New Roman" w:cs="Times New Roman"/>
                <w:sz w:val="28"/>
                <w:szCs w:val="28"/>
                <w:lang w:val="uk-UA" w:eastAsia="ru-RU"/>
              </w:rPr>
            </w:pPr>
            <w:hyperlink r:id="rId12" w:tgtFrame="_blank" w:history="1">
              <w:r w:rsidR="002E3947" w:rsidRPr="00FF2C32">
                <w:rPr>
                  <w:rFonts w:ascii="Times New Roman" w:eastAsia="Times New Roman" w:hAnsi="Times New Roman" w:cs="Times New Roman"/>
                  <w:sz w:val="28"/>
                  <w:szCs w:val="28"/>
                  <w:lang w:eastAsia="ru-RU"/>
                </w:rPr>
                <w:t>Закон України</w:t>
              </w:r>
            </w:hyperlink>
            <w:r w:rsidR="002E3947"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2E3947" w:rsidRPr="00FF2C32">
              <w:rPr>
                <w:rFonts w:ascii="Times New Roman" w:eastAsia="Times New Roman" w:hAnsi="Times New Roman" w:cs="Times New Roman"/>
                <w:sz w:val="28"/>
                <w:szCs w:val="28"/>
                <w:lang w:eastAsia="ru-RU"/>
              </w:rPr>
              <w:t>Про охорону дитинства</w:t>
            </w:r>
            <w:r w:rsidR="00370465">
              <w:rPr>
                <w:rFonts w:ascii="Times New Roman" w:eastAsia="Times New Roman" w:hAnsi="Times New Roman" w:cs="Times New Roman"/>
                <w:sz w:val="28"/>
                <w:szCs w:val="28"/>
                <w:lang w:val="uk-UA" w:eastAsia="ru-RU"/>
              </w:rPr>
              <w:t>»</w:t>
            </w:r>
          </w:p>
          <w:p w:rsidR="00FF2C32" w:rsidRPr="00FF2C32" w:rsidRDefault="00FF2C32" w:rsidP="002E3947">
            <w:pPr>
              <w:spacing w:after="160" w:line="259" w:lineRule="auto"/>
              <w:rPr>
                <w:rFonts w:ascii="Times New Roman" w:eastAsia="Times New Roman" w:hAnsi="Times New Roman" w:cs="Times New Roman"/>
                <w:sz w:val="28"/>
                <w:szCs w:val="28"/>
                <w:lang w:val="uk-UA" w:eastAsia="ru-RU"/>
              </w:rPr>
            </w:pPr>
          </w:p>
          <w:p w:rsidR="009D1122" w:rsidRPr="00370465" w:rsidRDefault="0082589B" w:rsidP="002E3947">
            <w:pPr>
              <w:spacing w:after="160" w:line="259" w:lineRule="auto"/>
              <w:rPr>
                <w:rFonts w:ascii="Times New Roman" w:eastAsia="Times New Roman" w:hAnsi="Times New Roman" w:cs="Times New Roman"/>
                <w:sz w:val="28"/>
                <w:szCs w:val="28"/>
                <w:lang w:val="uk-UA" w:eastAsia="ru-RU"/>
              </w:rPr>
            </w:pPr>
            <w:hyperlink r:id="rId13"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державні фінансові гарантії медичного обслуговування населення</w:t>
            </w:r>
            <w:r w:rsidR="00370465">
              <w:rPr>
                <w:rFonts w:ascii="Times New Roman" w:eastAsia="Times New Roman" w:hAnsi="Times New Roman" w:cs="Times New Roman"/>
                <w:sz w:val="28"/>
                <w:szCs w:val="28"/>
                <w:lang w:val="uk-UA" w:eastAsia="ru-RU"/>
              </w:rPr>
              <w:t>»</w:t>
            </w:r>
          </w:p>
          <w:p w:rsidR="009D1122" w:rsidRPr="00FF2C32" w:rsidRDefault="0082589B" w:rsidP="002E3947">
            <w:pPr>
              <w:spacing w:after="160" w:line="259" w:lineRule="auto"/>
              <w:rPr>
                <w:rFonts w:ascii="Times New Roman" w:eastAsia="Times New Roman" w:hAnsi="Times New Roman" w:cs="Times New Roman"/>
                <w:sz w:val="28"/>
                <w:szCs w:val="28"/>
                <w:lang w:val="uk-UA" w:eastAsia="ru-RU"/>
              </w:rPr>
            </w:pPr>
            <w:hyperlink r:id="rId14" w:tgtFrame="_blank" w:history="1">
              <w:r w:rsidR="009D1122" w:rsidRPr="00FF2C32">
                <w:rPr>
                  <w:rFonts w:ascii="Times New Roman" w:eastAsia="Times New Roman" w:hAnsi="Times New Roman" w:cs="Times New Roman"/>
                  <w:sz w:val="28"/>
                  <w:szCs w:val="28"/>
                  <w:lang w:eastAsia="ru-RU"/>
                </w:rPr>
                <w:t>Податковий кодекс України</w:t>
              </w:r>
            </w:hyperlink>
          </w:p>
          <w:p w:rsidR="009D1122" w:rsidRPr="00370465" w:rsidRDefault="0082589B" w:rsidP="002E3947">
            <w:pPr>
              <w:spacing w:after="160" w:line="259" w:lineRule="auto"/>
              <w:rPr>
                <w:rFonts w:ascii="Times New Roman" w:eastAsia="Times New Roman" w:hAnsi="Times New Roman" w:cs="Times New Roman"/>
                <w:sz w:val="28"/>
                <w:szCs w:val="28"/>
                <w:lang w:val="uk-UA" w:eastAsia="ru-RU"/>
              </w:rPr>
            </w:pPr>
            <w:hyperlink r:id="rId15"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охорону дитинства</w:t>
            </w:r>
            <w:r w:rsidR="00370465">
              <w:rPr>
                <w:rFonts w:ascii="Times New Roman" w:eastAsia="Times New Roman" w:hAnsi="Times New Roman" w:cs="Times New Roman"/>
                <w:sz w:val="28"/>
                <w:szCs w:val="28"/>
                <w:lang w:val="uk-UA" w:eastAsia="ru-RU"/>
              </w:rPr>
              <w:t>»</w:t>
            </w:r>
          </w:p>
          <w:p w:rsidR="009D1122" w:rsidRPr="00FF2C32" w:rsidRDefault="009D1122" w:rsidP="002E3947">
            <w:pPr>
              <w:spacing w:after="160" w:line="259" w:lineRule="auto"/>
              <w:rPr>
                <w:rFonts w:ascii="Times New Roman" w:eastAsia="Times New Roman" w:hAnsi="Times New Roman" w:cs="Times New Roman"/>
                <w:sz w:val="28"/>
                <w:szCs w:val="28"/>
                <w:lang w:val="uk-UA" w:eastAsia="ru-RU"/>
              </w:rPr>
            </w:pPr>
          </w:p>
          <w:p w:rsidR="009D1122" w:rsidRPr="00370465" w:rsidRDefault="0082589B" w:rsidP="002E3947">
            <w:pPr>
              <w:spacing w:after="160" w:line="259" w:lineRule="auto"/>
              <w:rPr>
                <w:rFonts w:ascii="Times New Roman" w:eastAsia="Times New Roman" w:hAnsi="Times New Roman" w:cs="Times New Roman"/>
                <w:sz w:val="28"/>
                <w:szCs w:val="28"/>
                <w:lang w:val="uk-UA" w:eastAsia="ru-RU"/>
              </w:rPr>
            </w:pPr>
            <w:hyperlink r:id="rId16"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громадянство України</w:t>
            </w:r>
            <w:r w:rsidR="00370465">
              <w:rPr>
                <w:rFonts w:ascii="Times New Roman" w:eastAsia="Times New Roman" w:hAnsi="Times New Roman" w:cs="Times New Roman"/>
                <w:sz w:val="28"/>
                <w:szCs w:val="28"/>
                <w:lang w:val="uk-UA" w:eastAsia="ru-RU"/>
              </w:rPr>
              <w:t>»</w:t>
            </w:r>
          </w:p>
          <w:p w:rsidR="009D1122" w:rsidRPr="00370465" w:rsidRDefault="0082589B" w:rsidP="002E3947">
            <w:pPr>
              <w:spacing w:after="160" w:line="259" w:lineRule="auto"/>
              <w:rPr>
                <w:rFonts w:ascii="Times New Roman" w:eastAsia="Times New Roman" w:hAnsi="Times New Roman" w:cs="Times New Roman"/>
                <w:sz w:val="28"/>
                <w:szCs w:val="28"/>
                <w:lang w:val="uk-UA" w:eastAsia="ru-RU"/>
              </w:rPr>
            </w:pPr>
            <w:hyperlink r:id="rId17"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Єдиний державний демографічний реє</w:t>
            </w:r>
            <w:proofErr w:type="gramStart"/>
            <w:r w:rsidR="009D1122" w:rsidRPr="00FF2C32">
              <w:rPr>
                <w:rFonts w:ascii="Times New Roman" w:eastAsia="Times New Roman" w:hAnsi="Times New Roman" w:cs="Times New Roman"/>
                <w:sz w:val="28"/>
                <w:szCs w:val="28"/>
                <w:lang w:eastAsia="ru-RU"/>
              </w:rPr>
              <w:t>стр</w:t>
            </w:r>
            <w:proofErr w:type="gramEnd"/>
            <w:r w:rsidR="009D1122" w:rsidRPr="00FF2C32">
              <w:rPr>
                <w:rFonts w:ascii="Times New Roman" w:eastAsia="Times New Roman" w:hAnsi="Times New Roman" w:cs="Times New Roman"/>
                <w:sz w:val="28"/>
                <w:szCs w:val="28"/>
                <w:lang w:eastAsia="ru-RU"/>
              </w:rPr>
              <w:t xml:space="preserve"> та документи, що підтверджують громадянство України, посвідчують особу чи її спеціальний статус</w:t>
            </w:r>
            <w:r w:rsidR="00370465">
              <w:rPr>
                <w:rFonts w:ascii="Times New Roman" w:eastAsia="Times New Roman" w:hAnsi="Times New Roman" w:cs="Times New Roman"/>
                <w:sz w:val="28"/>
                <w:szCs w:val="28"/>
                <w:lang w:val="uk-UA" w:eastAsia="ru-RU"/>
              </w:rPr>
              <w:t>»</w:t>
            </w:r>
          </w:p>
          <w:p w:rsidR="009D1122" w:rsidRPr="00370465" w:rsidRDefault="0082589B" w:rsidP="002E3947">
            <w:pPr>
              <w:spacing w:after="160" w:line="259" w:lineRule="auto"/>
              <w:rPr>
                <w:rFonts w:ascii="Times New Roman" w:eastAsia="Times New Roman" w:hAnsi="Times New Roman" w:cs="Times New Roman"/>
                <w:sz w:val="28"/>
                <w:szCs w:val="28"/>
                <w:lang w:val="uk-UA" w:eastAsia="ru-RU"/>
              </w:rPr>
            </w:pPr>
            <w:hyperlink r:id="rId18" w:tgtFrame="_blank" w:history="1">
              <w:r w:rsidR="009D1122" w:rsidRPr="00FF2C32">
                <w:rPr>
                  <w:rFonts w:ascii="Times New Roman" w:eastAsia="Times New Roman" w:hAnsi="Times New Roman" w:cs="Times New Roman"/>
                  <w:sz w:val="28"/>
                  <w:szCs w:val="28"/>
                  <w:lang w:eastAsia="ru-RU"/>
                </w:rPr>
                <w:t>Закон України</w:t>
              </w:r>
            </w:hyperlink>
            <w:r w:rsidR="009D1122"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009D1122" w:rsidRPr="00FF2C32">
              <w:rPr>
                <w:rFonts w:ascii="Times New Roman" w:eastAsia="Times New Roman" w:hAnsi="Times New Roman" w:cs="Times New Roman"/>
                <w:sz w:val="28"/>
                <w:szCs w:val="28"/>
                <w:lang w:eastAsia="ru-RU"/>
              </w:rPr>
              <w:t>Про державну допомогу сі</w:t>
            </w:r>
            <w:proofErr w:type="gramStart"/>
            <w:r w:rsidR="009D1122" w:rsidRPr="00FF2C32">
              <w:rPr>
                <w:rFonts w:ascii="Times New Roman" w:eastAsia="Times New Roman" w:hAnsi="Times New Roman" w:cs="Times New Roman"/>
                <w:sz w:val="28"/>
                <w:szCs w:val="28"/>
                <w:lang w:eastAsia="ru-RU"/>
              </w:rPr>
              <w:t>м</w:t>
            </w:r>
            <w:proofErr w:type="gramEnd"/>
            <w:r w:rsidR="009D1122" w:rsidRPr="00FF2C32">
              <w:rPr>
                <w:rFonts w:ascii="Times New Roman" w:eastAsia="Times New Roman" w:hAnsi="Times New Roman" w:cs="Times New Roman"/>
                <w:sz w:val="28"/>
                <w:szCs w:val="28"/>
                <w:lang w:eastAsia="ru-RU"/>
              </w:rPr>
              <w:t>’ям з дітьми</w:t>
            </w:r>
            <w:r w:rsidR="00370465">
              <w:rPr>
                <w:rFonts w:ascii="Times New Roman" w:eastAsia="Times New Roman" w:hAnsi="Times New Roman" w:cs="Times New Roman"/>
                <w:sz w:val="28"/>
                <w:szCs w:val="28"/>
                <w:lang w:val="uk-UA" w:eastAsia="ru-RU"/>
              </w:rPr>
              <w:t>»</w:t>
            </w:r>
          </w:p>
          <w:p w:rsidR="009D1122" w:rsidRPr="00370465" w:rsidRDefault="009D1122" w:rsidP="00370465">
            <w:pPr>
              <w:spacing w:after="160" w:line="259" w:lineRule="auto"/>
              <w:rPr>
                <w:rFonts w:ascii="Times New Roman" w:hAnsi="Times New Roman" w:cs="Times New Roman"/>
                <w:sz w:val="28"/>
                <w:szCs w:val="28"/>
                <w:lang w:val="uk-UA"/>
              </w:rPr>
            </w:pPr>
            <w:r w:rsidRPr="00FF2C32">
              <w:rPr>
                <w:rFonts w:ascii="Times New Roman" w:eastAsia="Times New Roman" w:hAnsi="Times New Roman" w:cs="Times New Roman"/>
                <w:sz w:val="28"/>
                <w:szCs w:val="28"/>
                <w:lang w:eastAsia="ru-RU"/>
              </w:rPr>
              <w:t>Закон України від 30 вересня 2020 р. </w:t>
            </w:r>
            <w:hyperlink r:id="rId19" w:tgtFrame="_blank" w:history="1">
              <w:r w:rsidRPr="00FF2C32">
                <w:rPr>
                  <w:rFonts w:ascii="Times New Roman" w:eastAsia="Times New Roman" w:hAnsi="Times New Roman" w:cs="Times New Roman"/>
                  <w:sz w:val="28"/>
                  <w:szCs w:val="28"/>
                  <w:lang w:eastAsia="ru-RU"/>
                </w:rPr>
                <w:t>№ 930-IX</w:t>
              </w:r>
            </w:hyperlink>
            <w:r w:rsidRPr="00FF2C32">
              <w:rPr>
                <w:rFonts w:ascii="Times New Roman" w:eastAsia="Times New Roman" w:hAnsi="Times New Roman" w:cs="Times New Roman"/>
                <w:sz w:val="28"/>
                <w:szCs w:val="28"/>
                <w:lang w:eastAsia="ru-RU"/>
              </w:rPr>
              <w:t> </w:t>
            </w:r>
            <w:r w:rsidR="00370465">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Про внесення змін </w:t>
            </w:r>
            <w:proofErr w:type="gramStart"/>
            <w:r w:rsidRPr="00FF2C32">
              <w:rPr>
                <w:rFonts w:ascii="Times New Roman" w:eastAsia="Times New Roman" w:hAnsi="Times New Roman" w:cs="Times New Roman"/>
                <w:sz w:val="28"/>
                <w:szCs w:val="28"/>
                <w:lang w:eastAsia="ru-RU"/>
              </w:rPr>
              <w:t>до</w:t>
            </w:r>
            <w:proofErr w:type="gramEnd"/>
            <w:r w:rsidRPr="00FF2C32">
              <w:rPr>
                <w:rFonts w:ascii="Times New Roman" w:eastAsia="Times New Roman" w:hAnsi="Times New Roman" w:cs="Times New Roman"/>
                <w:sz w:val="28"/>
                <w:szCs w:val="28"/>
                <w:lang w:eastAsia="ru-RU"/>
              </w:rPr>
              <w:t xml:space="preserve"> </w:t>
            </w:r>
            <w:proofErr w:type="gramStart"/>
            <w:r w:rsidRPr="00FF2C32">
              <w:rPr>
                <w:rFonts w:ascii="Times New Roman" w:eastAsia="Times New Roman" w:hAnsi="Times New Roman" w:cs="Times New Roman"/>
                <w:sz w:val="28"/>
                <w:szCs w:val="28"/>
                <w:lang w:eastAsia="ru-RU"/>
              </w:rPr>
              <w:t>Закону</w:t>
            </w:r>
            <w:proofErr w:type="gramEnd"/>
            <w:r w:rsidRPr="00FF2C32">
              <w:rPr>
                <w:rFonts w:ascii="Times New Roman" w:eastAsia="Times New Roman" w:hAnsi="Times New Roman" w:cs="Times New Roman"/>
                <w:sz w:val="28"/>
                <w:szCs w:val="28"/>
                <w:lang w:eastAsia="ru-RU"/>
              </w:rPr>
              <w:t xml:space="preserve"> України </w:t>
            </w:r>
            <w:r w:rsidR="00370465">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Про державну допомогу сім’ям з дітьми</w:t>
            </w:r>
            <w:r w:rsidR="00370465">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 xml:space="preserve"> щодо надання при </w:t>
            </w:r>
            <w:r w:rsidRPr="00FF2C32">
              <w:rPr>
                <w:rFonts w:ascii="Times New Roman" w:eastAsia="Times New Roman" w:hAnsi="Times New Roman" w:cs="Times New Roman"/>
                <w:sz w:val="28"/>
                <w:szCs w:val="28"/>
                <w:lang w:eastAsia="ru-RU"/>
              </w:rPr>
              <w:lastRenderedPageBreak/>
              <w:t xml:space="preserve">народженні дитини одноразової натуральної допомоги </w:t>
            </w:r>
            <w:r w:rsidR="00370465">
              <w:rPr>
                <w:rFonts w:ascii="Times New Roman" w:eastAsia="Times New Roman" w:hAnsi="Times New Roman" w:cs="Times New Roman"/>
                <w:sz w:val="28"/>
                <w:szCs w:val="28"/>
                <w:lang w:val="uk-UA" w:eastAsia="ru-RU"/>
              </w:rPr>
              <w:t>«</w:t>
            </w:r>
            <w:r w:rsidRPr="00FF2C32">
              <w:rPr>
                <w:rFonts w:ascii="Times New Roman" w:eastAsia="Times New Roman" w:hAnsi="Times New Roman" w:cs="Times New Roman"/>
                <w:sz w:val="28"/>
                <w:szCs w:val="28"/>
                <w:lang w:eastAsia="ru-RU"/>
              </w:rPr>
              <w:t>пакунок малюка</w:t>
            </w:r>
            <w:r w:rsidR="00370465">
              <w:rPr>
                <w:rFonts w:ascii="Times New Roman" w:eastAsia="Times New Roman" w:hAnsi="Times New Roman" w:cs="Times New Roman"/>
                <w:sz w:val="28"/>
                <w:szCs w:val="28"/>
                <w:lang w:val="uk-UA" w:eastAsia="ru-RU"/>
              </w:rPr>
              <w:t>»</w:t>
            </w:r>
          </w:p>
        </w:tc>
      </w:tr>
      <w:tr w:rsidR="003E45A7" w:rsidRPr="002E3947" w:rsidTr="00607A52">
        <w:trPr>
          <w:trHeight w:val="615"/>
        </w:trPr>
        <w:tc>
          <w:tcPr>
            <w:tcW w:w="9999" w:type="dxa"/>
            <w:gridSpan w:val="5"/>
            <w:vAlign w:val="center"/>
          </w:tcPr>
          <w:p w:rsidR="003E45A7" w:rsidRPr="004F1B14" w:rsidRDefault="003E45A7" w:rsidP="003037AB">
            <w:pPr>
              <w:spacing w:after="0" w:line="259" w:lineRule="auto"/>
              <w:jc w:val="center"/>
              <w:rPr>
                <w:rFonts w:ascii="Times New Roman" w:hAnsi="Times New Roman" w:cs="Times New Roman"/>
                <w:b/>
                <w:bCs/>
                <w:sz w:val="28"/>
                <w:szCs w:val="28"/>
                <w:lang w:val="uk-UA"/>
              </w:rPr>
            </w:pPr>
            <w:r w:rsidRPr="00A638D4">
              <w:rPr>
                <w:rFonts w:ascii="Times New Roman" w:hAnsi="Times New Roman" w:cs="Times New Roman"/>
                <w:b/>
                <w:bCs/>
                <w:sz w:val="28"/>
                <w:szCs w:val="28"/>
                <w:lang w:val="uk-UA"/>
              </w:rPr>
              <w:lastRenderedPageBreak/>
              <w:t>РЕЄСТРАЦІЯ / ЗНЯТТЯ З РЕЄСТРАЦІЇ МЕШКАНЦІВ</w:t>
            </w:r>
          </w:p>
        </w:tc>
      </w:tr>
      <w:tr w:rsidR="00074243" w:rsidRPr="005B6E04" w:rsidTr="00607A52">
        <w:trPr>
          <w:trHeight w:val="357"/>
        </w:trPr>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bCs/>
                <w:spacing w:val="2"/>
                <w:w w:val="99"/>
                <w:sz w:val="28"/>
                <w:szCs w:val="28"/>
                <w:lang w:val="uk-UA"/>
              </w:rPr>
            </w:pPr>
            <w:r w:rsidRPr="00A638D4">
              <w:rPr>
                <w:rFonts w:ascii="Times New Roman" w:hAnsi="Times New Roman" w:cs="Times New Roman"/>
                <w:sz w:val="28"/>
                <w:szCs w:val="28"/>
                <w:lang w:val="uk-UA"/>
              </w:rPr>
              <w:t>Реєстрація місц</w:t>
            </w:r>
            <w:r w:rsidR="00C43A45" w:rsidRPr="00A638D4">
              <w:rPr>
                <w:rFonts w:ascii="Times New Roman" w:hAnsi="Times New Roman" w:cs="Times New Roman"/>
                <w:sz w:val="28"/>
                <w:szCs w:val="28"/>
                <w:lang w:val="uk-UA"/>
              </w:rPr>
              <w:t>я</w:t>
            </w:r>
            <w:r w:rsidRPr="00A638D4">
              <w:rPr>
                <w:rFonts w:ascii="Times New Roman" w:hAnsi="Times New Roman" w:cs="Times New Roman"/>
                <w:sz w:val="28"/>
                <w:szCs w:val="28"/>
                <w:lang w:val="uk-UA"/>
              </w:rPr>
              <w:t xml:space="preserve"> проживання </w:t>
            </w:r>
          </w:p>
          <w:p w:rsidR="00074243" w:rsidRPr="00A638D4" w:rsidRDefault="00074243" w:rsidP="00DF172A">
            <w:pPr>
              <w:pStyle w:val="a5"/>
              <w:ind w:left="57" w:right="57"/>
              <w:rPr>
                <w:sz w:val="28"/>
                <w:szCs w:val="28"/>
                <w:lang w:val="uk-UA"/>
              </w:rPr>
            </w:pPr>
          </w:p>
        </w:tc>
        <w:tc>
          <w:tcPr>
            <w:tcW w:w="2892" w:type="dxa"/>
            <w:gridSpan w:val="2"/>
            <w:vMerge w:val="restart"/>
            <w:vAlign w:val="center"/>
          </w:tcPr>
          <w:p w:rsidR="00074243" w:rsidRPr="00A638D4" w:rsidRDefault="00074243" w:rsidP="00A638D4">
            <w:pPr>
              <w:spacing w:after="160" w:line="259" w:lineRule="auto"/>
              <w:rPr>
                <w:rFonts w:ascii="Times New Roman" w:hAnsi="Times New Roman" w:cs="Times New Roman"/>
                <w:sz w:val="28"/>
                <w:szCs w:val="28"/>
              </w:rPr>
            </w:pPr>
            <w:r w:rsidRPr="00A638D4">
              <w:rPr>
                <w:rFonts w:ascii="Times New Roman" w:hAnsi="Times New Roman" w:cs="Times New Roman"/>
                <w:sz w:val="28"/>
                <w:szCs w:val="28"/>
              </w:rPr>
              <w:t>Закон України «Про свободу пересування та вільний вибі</w:t>
            </w:r>
            <w:proofErr w:type="gramStart"/>
            <w:r w:rsidRPr="00A638D4">
              <w:rPr>
                <w:rFonts w:ascii="Times New Roman" w:hAnsi="Times New Roman" w:cs="Times New Roman"/>
                <w:sz w:val="28"/>
                <w:szCs w:val="28"/>
              </w:rPr>
              <w:t>р</w:t>
            </w:r>
            <w:proofErr w:type="gramEnd"/>
            <w:r w:rsidRPr="00A638D4">
              <w:rPr>
                <w:rFonts w:ascii="Times New Roman" w:hAnsi="Times New Roman" w:cs="Times New Roman"/>
                <w:sz w:val="28"/>
                <w:szCs w:val="28"/>
              </w:rPr>
              <w:t xml:space="preserve"> місця проживання в Україні»</w:t>
            </w:r>
          </w:p>
          <w:p w:rsidR="00074243" w:rsidRPr="00AA01F6" w:rsidRDefault="00074243" w:rsidP="00A638D4">
            <w:pPr>
              <w:spacing w:line="259" w:lineRule="auto"/>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C43A45">
            <w:pPr>
              <w:pStyle w:val="a5"/>
              <w:ind w:left="57" w:right="57"/>
              <w:jc w:val="both"/>
              <w:rPr>
                <w:sz w:val="28"/>
                <w:szCs w:val="28"/>
                <w:lang w:val="uk-UA" w:eastAsia="uk-UA"/>
              </w:rPr>
            </w:pPr>
            <w:r w:rsidRPr="00A638D4">
              <w:rPr>
                <w:sz w:val="28"/>
                <w:szCs w:val="28"/>
                <w:lang w:val="uk-UA"/>
              </w:rPr>
              <w:t>Реєстрація місц</w:t>
            </w:r>
            <w:r w:rsidR="00C43A45" w:rsidRPr="00A638D4">
              <w:rPr>
                <w:sz w:val="28"/>
                <w:szCs w:val="28"/>
                <w:lang w:val="uk-UA"/>
              </w:rPr>
              <w:t>я</w:t>
            </w:r>
            <w:r w:rsidRPr="00A638D4">
              <w:rPr>
                <w:sz w:val="28"/>
                <w:szCs w:val="28"/>
                <w:lang w:val="uk-UA"/>
              </w:rPr>
              <w:t xml:space="preserve"> проживання дитини до 14 років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spacing w:after="0" w:line="240" w:lineRule="auto"/>
              <w:rPr>
                <w:rFonts w:ascii="Times New Roman" w:hAnsi="Times New Roman" w:cs="Times New Roman"/>
                <w:sz w:val="28"/>
                <w:szCs w:val="28"/>
                <w:lang w:val="uk-UA"/>
              </w:rPr>
            </w:pPr>
            <w:r w:rsidRPr="00A638D4">
              <w:rPr>
                <w:rFonts w:ascii="Times New Roman" w:hAnsi="Times New Roman" w:cs="Times New Roman"/>
                <w:sz w:val="28"/>
                <w:szCs w:val="28"/>
                <w:lang w:val="uk-UA"/>
              </w:rPr>
              <w:t xml:space="preserve">Зняття з реєстрації місця проживання </w:t>
            </w:r>
          </w:p>
          <w:p w:rsidR="00074243" w:rsidRPr="00A638D4" w:rsidRDefault="00074243" w:rsidP="00DF172A">
            <w:pPr>
              <w:pStyle w:val="a5"/>
              <w:ind w:left="57" w:right="57"/>
              <w:jc w:val="both"/>
              <w:rPr>
                <w:sz w:val="28"/>
                <w:szCs w:val="28"/>
                <w:lang w:val="uk-UA" w:eastAsia="uk-UA"/>
              </w:rPr>
            </w:pP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DF172A">
            <w:pPr>
              <w:pStyle w:val="a5"/>
              <w:ind w:left="57" w:right="57"/>
              <w:jc w:val="both"/>
              <w:rPr>
                <w:sz w:val="28"/>
                <w:szCs w:val="28"/>
                <w:lang w:val="uk-UA" w:eastAsia="uk-UA"/>
              </w:rPr>
            </w:pPr>
            <w:r w:rsidRPr="00A638D4">
              <w:rPr>
                <w:sz w:val="28"/>
                <w:szCs w:val="28"/>
                <w:lang w:val="uk-UA"/>
              </w:rPr>
              <w:t xml:space="preserve">Реєстрація місця перебування </w:t>
            </w:r>
          </w:p>
        </w:tc>
        <w:tc>
          <w:tcPr>
            <w:tcW w:w="2892" w:type="dxa"/>
            <w:gridSpan w:val="2"/>
            <w:vMerge/>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82589B"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A638D4" w:rsidRDefault="00074243" w:rsidP="002E3947">
            <w:pPr>
              <w:pStyle w:val="a5"/>
              <w:ind w:left="57" w:right="57"/>
              <w:jc w:val="both"/>
              <w:rPr>
                <w:sz w:val="28"/>
                <w:szCs w:val="28"/>
                <w:lang w:val="uk-UA" w:eastAsia="uk-UA"/>
              </w:rPr>
            </w:pPr>
            <w:r w:rsidRPr="00A638D4">
              <w:rPr>
                <w:bCs/>
                <w:sz w:val="28"/>
                <w:szCs w:val="28"/>
                <w:lang w:val="uk-UA"/>
              </w:rPr>
              <w:t xml:space="preserve">Внесення до Паспорта громадянина України </w:t>
            </w:r>
            <w:r w:rsidR="002E3947" w:rsidRPr="00A638D4">
              <w:rPr>
                <w:bCs/>
                <w:sz w:val="28"/>
                <w:szCs w:val="28"/>
                <w:lang w:val="uk-UA"/>
              </w:rPr>
              <w:t>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зміні в адміністративно-територіальному устрої</w:t>
            </w:r>
          </w:p>
        </w:tc>
        <w:tc>
          <w:tcPr>
            <w:tcW w:w="2892" w:type="dxa"/>
            <w:gridSpan w:val="2"/>
            <w:vMerge/>
          </w:tcPr>
          <w:p w:rsidR="00074243" w:rsidRPr="002E3947" w:rsidRDefault="00074243" w:rsidP="008B3A41">
            <w:pPr>
              <w:spacing w:line="259" w:lineRule="auto"/>
              <w:jc w:val="center"/>
              <w:rPr>
                <w:rFonts w:ascii="Times New Roman" w:hAnsi="Times New Roman" w:cs="Times New Roman"/>
                <w:sz w:val="28"/>
                <w:szCs w:val="28"/>
                <w:highlight w:val="yellow"/>
                <w:lang w:val="uk-UA"/>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2E3947">
            <w:pPr>
              <w:pStyle w:val="a5"/>
              <w:ind w:left="57" w:right="57"/>
              <w:jc w:val="both"/>
              <w:rPr>
                <w:sz w:val="28"/>
                <w:szCs w:val="28"/>
                <w:lang w:val="uk-UA" w:eastAsia="uk-UA"/>
              </w:rPr>
            </w:pPr>
            <w:r w:rsidRPr="00E8138B">
              <w:rPr>
                <w:rStyle w:val="a8"/>
                <w:i w:val="0"/>
                <w:sz w:val="28"/>
                <w:szCs w:val="28"/>
              </w:rPr>
              <w:t xml:space="preserve">Перенесення відомостей з </w:t>
            </w:r>
            <w:r w:rsidRPr="00E8138B">
              <w:rPr>
                <w:rStyle w:val="a8"/>
                <w:i w:val="0"/>
                <w:sz w:val="28"/>
                <w:szCs w:val="28"/>
                <w:lang w:val="uk-UA"/>
              </w:rPr>
              <w:t>Р</w:t>
            </w:r>
            <w:r w:rsidRPr="00E8138B">
              <w:rPr>
                <w:rStyle w:val="a8"/>
                <w:i w:val="0"/>
                <w:sz w:val="28"/>
                <w:szCs w:val="28"/>
              </w:rPr>
              <w:t>еєстру документів, що посвідчують особу</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bCs/>
                <w:sz w:val="28"/>
                <w:szCs w:val="28"/>
                <w:lang w:val="uk-UA"/>
              </w:rPr>
              <w:t>Видача довідки про зняття з реєстрації місця проживання</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074243" w:rsidRPr="005B6E04" w:rsidTr="00607A52">
        <w:tc>
          <w:tcPr>
            <w:tcW w:w="644" w:type="dxa"/>
          </w:tcPr>
          <w:p w:rsidR="00074243" w:rsidRPr="005B6E04" w:rsidRDefault="0007424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074243" w:rsidRPr="00E8138B" w:rsidRDefault="00074243" w:rsidP="00DF172A">
            <w:pPr>
              <w:pStyle w:val="a5"/>
              <w:ind w:left="57" w:right="57"/>
              <w:jc w:val="both"/>
              <w:rPr>
                <w:sz w:val="28"/>
                <w:szCs w:val="28"/>
                <w:lang w:val="uk-UA" w:eastAsia="uk-UA"/>
              </w:rPr>
            </w:pPr>
            <w:r w:rsidRPr="00E8138B">
              <w:rPr>
                <w:color w:val="000000"/>
                <w:sz w:val="28"/>
                <w:szCs w:val="28"/>
                <w:shd w:val="clear" w:color="auto" w:fill="FFFFFF"/>
              </w:rPr>
              <w:t>Видача довідки про реєстрацію місця проживання або місця перебування особи</w:t>
            </w:r>
          </w:p>
        </w:tc>
        <w:tc>
          <w:tcPr>
            <w:tcW w:w="2892" w:type="dxa"/>
            <w:gridSpan w:val="2"/>
            <w:vMerge/>
            <w:vAlign w:val="center"/>
          </w:tcPr>
          <w:p w:rsidR="00074243" w:rsidRPr="00AA01F6" w:rsidRDefault="00074243" w:rsidP="008B3A41">
            <w:pPr>
              <w:spacing w:line="259" w:lineRule="auto"/>
              <w:jc w:val="center"/>
              <w:rPr>
                <w:rFonts w:ascii="Times New Roman" w:hAnsi="Times New Roman" w:cs="Times New Roman"/>
                <w:sz w:val="28"/>
                <w:szCs w:val="28"/>
                <w:highlight w:val="yellow"/>
              </w:rPr>
            </w:pPr>
          </w:p>
        </w:tc>
      </w:tr>
      <w:tr w:rsidR="003E45A7" w:rsidRPr="0082589B"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3E45A7" w:rsidRPr="00E8138B" w:rsidRDefault="003E45A7" w:rsidP="00074243">
            <w:pPr>
              <w:pStyle w:val="a5"/>
              <w:ind w:left="57" w:right="57"/>
              <w:jc w:val="both"/>
              <w:rPr>
                <w:sz w:val="28"/>
                <w:szCs w:val="28"/>
                <w:lang w:val="uk-UA" w:eastAsia="uk-UA"/>
              </w:rPr>
            </w:pPr>
            <w:r w:rsidRPr="00E8138B">
              <w:rPr>
                <w:sz w:val="28"/>
                <w:szCs w:val="28"/>
                <w:lang w:val="uk-UA" w:eastAsia="uk-UA"/>
              </w:rPr>
              <w:t xml:space="preserve">Видача довідки про склад зареєстрованих у житловому приміщенні осіб </w:t>
            </w:r>
          </w:p>
        </w:tc>
        <w:tc>
          <w:tcPr>
            <w:tcW w:w="2892" w:type="dxa"/>
            <w:gridSpan w:val="2"/>
            <w:vAlign w:val="center"/>
          </w:tcPr>
          <w:p w:rsidR="003E45A7" w:rsidRPr="00AA01F6" w:rsidRDefault="003E45A7" w:rsidP="00E8138B">
            <w:pPr>
              <w:pStyle w:val="a5"/>
              <w:ind w:left="159" w:right="142"/>
              <w:rPr>
                <w:sz w:val="28"/>
                <w:szCs w:val="28"/>
                <w:highlight w:val="yellow"/>
                <w:lang w:val="uk-UA" w:eastAsia="uk-UA"/>
              </w:rPr>
            </w:pPr>
            <w:r w:rsidRPr="00E8138B">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3E45A7" w:rsidRPr="005B6E04" w:rsidTr="00607A52">
        <w:trPr>
          <w:trHeight w:val="633"/>
        </w:trPr>
        <w:tc>
          <w:tcPr>
            <w:tcW w:w="9999" w:type="dxa"/>
            <w:gridSpan w:val="5"/>
            <w:vAlign w:val="center"/>
          </w:tcPr>
          <w:p w:rsidR="003E45A7" w:rsidRPr="005B6E04" w:rsidRDefault="003E45A7" w:rsidP="001B6AAB">
            <w:pPr>
              <w:spacing w:after="0"/>
              <w:jc w:val="center"/>
              <w:rPr>
                <w:rFonts w:ascii="Times New Roman" w:hAnsi="Times New Roman" w:cs="Times New Roman"/>
                <w:b/>
                <w:sz w:val="28"/>
                <w:szCs w:val="28"/>
              </w:rPr>
            </w:pPr>
            <w:r w:rsidRPr="00FE1445">
              <w:rPr>
                <w:rFonts w:ascii="Times New Roman" w:hAnsi="Times New Roman" w:cs="Times New Roman"/>
                <w:b/>
                <w:sz w:val="28"/>
                <w:szCs w:val="28"/>
              </w:rPr>
              <w:t>ПАСПОРТНІ ПОСЛУГИ</w:t>
            </w:r>
          </w:p>
        </w:tc>
      </w:tr>
      <w:tr w:rsidR="003E45A7" w:rsidRPr="005B6E04" w:rsidTr="00607A52">
        <w:tc>
          <w:tcPr>
            <w:tcW w:w="644" w:type="dxa"/>
          </w:tcPr>
          <w:p w:rsidR="003E45A7" w:rsidRPr="005B6E04" w:rsidRDefault="003E45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3E45A7" w:rsidRPr="00E8138B" w:rsidRDefault="003E45A7" w:rsidP="00C53877">
            <w:pPr>
              <w:pStyle w:val="a5"/>
              <w:ind w:left="57" w:right="57"/>
              <w:jc w:val="both"/>
              <w:rPr>
                <w:b/>
                <w:sz w:val="28"/>
                <w:szCs w:val="28"/>
              </w:rPr>
            </w:pPr>
            <w:r w:rsidRPr="00E8138B">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3E45A7" w:rsidRPr="00E8138B" w:rsidRDefault="003E45A7" w:rsidP="00AE54ED">
            <w:pPr>
              <w:pStyle w:val="a5"/>
              <w:ind w:left="159" w:right="142"/>
              <w:jc w:val="center"/>
              <w:rPr>
                <w:b/>
                <w:sz w:val="28"/>
                <w:szCs w:val="28"/>
                <w:lang w:val="uk-UA"/>
              </w:rPr>
            </w:pPr>
            <w:r w:rsidRPr="00E8138B">
              <w:rPr>
                <w:sz w:val="28"/>
                <w:szCs w:val="28"/>
                <w:lang w:val="uk-UA" w:eastAsia="uk-UA"/>
              </w:rPr>
              <w:t>П</w:t>
            </w:r>
            <w:r w:rsidRPr="00E8138B">
              <w:rPr>
                <w:sz w:val="28"/>
                <w:szCs w:val="28"/>
                <w:lang w:eastAsia="uk-UA"/>
              </w:rPr>
              <w:t xml:space="preserve">останова Верховної Ради України від 26 червня 1992 р. № 2503-XII </w:t>
            </w:r>
            <w:r w:rsidRPr="00E8138B">
              <w:rPr>
                <w:sz w:val="28"/>
                <w:szCs w:val="28"/>
                <w:lang w:val="uk-UA" w:eastAsia="uk-UA"/>
              </w:rPr>
              <w:t>«</w:t>
            </w:r>
            <w:r w:rsidRPr="00E8138B">
              <w:rPr>
                <w:sz w:val="28"/>
                <w:szCs w:val="28"/>
                <w:lang w:eastAsia="uk-UA"/>
              </w:rPr>
              <w:t xml:space="preserve">Про затвердження </w:t>
            </w:r>
            <w:proofErr w:type="gramStart"/>
            <w:r w:rsidRPr="00E8138B">
              <w:rPr>
                <w:sz w:val="28"/>
                <w:szCs w:val="28"/>
                <w:lang w:eastAsia="uk-UA"/>
              </w:rPr>
              <w:t>положень</w:t>
            </w:r>
            <w:proofErr w:type="gramEnd"/>
            <w:r w:rsidRPr="00E8138B">
              <w:rPr>
                <w:sz w:val="28"/>
                <w:szCs w:val="28"/>
                <w:lang w:eastAsia="uk-UA"/>
              </w:rPr>
              <w:t xml:space="preserve"> про паспорт громадянина України та про паспорт громадянина України для виїзду за кордон</w:t>
            </w:r>
            <w:r w:rsidRPr="00E8138B">
              <w:rPr>
                <w:sz w:val="28"/>
                <w:szCs w:val="28"/>
                <w:lang w:val="uk-UA" w:eastAsia="uk-UA"/>
              </w:rPr>
              <w:t>»</w:t>
            </w:r>
          </w:p>
        </w:tc>
      </w:tr>
      <w:tr w:rsidR="008E19A7" w:rsidRPr="005B6E04" w:rsidTr="008E19A7">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sz w:val="28"/>
                <w:szCs w:val="28"/>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разі зміни інформації, внесеної до паспорта для виїзду за кордон; </w:t>
            </w:r>
          </w:p>
        </w:tc>
        <w:tc>
          <w:tcPr>
            <w:tcW w:w="2892" w:type="dxa"/>
            <w:gridSpan w:val="2"/>
            <w:vMerge w:val="restart"/>
            <w:tcBorders>
              <w:top w:val="outset" w:sz="4" w:space="0" w:color="000000"/>
              <w:left w:val="outset" w:sz="4" w:space="0" w:color="000000"/>
              <w:right w:val="outset" w:sz="4" w:space="0" w:color="000000"/>
            </w:tcBorders>
            <w:vAlign w:val="center"/>
          </w:tcPr>
          <w:p w:rsidR="008E19A7" w:rsidRPr="00370465" w:rsidRDefault="008E19A7" w:rsidP="00370465">
            <w:pPr>
              <w:pStyle w:val="a5"/>
              <w:ind w:left="159" w:right="142"/>
              <w:jc w:val="both"/>
              <w:rPr>
                <w:sz w:val="28"/>
                <w:szCs w:val="28"/>
                <w:lang w:val="uk-UA" w:eastAsia="uk-UA"/>
              </w:rPr>
            </w:pPr>
            <w:r w:rsidRPr="00E8138B">
              <w:rPr>
                <w:sz w:val="28"/>
                <w:szCs w:val="28"/>
              </w:rPr>
              <w:t xml:space="preserve">Закон України </w:t>
            </w:r>
            <w:r w:rsidR="00370465">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370465">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w:t>
            </w:r>
            <w:r w:rsidR="00370465">
              <w:rPr>
                <w:sz w:val="28"/>
                <w:szCs w:val="28"/>
                <w:lang w:val="uk-UA"/>
              </w:rPr>
              <w:t>,</w:t>
            </w:r>
            <w:r w:rsidRPr="00E8138B">
              <w:rPr>
                <w:sz w:val="28"/>
                <w:szCs w:val="28"/>
              </w:rPr>
              <w:t xml:space="preserve"> Закон України </w:t>
            </w:r>
            <w:r w:rsidR="00370465">
              <w:rPr>
                <w:sz w:val="28"/>
                <w:szCs w:val="28"/>
                <w:lang w:val="uk-UA"/>
              </w:rPr>
              <w:t>«</w:t>
            </w:r>
            <w:r w:rsidRPr="00E8138B">
              <w:rPr>
                <w:sz w:val="28"/>
                <w:szCs w:val="28"/>
              </w:rPr>
              <w:t>Про порядок виїзду з України і в’їзду в Україну громадян України</w:t>
            </w:r>
            <w:r w:rsidR="00370465">
              <w:rPr>
                <w:sz w:val="28"/>
                <w:szCs w:val="28"/>
                <w:lang w:val="uk-UA"/>
              </w:rPr>
              <w:t>»</w:t>
            </w:r>
          </w:p>
        </w:tc>
      </w:tr>
      <w:tr w:rsidR="008E19A7" w:rsidRPr="005B6E04"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разі виявлення помилки в інформації, внесеній до паспорта для виїзду за кордон;</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5B6E04"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w:t>
            </w:r>
            <w:proofErr w:type="gramStart"/>
            <w:r w:rsidRPr="00696328">
              <w:rPr>
                <w:rFonts w:ascii="Times New Roman" w:eastAsia="Times New Roman" w:hAnsi="Times New Roman" w:cs="Times New Roman"/>
                <w:sz w:val="28"/>
                <w:szCs w:val="28"/>
                <w:lang w:eastAsia="ru-RU"/>
              </w:rPr>
              <w:t>раз</w:t>
            </w:r>
            <w:proofErr w:type="gramEnd"/>
            <w:r w:rsidRPr="00696328">
              <w:rPr>
                <w:rFonts w:ascii="Times New Roman" w:eastAsia="Times New Roman" w:hAnsi="Times New Roman" w:cs="Times New Roman"/>
                <w:sz w:val="28"/>
                <w:szCs w:val="28"/>
                <w:lang w:eastAsia="ru-RU"/>
              </w:rPr>
              <w:t>і непридатності паспорта для виїзду за кордон для подальшого використання</w:t>
            </w:r>
            <w:r w:rsidRPr="00696328">
              <w:rPr>
                <w:rFonts w:ascii="Times New Roman" w:eastAsia="Times New Roman" w:hAnsi="Times New Roman" w:cs="Times New Roman"/>
                <w:sz w:val="28"/>
                <w:szCs w:val="28"/>
                <w:lang w:val="uk-UA" w:eastAsia="ru-RU"/>
              </w:rPr>
              <w:t>.</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82589B"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sz w:val="28"/>
                <w:szCs w:val="28"/>
                <w:lang w:val="uk-UA"/>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зі зміною інформації, внесеної до паспорта  (крім додаткової змінної інформації).</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82589B"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отриманням реєстраційного номера облікової картки платника податків з </w:t>
            </w:r>
            <w:r w:rsidRPr="00696328">
              <w:rPr>
                <w:rFonts w:ascii="Times New Roman" w:eastAsia="Times New Roman" w:hAnsi="Times New Roman" w:cs="Times New Roman"/>
                <w:sz w:val="28"/>
                <w:szCs w:val="28"/>
                <w:lang w:val="uk-UA" w:eastAsia="ru-RU"/>
              </w:rPr>
              <w:lastRenderedPageBreak/>
              <w:t>державного реєстру фізичних осіб — платників податків (РНОКПП) або повідомлення про відмову від прийняття зазначеного номера (за бажанням)</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5B6E04"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виявленням помилки в інформації, внесеній до паспорта; </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5B6E04"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закінченням строку дії паспорта</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8E19A7" w:rsidRPr="005B6E04" w:rsidTr="00607A52">
        <w:tc>
          <w:tcPr>
            <w:tcW w:w="644" w:type="dxa"/>
          </w:tcPr>
          <w:p w:rsidR="008E19A7" w:rsidRPr="005B6E04" w:rsidRDefault="008E19A7"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8E19A7" w:rsidRPr="00696328" w:rsidRDefault="008E19A7"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 непридатностю паспорта для подальшого використання</w:t>
            </w:r>
          </w:p>
        </w:tc>
        <w:tc>
          <w:tcPr>
            <w:tcW w:w="2892" w:type="dxa"/>
            <w:gridSpan w:val="2"/>
            <w:vMerge/>
            <w:tcBorders>
              <w:left w:val="outset" w:sz="4" w:space="0" w:color="000000"/>
              <w:right w:val="outset" w:sz="4" w:space="0" w:color="000000"/>
            </w:tcBorders>
          </w:tcPr>
          <w:p w:rsidR="008E19A7" w:rsidRPr="00E8138B" w:rsidRDefault="008E19A7" w:rsidP="00370465">
            <w:pPr>
              <w:pStyle w:val="a5"/>
              <w:ind w:left="159" w:right="142"/>
              <w:jc w:val="both"/>
              <w:rPr>
                <w:sz w:val="28"/>
                <w:szCs w:val="28"/>
                <w:lang w:val="uk-UA" w:eastAsia="uk-UA"/>
              </w:rPr>
            </w:pPr>
          </w:p>
        </w:tc>
      </w:tr>
      <w:tr w:rsidR="00A97373" w:rsidRPr="005B6E04" w:rsidTr="00A97373">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eastAsia="ru-RU"/>
              </w:rPr>
              <w:t>Оформлення і видача паспорта громадянина України для виїзду за кордон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p>
          <w:p w:rsidR="00A97373" w:rsidRPr="00696328" w:rsidRDefault="00A97373" w:rsidP="00370465">
            <w:pPr>
              <w:jc w:val="both"/>
              <w:rPr>
                <w:sz w:val="28"/>
                <w:szCs w:val="28"/>
              </w:rPr>
            </w:pPr>
          </w:p>
        </w:tc>
        <w:tc>
          <w:tcPr>
            <w:tcW w:w="2892" w:type="dxa"/>
            <w:gridSpan w:val="2"/>
            <w:vMerge w:val="restart"/>
            <w:tcBorders>
              <w:left w:val="outset" w:sz="4" w:space="0" w:color="000000"/>
              <w:right w:val="outset" w:sz="4" w:space="0" w:color="000000"/>
            </w:tcBorders>
            <w:vAlign w:val="center"/>
          </w:tcPr>
          <w:p w:rsidR="00A97373" w:rsidRPr="00370465" w:rsidRDefault="00A97373" w:rsidP="00370465">
            <w:pPr>
              <w:pStyle w:val="a5"/>
              <w:ind w:left="159" w:right="142"/>
              <w:rPr>
                <w:sz w:val="28"/>
                <w:szCs w:val="28"/>
                <w:lang w:val="uk-UA" w:eastAsia="uk-UA"/>
              </w:rPr>
            </w:pPr>
            <w:r w:rsidRPr="00E8138B">
              <w:rPr>
                <w:sz w:val="28"/>
                <w:szCs w:val="28"/>
              </w:rPr>
              <w:t xml:space="preserve">Закон України </w:t>
            </w:r>
            <w:r w:rsidR="00370465">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370465">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 Закон України </w:t>
            </w:r>
            <w:r w:rsidR="00370465">
              <w:rPr>
                <w:sz w:val="28"/>
                <w:szCs w:val="28"/>
                <w:lang w:val="uk-UA"/>
              </w:rPr>
              <w:t>«</w:t>
            </w:r>
            <w:r w:rsidRPr="00E8138B">
              <w:rPr>
                <w:sz w:val="28"/>
                <w:szCs w:val="28"/>
              </w:rPr>
              <w:t xml:space="preserve">Про </w:t>
            </w:r>
            <w:r w:rsidRPr="00E8138B">
              <w:rPr>
                <w:sz w:val="28"/>
                <w:szCs w:val="28"/>
              </w:rPr>
              <w:lastRenderedPageBreak/>
              <w:t>порядок виїзду з України і в’їзду в Україну громадян України</w:t>
            </w:r>
            <w:r w:rsidR="00370465">
              <w:rPr>
                <w:sz w:val="28"/>
                <w:szCs w:val="28"/>
                <w:lang w:val="uk-UA"/>
              </w:rPr>
              <w:t>»</w:t>
            </w:r>
          </w:p>
        </w:tc>
      </w:tr>
      <w:tr w:rsidR="00A97373" w:rsidRPr="005B6E04" w:rsidTr="00607A52">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contextualSpacing/>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eastAsia="ru-RU"/>
              </w:rPr>
              <w:t>Оформлення і видача паспорта громадянина України для виїзду за кордон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r w:rsidRPr="00696328">
              <w:rPr>
                <w:rFonts w:ascii="Times New Roman" w:eastAsia="Times New Roman" w:hAnsi="Times New Roman" w:cs="Times New Roman"/>
                <w:sz w:val="28"/>
                <w:szCs w:val="28"/>
                <w:lang w:eastAsia="ru-RU"/>
              </w:rPr>
              <w:t xml:space="preserve"> замість втраченого або викраденого</w:t>
            </w:r>
          </w:p>
          <w:p w:rsidR="00A97373" w:rsidRPr="00696328" w:rsidRDefault="00A97373" w:rsidP="00370465">
            <w:pPr>
              <w:jc w:val="both"/>
              <w:rPr>
                <w:sz w:val="28"/>
                <w:szCs w:val="28"/>
              </w:rPr>
            </w:pP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82589B" w:rsidTr="00607A52">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contextualSpacing/>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p w:rsidR="00A97373" w:rsidRPr="00696328" w:rsidRDefault="00A97373" w:rsidP="00370465">
            <w:pPr>
              <w:jc w:val="both"/>
              <w:rPr>
                <w:sz w:val="28"/>
                <w:szCs w:val="28"/>
                <w:lang w:val="uk-UA"/>
              </w:rPr>
            </w:pP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82589B" w:rsidTr="00607A52">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sz w:val="28"/>
                <w:szCs w:val="28"/>
                <w:lang w:val="uk-UA"/>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w:t>
            </w:r>
            <w:r w:rsidRPr="00696328">
              <w:rPr>
                <w:rFonts w:ascii="Times New Roman" w:eastAsia="Times New Roman" w:hAnsi="Times New Roman" w:cs="Times New Roman"/>
                <w:sz w:val="28"/>
                <w:szCs w:val="28"/>
                <w:lang w:val="uk-UA" w:eastAsia="ru-RU"/>
              </w:rPr>
              <w:lastRenderedPageBreak/>
              <w:t xml:space="preserve">разі обміну паспорта громадянина України зразка 1994 року (у формі книжечки) у зв’язку зі зміною інформації, внесеної до паспорта (прізвища, імені, по батькові, дати народження, місця народження) </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5B6E04" w:rsidTr="00FC0931">
        <w:trPr>
          <w:trHeight w:val="1868"/>
        </w:trPr>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на паспорт громадянина України з безконтактним електронним носієм (за бажанням) </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5B6E04" w:rsidTr="00607A52">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rFonts w:ascii="Times New Roman" w:eastAsia="Times New Roman" w:hAnsi="Times New Roman" w:cs="Times New Roman"/>
                <w:sz w:val="28"/>
                <w:szCs w:val="28"/>
                <w:lang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w:t>
            </w:r>
            <w:r w:rsidRPr="00696328">
              <w:rPr>
                <w:rFonts w:ascii="Times New Roman" w:eastAsia="Times New Roman" w:hAnsi="Times New Roman" w:cs="Times New Roman"/>
                <w:sz w:val="28"/>
                <w:szCs w:val="28"/>
                <w:lang w:eastAsia="ru-RU"/>
              </w:rPr>
              <w:t xml:space="preserve"> </w:t>
            </w:r>
            <w:r w:rsidRPr="00696328">
              <w:rPr>
                <w:rFonts w:ascii="Times New Roman" w:eastAsia="Times New Roman" w:hAnsi="Times New Roman" w:cs="Times New Roman"/>
                <w:sz w:val="28"/>
                <w:szCs w:val="28"/>
                <w:lang w:val="uk-UA" w:eastAsia="ru-RU"/>
              </w:rPr>
              <w:t xml:space="preserve">з </w:t>
            </w:r>
            <w:r w:rsidRPr="00696328">
              <w:rPr>
                <w:rFonts w:ascii="Times New Roman" w:eastAsia="Times New Roman" w:hAnsi="Times New Roman" w:cs="Times New Roman"/>
                <w:sz w:val="28"/>
                <w:szCs w:val="28"/>
                <w:lang w:eastAsia="ru-RU"/>
              </w:rPr>
              <w:t>виявлення</w:t>
            </w:r>
            <w:r w:rsidRPr="00696328">
              <w:rPr>
                <w:rFonts w:ascii="Times New Roman" w:eastAsia="Times New Roman" w:hAnsi="Times New Roman" w:cs="Times New Roman"/>
                <w:sz w:val="28"/>
                <w:szCs w:val="28"/>
                <w:lang w:val="uk-UA" w:eastAsia="ru-RU"/>
              </w:rPr>
              <w:t>м</w:t>
            </w:r>
            <w:r w:rsidRPr="00696328">
              <w:rPr>
                <w:rFonts w:ascii="Times New Roman" w:eastAsia="Times New Roman" w:hAnsi="Times New Roman" w:cs="Times New Roman"/>
                <w:sz w:val="28"/>
                <w:szCs w:val="28"/>
                <w:lang w:eastAsia="ru-RU"/>
              </w:rPr>
              <w:t xml:space="preserve"> помилки в інформації, внесеної до паспорта; </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5B6E04" w:rsidTr="00607A52">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  у разі</w:t>
            </w:r>
            <w:r w:rsidRPr="00696328">
              <w:rPr>
                <w:rFonts w:ascii="Times New Roman" w:eastAsia="Times New Roman" w:hAnsi="Times New Roman" w:cs="Times New Roman"/>
                <w:sz w:val="28"/>
                <w:szCs w:val="28"/>
                <w:lang w:eastAsia="ru-RU"/>
              </w:rPr>
              <w:t xml:space="preserve"> непридатності паспорта для подальшого використання; </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5B6E04" w:rsidTr="00370465">
        <w:trPr>
          <w:trHeight w:val="3030"/>
        </w:trPr>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rFonts w:ascii="Times New Roman" w:eastAsia="Times New Roman" w:hAnsi="Times New Roman" w:cs="Times New Roman"/>
                <w:sz w:val="28"/>
                <w:szCs w:val="28"/>
                <w:lang w:val="uk-UA" w:eastAsia="ru-RU"/>
              </w:rPr>
            </w:pPr>
            <w:r w:rsidRPr="00696328">
              <w:rPr>
                <w:rFonts w:ascii="Times New Roman" w:eastAsia="Times New Roman" w:hAnsi="Times New Roman" w:cs="Times New Roman"/>
                <w:sz w:val="28"/>
                <w:szCs w:val="28"/>
                <w:lang w:val="uk-UA" w:eastAsia="ru-RU"/>
              </w:rPr>
              <w:t>Оформлення і видача паспорта громадянина України з безконтактним електронним носієм</w:t>
            </w:r>
            <w:r w:rsidRPr="00696328">
              <w:rPr>
                <w:rFonts w:ascii="Times New Roman" w:eastAsia="Times New Roman" w:hAnsi="Times New Roman" w:cs="Times New Roman"/>
                <w:sz w:val="28"/>
                <w:szCs w:val="28"/>
                <w:lang w:eastAsia="ru-RU"/>
              </w:rPr>
              <w:t xml:space="preserve"> якщо особа досягла 25</w:t>
            </w:r>
            <w:r>
              <w:rPr>
                <w:rFonts w:ascii="Times New Roman" w:eastAsia="Times New Roman" w:hAnsi="Times New Roman" w:cs="Times New Roman"/>
                <w:sz w:val="28"/>
                <w:szCs w:val="28"/>
                <w:lang w:val="uk-UA" w:eastAsia="ru-RU"/>
              </w:rPr>
              <w:t xml:space="preserve"> </w:t>
            </w:r>
            <w:r w:rsidRPr="00696328">
              <w:rPr>
                <w:rFonts w:ascii="Times New Roman" w:eastAsia="Times New Roman" w:hAnsi="Times New Roman" w:cs="Times New Roman"/>
                <w:sz w:val="28"/>
                <w:szCs w:val="28"/>
                <w:lang w:eastAsia="ru-RU"/>
              </w:rPr>
              <w:t>-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A97373" w:rsidRPr="005B6E04" w:rsidTr="00370465">
        <w:trPr>
          <w:trHeight w:val="3030"/>
        </w:trPr>
        <w:tc>
          <w:tcPr>
            <w:tcW w:w="644" w:type="dxa"/>
          </w:tcPr>
          <w:p w:rsidR="00A97373" w:rsidRPr="005B6E04" w:rsidRDefault="00A97373"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A97373" w:rsidRPr="00696328" w:rsidRDefault="00A97373" w:rsidP="00370465">
            <w:pPr>
              <w:jc w:val="both"/>
              <w:rPr>
                <w:sz w:val="28"/>
                <w:szCs w:val="28"/>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з безконтактним електронним носієм вперше </w:t>
            </w:r>
            <w:proofErr w:type="gramStart"/>
            <w:r w:rsidRPr="00696328">
              <w:rPr>
                <w:rFonts w:ascii="Times New Roman" w:eastAsia="Times New Roman" w:hAnsi="Times New Roman" w:cs="Times New Roman"/>
                <w:sz w:val="28"/>
                <w:szCs w:val="28"/>
                <w:lang w:eastAsia="ru-RU"/>
              </w:rPr>
              <w:t>п</w:t>
            </w:r>
            <w:proofErr w:type="gramEnd"/>
            <w:r w:rsidRPr="00696328">
              <w:rPr>
                <w:rFonts w:ascii="Times New Roman" w:eastAsia="Times New Roman" w:hAnsi="Times New Roman" w:cs="Times New Roman"/>
                <w:sz w:val="28"/>
                <w:szCs w:val="28"/>
                <w:lang w:eastAsia="ru-RU"/>
              </w:rPr>
              <w:t>ісля досягнення 14-річного віку</w:t>
            </w:r>
          </w:p>
        </w:tc>
        <w:tc>
          <w:tcPr>
            <w:tcW w:w="2892" w:type="dxa"/>
            <w:gridSpan w:val="2"/>
            <w:vMerge/>
            <w:tcBorders>
              <w:left w:val="outset" w:sz="4" w:space="0" w:color="000000"/>
              <w:right w:val="outset" w:sz="4" w:space="0" w:color="000000"/>
            </w:tcBorders>
          </w:tcPr>
          <w:p w:rsidR="00A97373" w:rsidRPr="00E8138B" w:rsidRDefault="00A97373" w:rsidP="00370465">
            <w:pPr>
              <w:pStyle w:val="a5"/>
              <w:ind w:left="159" w:right="142"/>
              <w:jc w:val="both"/>
              <w:rPr>
                <w:sz w:val="28"/>
                <w:szCs w:val="28"/>
                <w:lang w:val="uk-UA" w:eastAsia="uk-UA"/>
              </w:rPr>
            </w:pPr>
          </w:p>
        </w:tc>
      </w:tr>
      <w:tr w:rsidR="00D6576F" w:rsidRPr="005B6E04" w:rsidTr="00FC0931">
        <w:trPr>
          <w:trHeight w:val="3030"/>
        </w:trPr>
        <w:tc>
          <w:tcPr>
            <w:tcW w:w="644" w:type="dxa"/>
          </w:tcPr>
          <w:p w:rsidR="00D6576F" w:rsidRPr="005B6E04" w:rsidRDefault="00D6576F"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D6576F" w:rsidRPr="00696328" w:rsidRDefault="00D6576F" w:rsidP="00370465">
            <w:pPr>
              <w:jc w:val="both"/>
              <w:rPr>
                <w:sz w:val="28"/>
                <w:szCs w:val="28"/>
              </w:rPr>
            </w:pPr>
            <w:r w:rsidRPr="00696328">
              <w:rPr>
                <w:rFonts w:ascii="Times New Roman" w:eastAsia="Times New Roman" w:hAnsi="Times New Roman" w:cs="Times New Roman"/>
                <w:sz w:val="28"/>
                <w:szCs w:val="28"/>
                <w:lang w:eastAsia="ru-RU"/>
              </w:rPr>
              <w:t>Оформлення і видача паспорта громадянина України з безконтактним електронним носіє</w:t>
            </w:r>
            <w:proofErr w:type="gramStart"/>
            <w:r w:rsidRPr="00696328">
              <w:rPr>
                <w:rFonts w:ascii="Times New Roman" w:eastAsia="Times New Roman" w:hAnsi="Times New Roman" w:cs="Times New Roman"/>
                <w:sz w:val="28"/>
                <w:szCs w:val="28"/>
                <w:lang w:eastAsia="ru-RU"/>
              </w:rPr>
              <w:t>м</w:t>
            </w:r>
            <w:proofErr w:type="gramEnd"/>
            <w:r w:rsidRPr="00696328">
              <w:rPr>
                <w:rFonts w:ascii="Times New Roman" w:eastAsia="Times New Roman" w:hAnsi="Times New Roman" w:cs="Times New Roman"/>
                <w:sz w:val="28"/>
                <w:szCs w:val="28"/>
                <w:lang w:eastAsia="ru-RU"/>
              </w:rPr>
              <w:t xml:space="preserve"> у зв’язку з втратою/викраденням паспорта громадянина України зразка 1994 року (у формі книжечки)</w:t>
            </w:r>
          </w:p>
        </w:tc>
        <w:tc>
          <w:tcPr>
            <w:tcW w:w="2892" w:type="dxa"/>
            <w:gridSpan w:val="2"/>
            <w:tcBorders>
              <w:left w:val="outset" w:sz="4" w:space="0" w:color="000000"/>
              <w:right w:val="outset" w:sz="4" w:space="0" w:color="000000"/>
            </w:tcBorders>
            <w:vAlign w:val="center"/>
          </w:tcPr>
          <w:p w:rsidR="00D6576F" w:rsidRPr="00370465" w:rsidRDefault="00D6576F" w:rsidP="00370465">
            <w:pPr>
              <w:pStyle w:val="a5"/>
              <w:ind w:left="159" w:right="142"/>
              <w:rPr>
                <w:sz w:val="28"/>
                <w:szCs w:val="28"/>
                <w:lang w:val="uk-UA" w:eastAsia="uk-UA"/>
              </w:rPr>
            </w:pPr>
            <w:r w:rsidRPr="00E8138B">
              <w:rPr>
                <w:sz w:val="28"/>
                <w:szCs w:val="28"/>
              </w:rPr>
              <w:t xml:space="preserve">Закон України </w:t>
            </w:r>
            <w:r w:rsidR="00370465">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370465">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проживання в Україні» Закон України </w:t>
            </w:r>
            <w:r w:rsidR="00370465">
              <w:rPr>
                <w:sz w:val="28"/>
                <w:szCs w:val="28"/>
                <w:lang w:val="uk-UA"/>
              </w:rPr>
              <w:t>«</w:t>
            </w:r>
            <w:r w:rsidRPr="00E8138B">
              <w:rPr>
                <w:sz w:val="28"/>
                <w:szCs w:val="28"/>
              </w:rPr>
              <w:t>Про порядок виїзду з України і в’їзду в Україну громадян України</w:t>
            </w:r>
            <w:r w:rsidR="00370465">
              <w:rPr>
                <w:sz w:val="28"/>
                <w:szCs w:val="28"/>
                <w:lang w:val="uk-UA"/>
              </w:rPr>
              <w:t>»</w:t>
            </w:r>
          </w:p>
        </w:tc>
      </w:tr>
      <w:tr w:rsidR="00D6576F" w:rsidRPr="005B6E04" w:rsidTr="00370465">
        <w:tc>
          <w:tcPr>
            <w:tcW w:w="644" w:type="dxa"/>
          </w:tcPr>
          <w:p w:rsidR="00D6576F" w:rsidRPr="005B6E04" w:rsidRDefault="00D6576F"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Borders>
              <w:top w:val="outset" w:sz="4" w:space="0" w:color="000000"/>
              <w:left w:val="outset" w:sz="4" w:space="0" w:color="000000"/>
              <w:bottom w:val="outset" w:sz="4" w:space="0" w:color="000000"/>
              <w:right w:val="outset" w:sz="4" w:space="0" w:color="000000"/>
            </w:tcBorders>
          </w:tcPr>
          <w:p w:rsidR="00D6576F" w:rsidRPr="00696328" w:rsidRDefault="00D6576F" w:rsidP="00370465">
            <w:pPr>
              <w:jc w:val="both"/>
              <w:rPr>
                <w:sz w:val="28"/>
                <w:szCs w:val="28"/>
              </w:rPr>
            </w:pPr>
            <w:r w:rsidRPr="00696328">
              <w:rPr>
                <w:rFonts w:ascii="Times New Roman" w:eastAsia="Times New Roman" w:hAnsi="Times New Roman" w:cs="Times New Roman"/>
                <w:sz w:val="28"/>
                <w:szCs w:val="28"/>
                <w:lang w:eastAsia="ru-RU"/>
              </w:rPr>
              <w:t xml:space="preserve">Оформлення і видача паспорта громадянина України  для виїзду за кордон з безконтактним електронним носієм у зв’язку з обміном </w:t>
            </w:r>
            <w:proofErr w:type="gramStart"/>
            <w:r w:rsidRPr="00696328">
              <w:rPr>
                <w:rFonts w:ascii="Times New Roman" w:eastAsia="Times New Roman" w:hAnsi="Times New Roman" w:cs="Times New Roman"/>
                <w:sz w:val="28"/>
                <w:szCs w:val="28"/>
                <w:lang w:eastAsia="ru-RU"/>
              </w:rPr>
              <w:t>у</w:t>
            </w:r>
            <w:proofErr w:type="gramEnd"/>
            <w:r w:rsidRPr="00696328">
              <w:rPr>
                <w:rFonts w:ascii="Times New Roman" w:eastAsia="Times New Roman" w:hAnsi="Times New Roman" w:cs="Times New Roman"/>
                <w:sz w:val="28"/>
                <w:szCs w:val="28"/>
                <w:lang w:eastAsia="ru-RU"/>
              </w:rPr>
              <w:t xml:space="preserve"> разі зміни інформації, внесеної до паспорта для виїзду за кордон; </w:t>
            </w:r>
          </w:p>
        </w:tc>
        <w:tc>
          <w:tcPr>
            <w:tcW w:w="2892" w:type="dxa"/>
            <w:gridSpan w:val="2"/>
            <w:tcBorders>
              <w:left w:val="outset" w:sz="4" w:space="0" w:color="000000"/>
              <w:right w:val="outset" w:sz="4" w:space="0" w:color="000000"/>
            </w:tcBorders>
            <w:vAlign w:val="center"/>
          </w:tcPr>
          <w:p w:rsidR="00D6576F" w:rsidRPr="00370465" w:rsidRDefault="00D6576F" w:rsidP="00370465">
            <w:pPr>
              <w:pStyle w:val="a5"/>
              <w:ind w:left="159" w:right="142"/>
              <w:jc w:val="both"/>
              <w:rPr>
                <w:sz w:val="28"/>
                <w:szCs w:val="28"/>
                <w:lang w:val="uk-UA" w:eastAsia="uk-UA"/>
              </w:rPr>
            </w:pPr>
            <w:r w:rsidRPr="00E8138B">
              <w:rPr>
                <w:sz w:val="28"/>
                <w:szCs w:val="28"/>
              </w:rPr>
              <w:t xml:space="preserve">Закон України </w:t>
            </w:r>
            <w:r w:rsidR="00370465">
              <w:rPr>
                <w:sz w:val="28"/>
                <w:szCs w:val="28"/>
                <w:lang w:val="uk-UA"/>
              </w:rPr>
              <w:t>«</w:t>
            </w:r>
            <w:r w:rsidRPr="00E8138B">
              <w:rPr>
                <w:sz w:val="28"/>
                <w:szCs w:val="28"/>
              </w:rPr>
              <w:t>Про Єдиний державний демографічний реє</w:t>
            </w:r>
            <w:proofErr w:type="gramStart"/>
            <w:r w:rsidRPr="00E8138B">
              <w:rPr>
                <w:sz w:val="28"/>
                <w:szCs w:val="28"/>
              </w:rPr>
              <w:t>стр</w:t>
            </w:r>
            <w:proofErr w:type="gramEnd"/>
            <w:r w:rsidRPr="00E8138B">
              <w:rPr>
                <w:sz w:val="28"/>
                <w:szCs w:val="28"/>
              </w:rPr>
              <w:t xml:space="preserve"> та документи, що підтверджують громадянство України, посвідчують особу чи її спеціальний статус</w:t>
            </w:r>
            <w:r w:rsidR="00370465">
              <w:rPr>
                <w:sz w:val="28"/>
                <w:szCs w:val="28"/>
                <w:lang w:val="uk-UA"/>
              </w:rPr>
              <w:t>»</w:t>
            </w:r>
            <w:r w:rsidRPr="00E8138B">
              <w:rPr>
                <w:sz w:val="28"/>
                <w:szCs w:val="28"/>
              </w:rPr>
              <w:t>, Закон України «Про громадянство України»</w:t>
            </w:r>
            <w:r w:rsidRPr="00E8138B">
              <w:rPr>
                <w:sz w:val="28"/>
                <w:szCs w:val="28"/>
                <w:lang w:val="uk-UA"/>
              </w:rPr>
              <w:t>,</w:t>
            </w:r>
            <w:r w:rsidRPr="00E8138B">
              <w:rPr>
                <w:sz w:val="28"/>
                <w:szCs w:val="28"/>
              </w:rPr>
              <w:t xml:space="preserve"> Закон України «Про свободу пересування та вільний вибір місця </w:t>
            </w:r>
            <w:r w:rsidRPr="00E8138B">
              <w:rPr>
                <w:sz w:val="28"/>
                <w:szCs w:val="28"/>
              </w:rPr>
              <w:lastRenderedPageBreak/>
              <w:t xml:space="preserve">проживання в Україні» Закон України </w:t>
            </w:r>
            <w:r w:rsidR="00370465">
              <w:rPr>
                <w:sz w:val="28"/>
                <w:szCs w:val="28"/>
                <w:lang w:val="uk-UA"/>
              </w:rPr>
              <w:t>«</w:t>
            </w:r>
            <w:r w:rsidRPr="00E8138B">
              <w:rPr>
                <w:sz w:val="28"/>
                <w:szCs w:val="28"/>
              </w:rPr>
              <w:t>Про порядок виїзду з України і в’їзду в Україну громадян України</w:t>
            </w:r>
            <w:r w:rsidR="00370465">
              <w:rPr>
                <w:sz w:val="28"/>
                <w:szCs w:val="28"/>
                <w:lang w:val="uk-UA"/>
              </w:rPr>
              <w:t>»</w:t>
            </w:r>
          </w:p>
        </w:tc>
      </w:tr>
      <w:tr w:rsidR="00FC0931" w:rsidRPr="005B6E04" w:rsidTr="00607A52">
        <w:trPr>
          <w:trHeight w:val="863"/>
        </w:trPr>
        <w:tc>
          <w:tcPr>
            <w:tcW w:w="9999" w:type="dxa"/>
            <w:gridSpan w:val="5"/>
            <w:vAlign w:val="center"/>
          </w:tcPr>
          <w:p w:rsidR="00FC0931" w:rsidRPr="00E8138B" w:rsidRDefault="00FC0931" w:rsidP="00AE54ED">
            <w:pPr>
              <w:spacing w:after="0" w:line="259" w:lineRule="auto"/>
              <w:jc w:val="center"/>
              <w:rPr>
                <w:rFonts w:ascii="Times New Roman" w:hAnsi="Times New Roman" w:cs="Times New Roman"/>
                <w:sz w:val="28"/>
                <w:szCs w:val="28"/>
              </w:rPr>
            </w:pPr>
            <w:r w:rsidRPr="00E8138B">
              <w:rPr>
                <w:rFonts w:ascii="Times New Roman" w:hAnsi="Times New Roman" w:cs="Times New Roman"/>
                <w:b/>
                <w:bCs/>
                <w:sz w:val="28"/>
                <w:szCs w:val="28"/>
                <w:lang w:val="uk-UA"/>
              </w:rPr>
              <w:lastRenderedPageBreak/>
              <w:t xml:space="preserve">ДЕРЖАВНА </w:t>
            </w:r>
            <w:r w:rsidRPr="00E8138B">
              <w:rPr>
                <w:rFonts w:ascii="Times New Roman" w:hAnsi="Times New Roman" w:cs="Times New Roman"/>
                <w:b/>
                <w:bCs/>
                <w:sz w:val="28"/>
                <w:szCs w:val="28"/>
              </w:rPr>
              <w:t xml:space="preserve">РЕЄСТРАЦІЯ </w:t>
            </w:r>
            <w:r w:rsidRPr="00E8138B">
              <w:rPr>
                <w:rFonts w:ascii="Times New Roman" w:hAnsi="Times New Roman" w:cs="Times New Roman"/>
                <w:b/>
                <w:bCs/>
                <w:sz w:val="28"/>
                <w:szCs w:val="28"/>
                <w:lang w:val="uk-UA"/>
              </w:rPr>
              <w:t>РЕЧОВИХ ПРАВ НА НЕРУХОМЕ МАЙНО</w:t>
            </w: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FC0931" w:rsidRPr="00E8138B" w:rsidRDefault="00FC0931" w:rsidP="00F54486">
            <w:pPr>
              <w:pStyle w:val="a5"/>
              <w:jc w:val="both"/>
              <w:rPr>
                <w:b/>
                <w:sz w:val="28"/>
                <w:szCs w:val="28"/>
              </w:rPr>
            </w:pPr>
          </w:p>
        </w:tc>
        <w:tc>
          <w:tcPr>
            <w:tcW w:w="2892" w:type="dxa"/>
            <w:gridSpan w:val="2"/>
            <w:vMerge w:val="restart"/>
            <w:vAlign w:val="center"/>
          </w:tcPr>
          <w:p w:rsidR="00FC0931" w:rsidRPr="00E8138B" w:rsidRDefault="00FC0931" w:rsidP="00E8138B">
            <w:pPr>
              <w:spacing w:after="160" w:line="259" w:lineRule="auto"/>
              <w:rPr>
                <w:rFonts w:ascii="Times New Roman" w:hAnsi="Times New Roman" w:cs="Times New Roman"/>
                <w:sz w:val="28"/>
                <w:szCs w:val="28"/>
              </w:rPr>
            </w:pPr>
            <w:r w:rsidRPr="00E8138B">
              <w:rPr>
                <w:rFonts w:ascii="Times New Roman" w:hAnsi="Times New Roman" w:cs="Times New Roman"/>
                <w:sz w:val="28"/>
                <w:szCs w:val="28"/>
              </w:rPr>
              <w:t>Закон України «Про державну реєстрацію речових прав на нерухоме майно та їх обтяжень»</w:t>
            </w:r>
          </w:p>
        </w:tc>
      </w:tr>
      <w:tr w:rsidR="00FC0931" w:rsidRPr="0082589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lang w:val="uk-UA" w:eastAsia="uk-UA"/>
              </w:rPr>
              <w:t>Державна реєстрація права власності на 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FC0931" w:rsidRPr="00E8138B" w:rsidRDefault="00FC0931" w:rsidP="00F54486">
            <w:pPr>
              <w:pStyle w:val="a5"/>
              <w:jc w:val="both"/>
              <w:rPr>
                <w:b/>
                <w:sz w:val="28"/>
                <w:szCs w:val="28"/>
                <w:lang w:val="uk-UA"/>
              </w:rPr>
            </w:pP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FC0931" w:rsidRPr="00AA01F6" w:rsidRDefault="00FC0931" w:rsidP="008B3A41">
            <w:pPr>
              <w:rPr>
                <w:rFonts w:ascii="Times New Roman" w:hAnsi="Times New Roman" w:cs="Times New Roman"/>
                <w:sz w:val="28"/>
                <w:szCs w:val="28"/>
                <w:highlight w:val="yellow"/>
              </w:rPr>
            </w:pPr>
          </w:p>
        </w:tc>
      </w:tr>
      <w:tr w:rsidR="00FC0931" w:rsidRPr="0082589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FC0931" w:rsidRPr="00AA01F6" w:rsidRDefault="00FC0931" w:rsidP="008B3A41">
            <w:pPr>
              <w:rPr>
                <w:rFonts w:ascii="Times New Roman" w:hAnsi="Times New Roman" w:cs="Times New Roman"/>
                <w:sz w:val="28"/>
                <w:szCs w:val="28"/>
                <w:highlight w:val="yellow"/>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 xml:space="preserve">ержавна реєстрація права власності у зв’язку з </w:t>
            </w:r>
            <w:r w:rsidRPr="00E8138B">
              <w:rPr>
                <w:rFonts w:ascii="Times New Roman" w:hAnsi="Times New Roman" w:cs="Times New Roman"/>
                <w:color w:val="000000"/>
                <w:sz w:val="28"/>
                <w:szCs w:val="28"/>
                <w:lang w:eastAsia="uk-UA"/>
              </w:rPr>
              <w:lastRenderedPageBreak/>
              <w:t>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82589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82589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FC0931" w:rsidRPr="00D0104B" w:rsidRDefault="00FC0931" w:rsidP="008B3A41">
            <w:pPr>
              <w:rPr>
                <w:rFonts w:ascii="Times New Roman" w:hAnsi="Times New Roman" w:cs="Times New Roman"/>
                <w:sz w:val="28"/>
                <w:szCs w:val="28"/>
                <w:highlight w:val="cyan"/>
                <w:lang w:val="uk-UA"/>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іншого речового права на нерухоме майно</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E8138B">
              <w:rPr>
                <w:rFonts w:ascii="Times New Roman" w:hAnsi="Times New Roman" w:cs="Times New Roman"/>
                <w:color w:val="000000"/>
                <w:sz w:val="28"/>
                <w:szCs w:val="28"/>
                <w:lang w:val="uk-UA" w:eastAsia="uk-UA"/>
              </w:rPr>
              <w:t xml:space="preserve">  </w:t>
            </w:r>
            <w:r w:rsidRPr="00E8138B">
              <w:rPr>
                <w:rFonts w:ascii="Times New Roman" w:hAnsi="Times New Roman" w:cs="Times New Roman"/>
                <w:color w:val="000000"/>
                <w:sz w:val="28"/>
                <w:szCs w:val="28"/>
                <w:lang w:eastAsia="uk-UA"/>
              </w:rPr>
              <w:t xml:space="preserve">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D0104B" w:rsidTr="00607A52">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i/>
                <w:color w:val="000000"/>
                <w:sz w:val="28"/>
                <w:szCs w:val="28"/>
                <w:lang w:val="uk-UA" w:eastAsia="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rPr>
            </w:pPr>
          </w:p>
        </w:tc>
      </w:tr>
      <w:tr w:rsidR="00FC0931" w:rsidRPr="0082589B" w:rsidTr="00607A52">
        <w:trPr>
          <w:trHeight w:val="610"/>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b/>
                <w:color w:val="000000"/>
                <w:sz w:val="28"/>
                <w:szCs w:val="28"/>
                <w:lang w:val="uk-UA" w:eastAsia="uk-UA"/>
              </w:rPr>
            </w:pPr>
            <w:r w:rsidRPr="00E8138B">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E8138B">
              <w:rPr>
                <w:rFonts w:ascii="Times New Roman" w:hAnsi="Times New Roman" w:cs="Times New Roman"/>
                <w:color w:val="000000"/>
                <w:sz w:val="28"/>
                <w:szCs w:val="28"/>
                <w:shd w:val="clear" w:color="auto" w:fill="FFFFFF"/>
              </w:rPr>
              <w:t> </w:t>
            </w:r>
          </w:p>
        </w:tc>
        <w:tc>
          <w:tcPr>
            <w:tcW w:w="2892" w:type="dxa"/>
            <w:gridSpan w:val="2"/>
            <w:vMerge/>
          </w:tcPr>
          <w:p w:rsidR="00FC0931" w:rsidRPr="00D0104B" w:rsidRDefault="00FC0931" w:rsidP="008B3A41">
            <w:pPr>
              <w:spacing w:after="160" w:line="259" w:lineRule="auto"/>
              <w:rPr>
                <w:rFonts w:ascii="Times New Roman" w:hAnsi="Times New Roman" w:cs="Times New Roman"/>
                <w:sz w:val="28"/>
                <w:szCs w:val="28"/>
                <w:highlight w:val="cyan"/>
                <w:lang w:val="uk-UA"/>
              </w:rPr>
            </w:pPr>
          </w:p>
        </w:tc>
      </w:tr>
      <w:tr w:rsidR="00FC0931" w:rsidRPr="00D0104B" w:rsidTr="00607A52">
        <w:trPr>
          <w:trHeight w:val="564"/>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shd w:val="clear" w:color="auto" w:fill="FFFFFF"/>
              </w:rPr>
            </w:pPr>
            <w:r w:rsidRPr="00E8138B">
              <w:rPr>
                <w:rFonts w:ascii="Times New Roman" w:hAnsi="Times New Roman" w:cs="Times New Roman"/>
                <w:color w:val="000000"/>
                <w:sz w:val="28"/>
                <w:szCs w:val="28"/>
                <w:shd w:val="clear" w:color="auto" w:fill="FFFFFF"/>
                <w:lang w:val="uk-UA"/>
              </w:rPr>
              <w:t>Д</w:t>
            </w:r>
            <w:r w:rsidRPr="00E8138B">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lang w:eastAsia="uk-UA"/>
              </w:rPr>
            </w:pPr>
            <w:r w:rsidRPr="00E8138B">
              <w:rPr>
                <w:rFonts w:ascii="Times New Roman" w:hAnsi="Times New Roman" w:cs="Times New Roman"/>
                <w:color w:val="000000"/>
                <w:sz w:val="28"/>
                <w:szCs w:val="28"/>
                <w:shd w:val="clear" w:color="auto" w:fill="FFFFFF"/>
                <w:lang w:val="uk-UA"/>
              </w:rPr>
              <w:t>Н</w:t>
            </w:r>
            <w:r w:rsidRPr="00E8138B">
              <w:rPr>
                <w:rFonts w:ascii="Times New Roman" w:hAnsi="Times New Roman" w:cs="Times New Roman"/>
                <w:color w:val="000000"/>
                <w:sz w:val="28"/>
                <w:szCs w:val="28"/>
                <w:shd w:val="clear" w:color="auto" w:fill="FFFFFF"/>
              </w:rPr>
              <w:t>адання за зверненням фізичних та юридичних осіб інф</w:t>
            </w:r>
            <w:r w:rsidRPr="00E8138B">
              <w:rPr>
                <w:rFonts w:ascii="Times New Roman" w:hAnsi="Times New Roman" w:cs="Times New Roman"/>
                <w:color w:val="000000"/>
                <w:sz w:val="28"/>
                <w:szCs w:val="28"/>
                <w:shd w:val="clear" w:color="auto" w:fill="FFFFFF"/>
                <w:lang w:val="uk-UA"/>
              </w:rPr>
              <w:t>ормації</w:t>
            </w:r>
            <w:r w:rsidRPr="00E8138B">
              <w:rPr>
                <w:rFonts w:ascii="Times New Roman" w:hAnsi="Times New Roman" w:cs="Times New Roman"/>
                <w:color w:val="000000"/>
                <w:sz w:val="28"/>
                <w:szCs w:val="28"/>
                <w:shd w:val="clear" w:color="auto" w:fill="FFFFFF"/>
              </w:rPr>
              <w:t xml:space="preserve"> з Державного реєстру прав в паперовій формі</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D0104B" w:rsidTr="00607A52">
        <w:trPr>
          <w:trHeight w:val="551"/>
        </w:trPr>
        <w:tc>
          <w:tcPr>
            <w:tcW w:w="644" w:type="dxa"/>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463" w:type="dxa"/>
            <w:gridSpan w:val="2"/>
          </w:tcPr>
          <w:p w:rsidR="00FC0931" w:rsidRPr="00E8138B" w:rsidRDefault="00FC0931" w:rsidP="00F54486">
            <w:pPr>
              <w:spacing w:after="0"/>
              <w:jc w:val="both"/>
              <w:rPr>
                <w:rFonts w:ascii="Times New Roman" w:hAnsi="Times New Roman" w:cs="Times New Roman"/>
                <w:color w:val="000000"/>
                <w:sz w:val="28"/>
                <w:szCs w:val="28"/>
                <w:shd w:val="clear" w:color="auto" w:fill="FFFFFF"/>
                <w:lang w:val="uk-UA"/>
              </w:rPr>
            </w:pPr>
            <w:r w:rsidRPr="00E8138B">
              <w:rPr>
                <w:rFonts w:ascii="Times New Roman" w:hAnsi="Times New Roman" w:cs="Times New Roman"/>
                <w:color w:val="000000"/>
                <w:sz w:val="28"/>
                <w:szCs w:val="28"/>
                <w:lang w:val="uk-UA" w:eastAsia="uk-UA"/>
              </w:rPr>
              <w:t>Д</w:t>
            </w:r>
            <w:r w:rsidRPr="00E8138B">
              <w:rPr>
                <w:rFonts w:ascii="Times New Roman" w:hAnsi="Times New Roman" w:cs="Times New Roman"/>
                <w:color w:val="000000"/>
                <w:sz w:val="28"/>
                <w:szCs w:val="28"/>
                <w:lang w:eastAsia="uk-UA"/>
              </w:rPr>
              <w:t>ержавна реєстрація</w:t>
            </w:r>
            <w:r w:rsidRPr="00E8138B">
              <w:rPr>
                <w:rFonts w:ascii="Times New Roman" w:hAnsi="Times New Roman" w:cs="Times New Roman"/>
                <w:color w:val="000000"/>
                <w:sz w:val="28"/>
                <w:szCs w:val="28"/>
                <w:lang w:val="uk-UA" w:eastAsia="uk-UA"/>
              </w:rPr>
              <w:t xml:space="preserve"> обтяжень</w:t>
            </w:r>
            <w:r w:rsidRPr="00E8138B">
              <w:rPr>
                <w:rFonts w:ascii="Times New Roman" w:hAnsi="Times New Roman" w:cs="Times New Roman"/>
                <w:color w:val="000000"/>
                <w:sz w:val="28"/>
                <w:szCs w:val="28"/>
                <w:lang w:eastAsia="uk-UA"/>
              </w:rPr>
              <w:t xml:space="preserve"> нерухом</w:t>
            </w:r>
            <w:r w:rsidRPr="00E8138B">
              <w:rPr>
                <w:rFonts w:ascii="Times New Roman" w:hAnsi="Times New Roman" w:cs="Times New Roman"/>
                <w:color w:val="000000"/>
                <w:sz w:val="28"/>
                <w:szCs w:val="28"/>
                <w:lang w:val="uk-UA" w:eastAsia="uk-UA"/>
              </w:rPr>
              <w:t>ого</w:t>
            </w:r>
            <w:r w:rsidRPr="00E8138B">
              <w:rPr>
                <w:rFonts w:ascii="Times New Roman" w:hAnsi="Times New Roman" w:cs="Times New Roman"/>
                <w:color w:val="000000"/>
                <w:sz w:val="28"/>
                <w:szCs w:val="28"/>
                <w:lang w:eastAsia="uk-UA"/>
              </w:rPr>
              <w:t xml:space="preserve"> майн</w:t>
            </w:r>
            <w:r w:rsidRPr="00E8138B">
              <w:rPr>
                <w:rFonts w:ascii="Times New Roman" w:hAnsi="Times New Roman" w:cs="Times New Roman"/>
                <w:color w:val="000000"/>
                <w:sz w:val="28"/>
                <w:szCs w:val="28"/>
                <w:lang w:val="uk-UA" w:eastAsia="uk-UA"/>
              </w:rPr>
              <w:t xml:space="preserve">а </w:t>
            </w:r>
          </w:p>
        </w:tc>
        <w:tc>
          <w:tcPr>
            <w:tcW w:w="2892" w:type="dxa"/>
            <w:gridSpan w:val="2"/>
            <w:vMerge/>
          </w:tcPr>
          <w:p w:rsidR="00FC0931" w:rsidRPr="00D0104B" w:rsidRDefault="00FC0931" w:rsidP="008B3A41">
            <w:pPr>
              <w:rPr>
                <w:rFonts w:ascii="Times New Roman" w:hAnsi="Times New Roman" w:cs="Times New Roman"/>
                <w:sz w:val="28"/>
                <w:szCs w:val="28"/>
                <w:highlight w:val="cyan"/>
              </w:rPr>
            </w:pPr>
          </w:p>
        </w:tc>
      </w:tr>
      <w:tr w:rsidR="00FC0931" w:rsidRPr="005B6E04" w:rsidTr="00607A52">
        <w:trPr>
          <w:trHeight w:val="521"/>
        </w:trPr>
        <w:tc>
          <w:tcPr>
            <w:tcW w:w="9999" w:type="dxa"/>
            <w:gridSpan w:val="5"/>
            <w:vAlign w:val="center"/>
          </w:tcPr>
          <w:p w:rsidR="00FC0931" w:rsidRPr="00AA01F6" w:rsidRDefault="00FC0931" w:rsidP="00AE54ED">
            <w:pPr>
              <w:spacing w:after="0"/>
              <w:jc w:val="center"/>
              <w:rPr>
                <w:rFonts w:ascii="Times New Roman" w:hAnsi="Times New Roman" w:cs="Times New Roman"/>
                <w:i/>
                <w:sz w:val="28"/>
                <w:szCs w:val="28"/>
                <w:highlight w:val="yellow"/>
              </w:rPr>
            </w:pPr>
            <w:r w:rsidRPr="00E8138B">
              <w:rPr>
                <w:rFonts w:ascii="Times New Roman" w:hAnsi="Times New Roman" w:cs="Times New Roman"/>
                <w:b/>
                <w:bCs/>
                <w:sz w:val="28"/>
                <w:szCs w:val="28"/>
                <w:lang w:val="uk-UA"/>
              </w:rPr>
              <w:t>ДЕРЖАВНА</w:t>
            </w:r>
            <w:r w:rsidRPr="00E8138B">
              <w:rPr>
                <w:rFonts w:ascii="Times New Roman" w:hAnsi="Times New Roman" w:cs="Times New Roman"/>
                <w:b/>
                <w:sz w:val="28"/>
                <w:szCs w:val="28"/>
              </w:rPr>
              <w:t xml:space="preserve"> РЕЄСТРАЦІЯ </w:t>
            </w:r>
            <w:r w:rsidRPr="00E8138B">
              <w:rPr>
                <w:rFonts w:ascii="Times New Roman" w:hAnsi="Times New Roman" w:cs="Times New Roman"/>
                <w:b/>
                <w:sz w:val="28"/>
                <w:szCs w:val="28"/>
                <w:lang w:val="uk-UA"/>
              </w:rPr>
              <w:t>ЮРИДИЧНИХ ОСІБ, ФІЗИЧНИХ ОСІБ-ПІДПРИЄМЦІВ ТА ГРОМАДСЬКИХ ФОРМУВАНЬ</w:t>
            </w:r>
          </w:p>
        </w:tc>
      </w:tr>
      <w:tr w:rsidR="00FC0931" w:rsidRPr="0082589B" w:rsidTr="00263D62">
        <w:trPr>
          <w:trHeight w:val="2174"/>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jc w:val="both"/>
              <w:rPr>
                <w:sz w:val="28"/>
                <w:szCs w:val="28"/>
                <w:lang w:val="uk-UA" w:eastAsia="uk-UA"/>
              </w:rPr>
            </w:pPr>
            <w:r w:rsidRPr="00263D62">
              <w:rPr>
                <w:sz w:val="28"/>
                <w:szCs w:val="28"/>
                <w:lang w:val="uk-UA" w:eastAsia="uk-UA"/>
              </w:rPr>
              <w:t xml:space="preserve">Державна реєстрація створення юридичної особи </w:t>
            </w:r>
          </w:p>
          <w:p w:rsidR="00FC0931" w:rsidRPr="00B604DA" w:rsidRDefault="00FC0931" w:rsidP="00F54486">
            <w:pPr>
              <w:pStyle w:val="a5"/>
              <w:jc w:val="both"/>
              <w:rPr>
                <w:b/>
                <w:sz w:val="28"/>
                <w:szCs w:val="28"/>
                <w:lang w:val="uk-UA"/>
              </w:rPr>
            </w:pPr>
            <w:r w:rsidRPr="00B604DA">
              <w:rPr>
                <w:sz w:val="28"/>
                <w:szCs w:val="28"/>
                <w:lang w:val="uk-UA" w:eastAsia="uk-UA"/>
              </w:rPr>
              <w:t>(крім громадського формування)</w:t>
            </w:r>
          </w:p>
        </w:tc>
        <w:tc>
          <w:tcPr>
            <w:tcW w:w="2892" w:type="dxa"/>
            <w:gridSpan w:val="2"/>
            <w:vMerge w:val="restart"/>
            <w:vAlign w:val="center"/>
          </w:tcPr>
          <w:p w:rsidR="00FC0931" w:rsidRPr="00263D62" w:rsidRDefault="00FC0931"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FC0931" w:rsidRPr="0082589B"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jc w:val="both"/>
              <w:rPr>
                <w:sz w:val="28"/>
                <w:szCs w:val="28"/>
                <w:lang w:val="uk-UA" w:eastAsia="uk-UA"/>
              </w:rPr>
            </w:pPr>
            <w:r w:rsidRPr="00263D6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82589B"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596"/>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 xml:space="preserve">Державна реєстрація рішення про виділ юридичної особи </w:t>
            </w:r>
          </w:p>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 xml:space="preserve">Державна реєстрація рішення про припинення </w:t>
            </w:r>
            <w:r w:rsidRPr="00263D62">
              <w:rPr>
                <w:sz w:val="28"/>
                <w:szCs w:val="28"/>
                <w:lang w:val="uk-UA" w:eastAsia="uk-UA"/>
              </w:rPr>
              <w:lastRenderedPageBreak/>
              <w:t>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82589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rPr>
            </w:pPr>
          </w:p>
        </w:tc>
      </w:tr>
      <w:tr w:rsidR="00FC0931" w:rsidRPr="0082589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82589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фізичної особи, яка має намір стати підприємцем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82589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82589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82589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263D62" w:rsidRDefault="00FC0931" w:rsidP="00F54486">
            <w:pPr>
              <w:pStyle w:val="a5"/>
              <w:tabs>
                <w:tab w:val="left" w:pos="210"/>
              </w:tabs>
              <w:jc w:val="both"/>
              <w:rPr>
                <w:sz w:val="28"/>
                <w:szCs w:val="28"/>
                <w:lang w:val="uk-UA" w:eastAsia="uk-UA"/>
              </w:rPr>
            </w:pPr>
            <w:r w:rsidRPr="00263D6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82589B"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882A7C" w:rsidRDefault="00FC0931" w:rsidP="00F54486">
            <w:pPr>
              <w:pStyle w:val="a5"/>
              <w:tabs>
                <w:tab w:val="left" w:pos="210"/>
              </w:tabs>
              <w:jc w:val="both"/>
              <w:rPr>
                <w:sz w:val="28"/>
                <w:szCs w:val="28"/>
                <w:lang w:val="uk-UA" w:eastAsia="uk-UA"/>
              </w:rPr>
            </w:pPr>
            <w:r w:rsidRPr="00882A7C">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FC0931" w:rsidRPr="00263D62" w:rsidTr="00CD3B88">
        <w:trPr>
          <w:trHeight w:val="353"/>
        </w:trPr>
        <w:tc>
          <w:tcPr>
            <w:tcW w:w="786" w:type="dxa"/>
            <w:gridSpan w:val="2"/>
          </w:tcPr>
          <w:p w:rsidR="00FC0931" w:rsidRPr="005B6E04" w:rsidRDefault="00FC0931"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C0931" w:rsidRPr="00882A7C" w:rsidRDefault="00FC0931" w:rsidP="00F54486">
            <w:pPr>
              <w:pStyle w:val="a5"/>
              <w:tabs>
                <w:tab w:val="left" w:pos="210"/>
              </w:tabs>
              <w:jc w:val="both"/>
              <w:rPr>
                <w:sz w:val="28"/>
                <w:szCs w:val="28"/>
                <w:lang w:val="uk-UA" w:eastAsia="uk-UA"/>
              </w:rPr>
            </w:pPr>
            <w:r w:rsidRPr="00882A7C">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FC0931" w:rsidRPr="00263D62" w:rsidRDefault="00FC0931" w:rsidP="008B3A41">
            <w:pPr>
              <w:rPr>
                <w:rFonts w:ascii="Times New Roman" w:hAnsi="Times New Roman" w:cs="Times New Roman"/>
                <w:sz w:val="28"/>
                <w:szCs w:val="28"/>
                <w:lang w:val="uk-UA"/>
              </w:rPr>
            </w:pPr>
          </w:p>
        </w:tc>
      </w:tr>
      <w:tr w:rsidR="00930274" w:rsidRPr="00263D62" w:rsidTr="00930274">
        <w:trPr>
          <w:trHeight w:val="1409"/>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930274">
            <w:pPr>
              <w:rPr>
                <w:rFonts w:ascii="Times New Roman" w:hAnsi="Times New Roman" w:cs="Times New Roman"/>
                <w:sz w:val="28"/>
                <w:szCs w:val="28"/>
              </w:rPr>
            </w:pPr>
            <w:r w:rsidRPr="00882A7C">
              <w:rPr>
                <w:rFonts w:ascii="Times New Roman" w:hAnsi="Times New Roman" w:cs="Times New Roman"/>
                <w:sz w:val="28"/>
                <w:szCs w:val="28"/>
              </w:rPr>
              <w:t xml:space="preserve">Виправлення помилок, допущених у відомостях Єдиного державного реєстру юридичних осіб, фізичних осіб - </w:t>
            </w:r>
            <w:proofErr w:type="gramStart"/>
            <w:r w:rsidRPr="00882A7C">
              <w:rPr>
                <w:rFonts w:ascii="Times New Roman" w:hAnsi="Times New Roman" w:cs="Times New Roman"/>
                <w:sz w:val="28"/>
                <w:szCs w:val="28"/>
              </w:rPr>
              <w:t>п</w:t>
            </w:r>
            <w:proofErr w:type="gramEnd"/>
            <w:r w:rsidRPr="00882A7C">
              <w:rPr>
                <w:rFonts w:ascii="Times New Roman" w:hAnsi="Times New Roman" w:cs="Times New Roman"/>
                <w:sz w:val="28"/>
                <w:szCs w:val="28"/>
              </w:rPr>
              <w:t>ідприємців та громадських формувань</w:t>
            </w:r>
          </w:p>
        </w:tc>
        <w:tc>
          <w:tcPr>
            <w:tcW w:w="2892" w:type="dxa"/>
            <w:gridSpan w:val="2"/>
            <w:vMerge w:val="restart"/>
          </w:tcPr>
          <w:p w:rsidR="00930274" w:rsidRPr="00263D62" w:rsidRDefault="00263D62" w:rsidP="008B3A41">
            <w:pPr>
              <w:rPr>
                <w:rFonts w:ascii="Times New Roman" w:hAnsi="Times New Roman" w:cs="Times New Roman"/>
                <w:sz w:val="28"/>
                <w:szCs w:val="28"/>
                <w:lang w:val="uk-UA"/>
              </w:rPr>
            </w:pPr>
            <w:r w:rsidRPr="00263D62">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930274">
            <w:pPr>
              <w:rPr>
                <w:rFonts w:ascii="Times New Roman" w:hAnsi="Times New Roman" w:cs="Times New Roman"/>
                <w:sz w:val="28"/>
                <w:szCs w:val="28"/>
                <w:lang w:val="uk-UA"/>
              </w:rPr>
            </w:pPr>
            <w:r w:rsidRPr="00882A7C">
              <w:rPr>
                <w:rFonts w:ascii="Times New Roman" w:hAnsi="Times New Roman" w:cs="Times New Roman"/>
                <w:sz w:val="28"/>
                <w:szCs w:val="28"/>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263D6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tabs>
                <w:tab w:val="left" w:pos="210"/>
              </w:tabs>
              <w:jc w:val="both"/>
              <w:rPr>
                <w:sz w:val="28"/>
                <w:szCs w:val="28"/>
                <w:lang w:val="uk-UA" w:eastAsia="uk-UA"/>
              </w:rPr>
            </w:pPr>
            <w:r w:rsidRPr="00882A7C">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930274" w:rsidRPr="00263D62" w:rsidRDefault="00930274" w:rsidP="00263D62">
            <w:pPr>
              <w:rPr>
                <w:rFonts w:ascii="Times New Roman" w:hAnsi="Times New Roman" w:cs="Times New Roman"/>
                <w:sz w:val="28"/>
                <w:szCs w:val="28"/>
                <w:lang w:val="uk-UA"/>
              </w:rPr>
            </w:pPr>
            <w:r w:rsidRPr="00263D62">
              <w:rPr>
                <w:rFonts w:ascii="Times New Roman" w:hAnsi="Times New Roman" w:cs="Times New Roman"/>
                <w:sz w:val="28"/>
                <w:szCs w:val="28"/>
                <w:lang w:val="uk-UA" w:eastAsia="uk-UA"/>
              </w:rPr>
              <w:t>Закон України «Про громадські об’єднання»</w:t>
            </w: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rPr>
            </w:pPr>
            <w:r w:rsidRPr="00882A7C">
              <w:rPr>
                <w:sz w:val="28"/>
                <w:szCs w:val="28"/>
                <w:lang w:val="uk-UA"/>
              </w:rPr>
              <w:t>Державна реєстрація створення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lang w:val="uk-UA"/>
              </w:rPr>
            </w:pPr>
            <w:r w:rsidRPr="00882A7C">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lang w:val="uk-UA"/>
              </w:rPr>
            </w:pPr>
            <w:r w:rsidRPr="00882A7C">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rPr>
            </w:pPr>
            <w:r w:rsidRPr="00882A7C">
              <w:rPr>
                <w:sz w:val="28"/>
                <w:szCs w:val="28"/>
                <w:lang w:val="uk-UA"/>
              </w:rPr>
              <w:t>Державна реєстрація рішення про виділ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lang w:val="uk-UA"/>
              </w:rPr>
            </w:pPr>
            <w:r w:rsidRPr="00882A7C">
              <w:rPr>
                <w:sz w:val="28"/>
                <w:szCs w:val="28"/>
                <w:lang w:val="uk-UA"/>
              </w:rPr>
              <w:t>Державна реєстрація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lang w:val="uk-UA"/>
              </w:rPr>
            </w:pPr>
            <w:r w:rsidRPr="00882A7C">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b/>
                <w:sz w:val="28"/>
                <w:szCs w:val="28"/>
                <w:lang w:val="uk-UA"/>
              </w:rPr>
            </w:pPr>
            <w:r w:rsidRPr="00882A7C">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lang w:val="uk-UA"/>
              </w:rPr>
            </w:pPr>
            <w:r w:rsidRPr="00882A7C">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lang w:val="uk-UA"/>
              </w:rPr>
            </w:pPr>
            <w:r w:rsidRPr="00882A7C">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lang w:val="uk-UA"/>
              </w:rPr>
            </w:pPr>
            <w:r w:rsidRPr="00882A7C">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lang w:val="uk-UA"/>
              </w:rPr>
            </w:pPr>
            <w:r w:rsidRPr="00882A7C">
              <w:rPr>
                <w:sz w:val="28"/>
                <w:szCs w:val="28"/>
                <w:lang w:val="uk-UA"/>
              </w:rPr>
              <w:t xml:space="preserve">Державна реєстрація внесення змін до відомостей про відокремлений підрозділ громадського </w:t>
            </w:r>
            <w:r w:rsidRPr="00882A7C">
              <w:rPr>
                <w:sz w:val="28"/>
                <w:szCs w:val="28"/>
                <w:lang w:val="uk-UA"/>
              </w:rPr>
              <w:lastRenderedPageBreak/>
              <w:t>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263D62"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lang w:val="uk-UA"/>
              </w:rPr>
            </w:pPr>
            <w:r w:rsidRPr="00882A7C">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930274" w:rsidRPr="00263D62"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створення творчої спілки, територіального осередку творчої спілки</w:t>
            </w:r>
          </w:p>
        </w:tc>
        <w:tc>
          <w:tcPr>
            <w:tcW w:w="2892" w:type="dxa"/>
            <w:gridSpan w:val="2"/>
            <w:vMerge w:val="restart"/>
          </w:tcPr>
          <w:p w:rsidR="00930274" w:rsidRPr="009C01F3" w:rsidRDefault="00930274" w:rsidP="00370465">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0" w:tgtFrame="_blank" w:history="1">
              <w:r w:rsidR="00370465">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370465">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1" w:tgtFrame="_blank" w:history="1">
              <w:r w:rsidR="00370465">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припинення творчої спілки, територіального осередку творчої спілки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припинення творчої спілки, територіального осередку творчої спілки в результаті реорганізації</w:t>
            </w:r>
          </w:p>
        </w:tc>
        <w:tc>
          <w:tcPr>
            <w:tcW w:w="2892" w:type="dxa"/>
            <w:gridSpan w:val="2"/>
            <w:vMerge w:val="restart"/>
          </w:tcPr>
          <w:p w:rsidR="00930274" w:rsidRPr="009C01F3" w:rsidRDefault="00930274" w:rsidP="00370465">
            <w:pPr>
              <w:rPr>
                <w:rFonts w:ascii="Times New Roman" w:hAnsi="Times New Roman" w:cs="Times New Roman"/>
                <w:sz w:val="28"/>
                <w:szCs w:val="28"/>
                <w:lang w:val="uk-UA"/>
              </w:rPr>
            </w:pPr>
            <w:r w:rsidRPr="009C01F3">
              <w:rPr>
                <w:rFonts w:ascii="Times New Roman" w:hAnsi="Times New Roman" w:cs="Times New Roman"/>
                <w:sz w:val="28"/>
                <w:szCs w:val="28"/>
                <w:shd w:val="clear" w:color="auto" w:fill="FFFFFF"/>
                <w:lang w:val="uk-UA"/>
              </w:rPr>
              <w:t>Закони України</w:t>
            </w:r>
            <w:r w:rsidRPr="009C01F3">
              <w:rPr>
                <w:rFonts w:ascii="Times New Roman" w:hAnsi="Times New Roman" w:cs="Times New Roman"/>
                <w:sz w:val="28"/>
                <w:szCs w:val="28"/>
                <w:shd w:val="clear" w:color="auto" w:fill="FFFFFF"/>
              </w:rPr>
              <w:t> </w:t>
            </w:r>
            <w:hyperlink r:id="rId22" w:tgtFrame="_blank" w:history="1">
              <w:r w:rsidR="00370465">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громадські об’єднання</w:t>
              </w:r>
              <w:r w:rsidR="00370465">
                <w:rPr>
                  <w:rStyle w:val="af"/>
                  <w:rFonts w:ascii="Times New Roman" w:hAnsi="Times New Roman" w:cs="Times New Roman"/>
                  <w:color w:val="auto"/>
                  <w:sz w:val="28"/>
                  <w:szCs w:val="28"/>
                  <w:u w:val="none"/>
                  <w:shd w:val="clear" w:color="auto" w:fill="FFFFFF"/>
                  <w:lang w:val="uk-UA"/>
                </w:rPr>
                <w:t>»</w:t>
              </w:r>
            </w:hyperlink>
            <w:r w:rsidRPr="009C01F3">
              <w:rPr>
                <w:rFonts w:ascii="Times New Roman" w:hAnsi="Times New Roman" w:cs="Times New Roman"/>
                <w:sz w:val="28"/>
                <w:szCs w:val="28"/>
                <w:shd w:val="clear" w:color="auto" w:fill="FFFFFF"/>
                <w:lang w:val="uk-UA"/>
              </w:rPr>
              <w:t>,</w:t>
            </w:r>
            <w:r w:rsidRPr="009C01F3">
              <w:rPr>
                <w:rFonts w:ascii="Times New Roman" w:hAnsi="Times New Roman" w:cs="Times New Roman"/>
                <w:sz w:val="28"/>
                <w:szCs w:val="28"/>
                <w:shd w:val="clear" w:color="auto" w:fill="FFFFFF"/>
              </w:rPr>
              <w:t> </w:t>
            </w:r>
            <w:hyperlink r:id="rId23" w:tgtFrame="_blank" w:history="1">
              <w:r w:rsidR="00370465">
                <w:rPr>
                  <w:rStyle w:val="af"/>
                  <w:rFonts w:ascii="Times New Roman" w:hAnsi="Times New Roman" w:cs="Times New Roman"/>
                  <w:color w:val="auto"/>
                  <w:sz w:val="28"/>
                  <w:szCs w:val="28"/>
                  <w:u w:val="none"/>
                  <w:shd w:val="clear" w:color="auto" w:fill="FFFFFF"/>
                  <w:lang w:val="uk-UA"/>
                </w:rPr>
                <w:t>«</w:t>
              </w:r>
              <w:r w:rsidRPr="009C01F3">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 xml:space="preserve">Державна реєстрація </w:t>
            </w:r>
            <w:proofErr w:type="gramStart"/>
            <w:r w:rsidRPr="00882A7C">
              <w:rPr>
                <w:sz w:val="28"/>
                <w:szCs w:val="28"/>
                <w:shd w:val="clear" w:color="auto" w:fill="FFFFFF"/>
              </w:rPr>
              <w:t>р</w:t>
            </w:r>
            <w:proofErr w:type="gramEnd"/>
            <w:r w:rsidRPr="00882A7C">
              <w:rPr>
                <w:sz w:val="28"/>
                <w:szCs w:val="28"/>
                <w:shd w:val="clear" w:color="auto" w:fill="FFFFFF"/>
              </w:rPr>
              <w:t>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 xml:space="preserve">Державна реєстрація </w:t>
            </w:r>
            <w:proofErr w:type="gramStart"/>
            <w:r w:rsidRPr="00882A7C">
              <w:rPr>
                <w:sz w:val="28"/>
                <w:szCs w:val="28"/>
                <w:shd w:val="clear" w:color="auto" w:fill="FFFFFF"/>
              </w:rPr>
              <w:t>р</w:t>
            </w:r>
            <w:proofErr w:type="gramEnd"/>
            <w:r w:rsidRPr="00882A7C">
              <w:rPr>
                <w:sz w:val="28"/>
                <w:szCs w:val="28"/>
                <w:shd w:val="clear" w:color="auto" w:fill="FFFFFF"/>
              </w:rPr>
              <w:t>ішення про відміну рішення про припинення творчої спілки, територіального осередку творчої спілки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882A7C" w:rsidRPr="0082589B" w:rsidTr="00F71E96">
              <w:tc>
                <w:tcPr>
                  <w:tcW w:w="6271" w:type="dxa"/>
                  <w:tcBorders>
                    <w:top w:val="nil"/>
                    <w:left w:val="nil"/>
                    <w:bottom w:val="nil"/>
                    <w:right w:val="nil"/>
                  </w:tcBorders>
                  <w:shd w:val="clear" w:color="auto" w:fill="FFFFFF"/>
                </w:tcPr>
                <w:p w:rsidR="00930274" w:rsidRPr="00882A7C" w:rsidRDefault="00930274" w:rsidP="00F71E96">
                  <w:pPr>
                    <w:spacing w:before="150" w:after="150" w:line="240" w:lineRule="auto"/>
                    <w:rPr>
                      <w:rFonts w:ascii="Times New Roman" w:eastAsia="Times New Roman" w:hAnsi="Times New Roman" w:cs="Times New Roman"/>
                      <w:sz w:val="28"/>
                      <w:szCs w:val="28"/>
                      <w:lang w:val="uk-UA" w:eastAsia="ru-RU"/>
                    </w:rPr>
                  </w:pPr>
                  <w:r w:rsidRPr="00882A7C">
                    <w:rPr>
                      <w:rFonts w:ascii="Times New Roman" w:hAnsi="Times New Roman" w:cs="Times New Roman"/>
                      <w:sz w:val="28"/>
                      <w:szCs w:val="28"/>
                      <w:shd w:val="clear" w:color="auto" w:fill="FFFFFF"/>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1694" w:type="dxa"/>
                  <w:tcBorders>
                    <w:top w:val="nil"/>
                    <w:left w:val="nil"/>
                    <w:bottom w:val="nil"/>
                    <w:right w:val="nil"/>
                  </w:tcBorders>
                  <w:shd w:val="clear" w:color="auto" w:fill="FFFFFF"/>
                </w:tcPr>
                <w:p w:rsidR="00930274" w:rsidRPr="00882A7C" w:rsidRDefault="00930274" w:rsidP="00F71E96">
                  <w:pPr>
                    <w:spacing w:after="0" w:line="240" w:lineRule="auto"/>
                    <w:rPr>
                      <w:rFonts w:ascii="Times New Roman" w:eastAsia="Times New Roman" w:hAnsi="Times New Roman" w:cs="Times New Roman"/>
                      <w:sz w:val="28"/>
                      <w:szCs w:val="28"/>
                      <w:lang w:val="uk-UA" w:eastAsia="ru-RU"/>
                    </w:rPr>
                  </w:pPr>
                </w:p>
              </w:tc>
            </w:tr>
          </w:tbl>
          <w:p w:rsidR="00930274" w:rsidRPr="00882A7C" w:rsidRDefault="00930274" w:rsidP="00F54486">
            <w:pPr>
              <w:pStyle w:val="a5"/>
              <w:jc w:val="both"/>
              <w:rPr>
                <w:sz w:val="28"/>
                <w:szCs w:val="28"/>
                <w:highlight w:val="yellow"/>
                <w:lang w:val="uk-UA"/>
              </w:rPr>
            </w:pPr>
          </w:p>
        </w:tc>
        <w:tc>
          <w:tcPr>
            <w:tcW w:w="2892" w:type="dxa"/>
            <w:gridSpan w:val="2"/>
          </w:tcPr>
          <w:p w:rsidR="00930274" w:rsidRPr="00E06F80" w:rsidRDefault="00930274" w:rsidP="00370465">
            <w:pPr>
              <w:rPr>
                <w:rFonts w:ascii="Times New Roman" w:hAnsi="Times New Roman" w:cs="Times New Roman"/>
                <w:sz w:val="28"/>
                <w:szCs w:val="28"/>
                <w:lang w:val="uk-UA"/>
              </w:rPr>
            </w:pPr>
            <w:r w:rsidRPr="00E06F80">
              <w:rPr>
                <w:rFonts w:ascii="Times New Roman" w:hAnsi="Times New Roman" w:cs="Times New Roman"/>
                <w:sz w:val="28"/>
                <w:szCs w:val="28"/>
                <w:shd w:val="clear" w:color="auto" w:fill="FFFFFF"/>
                <w:lang w:val="uk-UA"/>
              </w:rPr>
              <w:t>Закони України</w:t>
            </w:r>
            <w:r w:rsidRPr="00E06F80">
              <w:rPr>
                <w:rFonts w:ascii="Times New Roman" w:hAnsi="Times New Roman" w:cs="Times New Roman"/>
                <w:sz w:val="28"/>
                <w:szCs w:val="28"/>
                <w:shd w:val="clear" w:color="auto" w:fill="FFFFFF"/>
              </w:rPr>
              <w:t> </w:t>
            </w:r>
            <w:hyperlink r:id="rId24" w:tgtFrame="_blank" w:history="1">
              <w:r w:rsidR="00370465">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професійних творчих працівників та творчі спілки</w:t>
              </w:r>
              <w:r w:rsidR="00370465">
                <w:rPr>
                  <w:rStyle w:val="af"/>
                  <w:rFonts w:ascii="Times New Roman" w:hAnsi="Times New Roman" w:cs="Times New Roman"/>
                  <w:color w:val="auto"/>
                  <w:sz w:val="28"/>
                  <w:szCs w:val="28"/>
                  <w:u w:val="none"/>
                  <w:shd w:val="clear" w:color="auto" w:fill="FFFFFF"/>
                  <w:lang w:val="uk-UA"/>
                </w:rPr>
                <w:t>»</w:t>
              </w:r>
            </w:hyperlink>
            <w:r w:rsidRPr="00E06F80">
              <w:rPr>
                <w:rFonts w:ascii="Times New Roman" w:hAnsi="Times New Roman" w:cs="Times New Roman"/>
                <w:sz w:val="28"/>
                <w:szCs w:val="28"/>
                <w:shd w:val="clear" w:color="auto" w:fill="FFFFFF"/>
                <w:lang w:val="uk-UA"/>
              </w:rPr>
              <w:t>,</w:t>
            </w:r>
            <w:r w:rsidRPr="00E06F80">
              <w:rPr>
                <w:rFonts w:ascii="Times New Roman" w:hAnsi="Times New Roman" w:cs="Times New Roman"/>
                <w:sz w:val="28"/>
                <w:szCs w:val="28"/>
                <w:shd w:val="clear" w:color="auto" w:fill="FFFFFF"/>
              </w:rPr>
              <w:t> </w:t>
            </w:r>
            <w:hyperlink r:id="rId25" w:tgtFrame="_blank" w:history="1">
              <w:r w:rsidR="00370465">
                <w:rPr>
                  <w:rStyle w:val="af"/>
                  <w:rFonts w:ascii="Times New Roman" w:hAnsi="Times New Roman" w:cs="Times New Roman"/>
                  <w:color w:val="auto"/>
                  <w:sz w:val="28"/>
                  <w:szCs w:val="28"/>
                  <w:u w:val="none"/>
                  <w:shd w:val="clear" w:color="auto" w:fill="FFFFFF"/>
                  <w:lang w:val="uk-UA"/>
                </w:rPr>
                <w:t>«</w:t>
              </w:r>
              <w:r w:rsidRPr="00E06F80">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створення організації роботодавців, об’єднання організацій роботодавців</w:t>
            </w:r>
          </w:p>
        </w:tc>
        <w:tc>
          <w:tcPr>
            <w:tcW w:w="2892" w:type="dxa"/>
            <w:gridSpan w:val="2"/>
            <w:vMerge w:val="restart"/>
          </w:tcPr>
          <w:p w:rsidR="00930274" w:rsidRPr="00F71E96" w:rsidRDefault="00930274" w:rsidP="00370465">
            <w:pPr>
              <w:rPr>
                <w:rFonts w:ascii="Times New Roman" w:hAnsi="Times New Roman" w:cs="Times New Roman"/>
                <w:sz w:val="28"/>
                <w:szCs w:val="28"/>
                <w:lang w:val="uk-UA"/>
              </w:rPr>
            </w:pPr>
            <w:r w:rsidRPr="00F71E96">
              <w:rPr>
                <w:rFonts w:ascii="Times New Roman" w:hAnsi="Times New Roman" w:cs="Times New Roman"/>
                <w:sz w:val="28"/>
                <w:szCs w:val="28"/>
                <w:shd w:val="clear" w:color="auto" w:fill="FFFFFF"/>
                <w:lang w:val="uk-UA"/>
              </w:rPr>
              <w:t>Закони України</w:t>
            </w:r>
            <w:r w:rsidRPr="00F71E96">
              <w:rPr>
                <w:rFonts w:ascii="Times New Roman" w:hAnsi="Times New Roman" w:cs="Times New Roman"/>
                <w:sz w:val="28"/>
                <w:szCs w:val="28"/>
                <w:shd w:val="clear" w:color="auto" w:fill="FFFFFF"/>
              </w:rPr>
              <w:t> </w:t>
            </w:r>
            <w:hyperlink r:id="rId26" w:tgtFrame="_blank" w:history="1">
              <w:r w:rsidR="00370465">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370465">
                <w:rPr>
                  <w:rStyle w:val="af"/>
                  <w:rFonts w:ascii="Times New Roman" w:hAnsi="Times New Roman" w:cs="Times New Roman"/>
                  <w:color w:val="auto"/>
                  <w:sz w:val="28"/>
                  <w:szCs w:val="28"/>
                  <w:u w:val="none"/>
                  <w:shd w:val="clear" w:color="auto" w:fill="FFFFFF"/>
                  <w:lang w:val="uk-UA"/>
                </w:rPr>
                <w:t>»</w:t>
              </w:r>
            </w:hyperlink>
            <w:r w:rsidRPr="00F71E96">
              <w:rPr>
                <w:rFonts w:ascii="Times New Roman" w:hAnsi="Times New Roman" w:cs="Times New Roman"/>
                <w:sz w:val="28"/>
                <w:szCs w:val="28"/>
                <w:shd w:val="clear" w:color="auto" w:fill="FFFFFF"/>
                <w:lang w:val="uk-UA"/>
              </w:rPr>
              <w:t>,</w:t>
            </w:r>
            <w:r w:rsidRPr="00F71E96">
              <w:rPr>
                <w:rFonts w:ascii="Times New Roman" w:hAnsi="Times New Roman" w:cs="Times New Roman"/>
                <w:sz w:val="28"/>
                <w:szCs w:val="28"/>
                <w:shd w:val="clear" w:color="auto" w:fill="FFFFFF"/>
              </w:rPr>
              <w:t> </w:t>
            </w:r>
            <w:hyperlink r:id="rId27" w:tgtFrame="_blank" w:history="1">
              <w:r w:rsidR="00370465">
                <w:rPr>
                  <w:rStyle w:val="af"/>
                  <w:rFonts w:ascii="Times New Roman" w:hAnsi="Times New Roman" w:cs="Times New Roman"/>
                  <w:color w:val="auto"/>
                  <w:sz w:val="28"/>
                  <w:szCs w:val="28"/>
                  <w:u w:val="none"/>
                  <w:shd w:val="clear" w:color="auto" w:fill="FFFFFF"/>
                  <w:lang w:val="uk-UA"/>
                </w:rPr>
                <w:t>«</w:t>
              </w:r>
              <w:r w:rsidRPr="00F71E96">
                <w:rPr>
                  <w:rStyle w:val="af"/>
                  <w:rFonts w:ascii="Times New Roman" w:hAnsi="Times New Roman" w:cs="Times New Roman"/>
                  <w:color w:val="auto"/>
                  <w:sz w:val="28"/>
                  <w:szCs w:val="28"/>
                  <w:u w:val="none"/>
                  <w:shd w:val="clear" w:color="auto" w:fill="FFFFFF"/>
                  <w:lang w:val="uk-UA"/>
                </w:rPr>
                <w:t xml:space="preserve">Про </w:t>
              </w:r>
              <w:r w:rsidRPr="00F71E96">
                <w:rPr>
                  <w:rStyle w:val="af"/>
                  <w:rFonts w:ascii="Times New Roman" w:hAnsi="Times New Roman" w:cs="Times New Roman"/>
                  <w:color w:val="auto"/>
                  <w:sz w:val="28"/>
                  <w:szCs w:val="28"/>
                  <w:u w:val="none"/>
                  <w:shd w:val="clear" w:color="auto" w:fill="FFFFFF"/>
                  <w:lang w:val="uk-UA"/>
                </w:rPr>
                <w:lastRenderedPageBreak/>
                <w:t>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7965" w:type="dxa"/>
              <w:tblBorders>
                <w:top w:val="outset" w:sz="2" w:space="0" w:color="auto"/>
                <w:left w:val="outset" w:sz="2" w:space="0" w:color="auto"/>
                <w:bottom w:val="outset" w:sz="2" w:space="0" w:color="auto"/>
                <w:right w:val="outset" w:sz="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71"/>
              <w:gridCol w:w="1694"/>
            </w:tblGrid>
            <w:tr w:rsidR="00882A7C" w:rsidRPr="0082589B" w:rsidTr="00C370FC">
              <w:tc>
                <w:tcPr>
                  <w:tcW w:w="6271" w:type="dxa"/>
                  <w:tcBorders>
                    <w:top w:val="nil"/>
                    <w:left w:val="nil"/>
                    <w:bottom w:val="nil"/>
                    <w:right w:val="nil"/>
                  </w:tcBorders>
                  <w:shd w:val="clear" w:color="auto" w:fill="FFFFFF"/>
                  <w:hideMark/>
                </w:tcPr>
                <w:p w:rsidR="00930274" w:rsidRPr="00882A7C" w:rsidRDefault="00930274" w:rsidP="00C370FC">
                  <w:pPr>
                    <w:spacing w:before="150" w:after="150" w:line="240" w:lineRule="auto"/>
                    <w:rPr>
                      <w:rFonts w:ascii="Times New Roman" w:eastAsia="Times New Roman" w:hAnsi="Times New Roman" w:cs="Times New Roman"/>
                      <w:sz w:val="28"/>
                      <w:szCs w:val="28"/>
                      <w:lang w:val="uk-UA" w:eastAsia="ru-RU"/>
                    </w:rPr>
                  </w:pPr>
                  <w:r w:rsidRPr="00882A7C">
                    <w:rPr>
                      <w:rFonts w:ascii="Times New Roman" w:eastAsia="Times New Roman" w:hAnsi="Times New Roman" w:cs="Times New Roman"/>
                      <w:sz w:val="28"/>
                      <w:szCs w:val="28"/>
                      <w:lang w:val="uk-UA" w:eastAsia="ru-RU"/>
                    </w:rPr>
                    <w:t xml:space="preserve">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w:t>
                  </w:r>
                  <w:r w:rsidRPr="00882A7C">
                    <w:rPr>
                      <w:rFonts w:ascii="Times New Roman" w:eastAsia="Times New Roman" w:hAnsi="Times New Roman" w:cs="Times New Roman"/>
                      <w:sz w:val="28"/>
                      <w:szCs w:val="28"/>
                      <w:lang w:val="uk-UA" w:eastAsia="ru-RU"/>
                    </w:rPr>
                    <w:lastRenderedPageBreak/>
                    <w:t>державному реєстрі юридичних осіб, фізичних осіб - підприємців та громадських формувань</w:t>
                  </w:r>
                </w:p>
              </w:tc>
              <w:tc>
                <w:tcPr>
                  <w:tcW w:w="1694" w:type="dxa"/>
                  <w:tcBorders>
                    <w:top w:val="nil"/>
                    <w:left w:val="nil"/>
                    <w:bottom w:val="nil"/>
                    <w:right w:val="nil"/>
                  </w:tcBorders>
                  <w:shd w:val="clear" w:color="auto" w:fill="FFFFFF"/>
                  <w:hideMark/>
                </w:tcPr>
                <w:p w:rsidR="00930274" w:rsidRPr="00882A7C" w:rsidRDefault="00930274" w:rsidP="00C370FC">
                  <w:pPr>
                    <w:spacing w:after="0" w:line="240" w:lineRule="auto"/>
                    <w:jc w:val="both"/>
                    <w:rPr>
                      <w:rFonts w:ascii="Times New Roman" w:eastAsia="Times New Roman" w:hAnsi="Times New Roman" w:cs="Times New Roman"/>
                      <w:sz w:val="28"/>
                      <w:szCs w:val="28"/>
                      <w:lang w:val="uk-UA" w:eastAsia="ru-RU"/>
                    </w:rPr>
                  </w:pPr>
                </w:p>
              </w:tc>
            </w:tr>
          </w:tbl>
          <w:p w:rsidR="00930274" w:rsidRPr="00882A7C" w:rsidRDefault="00930274" w:rsidP="00F54486">
            <w:pPr>
              <w:pStyle w:val="a5"/>
              <w:jc w:val="both"/>
              <w:rPr>
                <w:sz w:val="28"/>
                <w:szCs w:val="28"/>
                <w:highlight w:val="yellow"/>
                <w:lang w:val="uk-UA"/>
              </w:rPr>
            </w:pP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194257">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92" w:type="dxa"/>
            <w:gridSpan w:val="2"/>
            <w:vMerge w:val="restart"/>
            <w:vAlign w:val="center"/>
          </w:tcPr>
          <w:p w:rsidR="00930274" w:rsidRPr="00194257" w:rsidRDefault="00930274" w:rsidP="00370465">
            <w:pPr>
              <w:rPr>
                <w:rFonts w:ascii="Times New Roman" w:hAnsi="Times New Roman" w:cs="Times New Roman"/>
                <w:sz w:val="28"/>
                <w:szCs w:val="28"/>
                <w:lang w:val="uk-UA"/>
              </w:rPr>
            </w:pPr>
            <w:r w:rsidRPr="00194257">
              <w:rPr>
                <w:rFonts w:ascii="Times New Roman" w:hAnsi="Times New Roman" w:cs="Times New Roman"/>
                <w:sz w:val="28"/>
                <w:szCs w:val="28"/>
                <w:shd w:val="clear" w:color="auto" w:fill="FFFFFF"/>
                <w:lang w:val="uk-UA"/>
              </w:rPr>
              <w:t>Закони України</w:t>
            </w:r>
            <w:r w:rsidRPr="00194257">
              <w:rPr>
                <w:rFonts w:ascii="Times New Roman" w:hAnsi="Times New Roman" w:cs="Times New Roman"/>
                <w:sz w:val="28"/>
                <w:szCs w:val="28"/>
                <w:shd w:val="clear" w:color="auto" w:fill="FFFFFF"/>
              </w:rPr>
              <w:t> </w:t>
            </w:r>
            <w:hyperlink r:id="rId28" w:tgtFrame="_blank" w:history="1">
              <w:r w:rsidR="00370465">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організації роботодавців, їх об’єднання, права і гарантії їх діяльності</w:t>
              </w:r>
              <w:r w:rsidR="00370465">
                <w:rPr>
                  <w:rStyle w:val="af"/>
                  <w:rFonts w:ascii="Times New Roman" w:hAnsi="Times New Roman" w:cs="Times New Roman"/>
                  <w:color w:val="auto"/>
                  <w:sz w:val="28"/>
                  <w:szCs w:val="28"/>
                  <w:u w:val="none"/>
                  <w:shd w:val="clear" w:color="auto" w:fill="FFFFFF"/>
                  <w:lang w:val="uk-UA"/>
                </w:rPr>
                <w:t>»</w:t>
              </w:r>
            </w:hyperlink>
            <w:r w:rsidRPr="00194257">
              <w:rPr>
                <w:rFonts w:ascii="Times New Roman" w:hAnsi="Times New Roman" w:cs="Times New Roman"/>
                <w:sz w:val="28"/>
                <w:szCs w:val="28"/>
                <w:shd w:val="clear" w:color="auto" w:fill="FFFFFF"/>
                <w:lang w:val="uk-UA"/>
              </w:rPr>
              <w:t>,</w:t>
            </w:r>
            <w:r w:rsidRPr="00194257">
              <w:rPr>
                <w:rFonts w:ascii="Times New Roman" w:hAnsi="Times New Roman" w:cs="Times New Roman"/>
                <w:sz w:val="28"/>
                <w:szCs w:val="28"/>
                <w:shd w:val="clear" w:color="auto" w:fill="FFFFFF"/>
              </w:rPr>
              <w:t> </w:t>
            </w:r>
            <w:hyperlink r:id="rId29" w:tgtFrame="_blank" w:history="1">
              <w:r w:rsidR="00370465">
                <w:rPr>
                  <w:rStyle w:val="af"/>
                  <w:rFonts w:ascii="Times New Roman" w:hAnsi="Times New Roman" w:cs="Times New Roman"/>
                  <w:color w:val="auto"/>
                  <w:sz w:val="28"/>
                  <w:szCs w:val="28"/>
                  <w:u w:val="none"/>
                  <w:shd w:val="clear" w:color="auto" w:fill="FFFFFF"/>
                  <w:lang w:val="uk-UA"/>
                </w:rPr>
                <w:t>«</w:t>
              </w:r>
              <w:r w:rsidRPr="00194257">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припинення організації роботодавців, об’єднання організацій роботодавців в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рішення про відміну рішення про припинення організації роботодавців, об’єднання організацій роботодавців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BB651B">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892" w:type="dxa"/>
            <w:gridSpan w:val="2"/>
            <w:vMerge w:val="restart"/>
            <w:vAlign w:val="center"/>
          </w:tcPr>
          <w:p w:rsidR="00930274" w:rsidRPr="007E496B" w:rsidRDefault="00930274" w:rsidP="00370465">
            <w:pPr>
              <w:rPr>
                <w:rFonts w:ascii="Times New Roman" w:hAnsi="Times New Roman" w:cs="Times New Roman"/>
                <w:sz w:val="28"/>
                <w:szCs w:val="28"/>
                <w:lang w:val="uk-UA"/>
              </w:rPr>
            </w:pPr>
            <w:r w:rsidRPr="007E496B">
              <w:rPr>
                <w:rFonts w:ascii="Times New Roman" w:hAnsi="Times New Roman" w:cs="Times New Roman"/>
                <w:sz w:val="28"/>
                <w:szCs w:val="28"/>
                <w:shd w:val="clear" w:color="auto" w:fill="FFFFFF"/>
                <w:lang w:val="uk-UA"/>
              </w:rPr>
              <w:t>Закони України</w:t>
            </w:r>
            <w:r w:rsidRPr="007E496B">
              <w:rPr>
                <w:rFonts w:ascii="Times New Roman" w:hAnsi="Times New Roman" w:cs="Times New Roman"/>
                <w:sz w:val="28"/>
                <w:szCs w:val="28"/>
                <w:shd w:val="clear" w:color="auto" w:fill="FFFFFF"/>
              </w:rPr>
              <w:t> </w:t>
            </w:r>
            <w:hyperlink r:id="rId30" w:tgtFrame="_blank" w:history="1">
              <w:r w:rsidR="00370465">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політичні партії в Україні</w:t>
              </w:r>
              <w:r w:rsidR="00370465">
                <w:rPr>
                  <w:rStyle w:val="af"/>
                  <w:rFonts w:ascii="Times New Roman" w:hAnsi="Times New Roman" w:cs="Times New Roman"/>
                  <w:color w:val="auto"/>
                  <w:sz w:val="28"/>
                  <w:szCs w:val="28"/>
                  <w:u w:val="none"/>
                  <w:shd w:val="clear" w:color="auto" w:fill="FFFFFF"/>
                  <w:lang w:val="uk-UA"/>
                </w:rPr>
                <w:t>»</w:t>
              </w:r>
            </w:hyperlink>
            <w:r w:rsidRPr="007E496B">
              <w:rPr>
                <w:rFonts w:ascii="Times New Roman" w:hAnsi="Times New Roman" w:cs="Times New Roman"/>
                <w:sz w:val="28"/>
                <w:szCs w:val="28"/>
                <w:shd w:val="clear" w:color="auto" w:fill="FFFFFF"/>
                <w:lang w:val="uk-UA"/>
              </w:rPr>
              <w:t>,</w:t>
            </w:r>
            <w:r w:rsidRPr="007E496B">
              <w:rPr>
                <w:rFonts w:ascii="Times New Roman" w:hAnsi="Times New Roman" w:cs="Times New Roman"/>
                <w:sz w:val="28"/>
                <w:szCs w:val="28"/>
                <w:shd w:val="clear" w:color="auto" w:fill="FFFFFF"/>
              </w:rPr>
              <w:t> </w:t>
            </w:r>
            <w:hyperlink r:id="rId31" w:tgtFrame="_blank" w:history="1">
              <w:r w:rsidR="00370465">
                <w:rPr>
                  <w:rStyle w:val="af"/>
                  <w:rFonts w:ascii="Times New Roman" w:hAnsi="Times New Roman" w:cs="Times New Roman"/>
                  <w:color w:val="auto"/>
                  <w:sz w:val="28"/>
                  <w:szCs w:val="28"/>
                  <w:u w:val="none"/>
                  <w:shd w:val="clear" w:color="auto" w:fill="FFFFFF"/>
                  <w:lang w:val="uk-UA"/>
                </w:rPr>
                <w:t>«</w:t>
              </w:r>
              <w:r w:rsidRPr="007E496B">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створення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 xml:space="preserve">Державна реєстрація </w:t>
            </w:r>
            <w:proofErr w:type="gramStart"/>
            <w:r w:rsidRPr="00882A7C">
              <w:rPr>
                <w:sz w:val="28"/>
                <w:szCs w:val="28"/>
                <w:shd w:val="clear" w:color="auto" w:fill="FFFFFF"/>
              </w:rPr>
              <w:t>р</w:t>
            </w:r>
            <w:proofErr w:type="gramEnd"/>
            <w:r w:rsidRPr="00882A7C">
              <w:rPr>
                <w:sz w:val="28"/>
                <w:szCs w:val="28"/>
                <w:shd w:val="clear" w:color="auto" w:fill="FFFFFF"/>
              </w:rPr>
              <w:t>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припинення структурного утворення політичної партії в результаті його ліквідації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припинення структурного утворення політичної партії в результаті його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 xml:space="preserve">Державна реєстрація </w:t>
            </w:r>
            <w:proofErr w:type="gramStart"/>
            <w:r w:rsidRPr="00882A7C">
              <w:rPr>
                <w:sz w:val="28"/>
                <w:szCs w:val="28"/>
                <w:shd w:val="clear" w:color="auto" w:fill="FFFFFF"/>
              </w:rPr>
              <w:t>р</w:t>
            </w:r>
            <w:proofErr w:type="gramEnd"/>
            <w:r w:rsidRPr="00882A7C">
              <w:rPr>
                <w:sz w:val="28"/>
                <w:szCs w:val="28"/>
                <w:shd w:val="clear" w:color="auto" w:fill="FFFFFF"/>
              </w:rPr>
              <w:t>ішення про відміну рішення про припинення структурного утворення політичної партії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 xml:space="preserve">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w:t>
            </w:r>
            <w:r w:rsidRPr="00882A7C">
              <w:rPr>
                <w:sz w:val="28"/>
                <w:szCs w:val="28"/>
                <w:shd w:val="clear" w:color="auto" w:fill="FFFFFF"/>
                <w:lang w:val="uk-UA"/>
              </w:rPr>
              <w:lastRenderedPageBreak/>
              <w:t>юридичних осіб, фізичних осіб - підприємців та громадських формувань</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92" w:type="dxa"/>
            <w:gridSpan w:val="2"/>
          </w:tcPr>
          <w:p w:rsidR="00930274" w:rsidRPr="0088299C" w:rsidRDefault="00930274" w:rsidP="00370465">
            <w:pPr>
              <w:rPr>
                <w:rFonts w:ascii="Times New Roman" w:hAnsi="Times New Roman" w:cs="Times New Roman"/>
                <w:sz w:val="28"/>
                <w:szCs w:val="28"/>
                <w:lang w:val="uk-UA"/>
              </w:rPr>
            </w:pPr>
            <w:r w:rsidRPr="0088299C">
              <w:rPr>
                <w:rFonts w:ascii="Times New Roman" w:hAnsi="Times New Roman" w:cs="Times New Roman"/>
                <w:sz w:val="28"/>
                <w:szCs w:val="28"/>
                <w:shd w:val="clear" w:color="auto" w:fill="FFFFFF"/>
                <w:lang w:val="uk-UA"/>
              </w:rPr>
              <w:t>Закони України</w:t>
            </w:r>
            <w:r w:rsidRPr="0088299C">
              <w:rPr>
                <w:rFonts w:ascii="Times New Roman" w:hAnsi="Times New Roman" w:cs="Times New Roman"/>
                <w:sz w:val="28"/>
                <w:szCs w:val="28"/>
                <w:shd w:val="clear" w:color="auto" w:fill="FFFFFF"/>
              </w:rPr>
              <w:t> </w:t>
            </w:r>
            <w:hyperlink r:id="rId32" w:tgtFrame="_blank" w:history="1">
              <w:r w:rsidR="00370465">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політичні партії в Україні</w:t>
              </w:r>
              <w:r w:rsidR="00370465">
                <w:rPr>
                  <w:rStyle w:val="af"/>
                  <w:rFonts w:ascii="Times New Roman" w:hAnsi="Times New Roman" w:cs="Times New Roman"/>
                  <w:color w:val="auto"/>
                  <w:sz w:val="28"/>
                  <w:szCs w:val="28"/>
                  <w:u w:val="none"/>
                  <w:shd w:val="clear" w:color="auto" w:fill="FFFFFF"/>
                  <w:lang w:val="uk-UA"/>
                </w:rPr>
                <w:t>»</w:t>
              </w:r>
            </w:hyperlink>
            <w:r w:rsidRPr="0088299C">
              <w:rPr>
                <w:rFonts w:ascii="Times New Roman" w:hAnsi="Times New Roman" w:cs="Times New Roman"/>
                <w:sz w:val="28"/>
                <w:szCs w:val="28"/>
                <w:shd w:val="clear" w:color="auto" w:fill="FFFFFF"/>
                <w:lang w:val="uk-UA"/>
              </w:rPr>
              <w:t>,</w:t>
            </w:r>
            <w:r w:rsidRPr="0088299C">
              <w:rPr>
                <w:rFonts w:ascii="Times New Roman" w:hAnsi="Times New Roman" w:cs="Times New Roman"/>
                <w:sz w:val="28"/>
                <w:szCs w:val="28"/>
                <w:shd w:val="clear" w:color="auto" w:fill="FFFFFF"/>
              </w:rPr>
              <w:t> </w:t>
            </w:r>
            <w:hyperlink r:id="rId33" w:tgtFrame="_blank" w:history="1">
              <w:r w:rsidR="00370465">
                <w:rPr>
                  <w:rStyle w:val="af"/>
                  <w:rFonts w:ascii="Times New Roman" w:hAnsi="Times New Roman" w:cs="Times New Roman"/>
                  <w:color w:val="auto"/>
                  <w:sz w:val="28"/>
                  <w:szCs w:val="28"/>
                  <w:u w:val="none"/>
                  <w:shd w:val="clear" w:color="auto" w:fill="FFFFFF"/>
                  <w:lang w:val="uk-UA"/>
                </w:rPr>
                <w:t>«</w:t>
              </w:r>
              <w:r w:rsidRPr="0088299C">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82589B" w:rsidTr="000A65B2">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створення професійної спілки, організації професійних спілок, об’єднання професійних спілок</w:t>
            </w:r>
          </w:p>
        </w:tc>
        <w:tc>
          <w:tcPr>
            <w:tcW w:w="2892" w:type="dxa"/>
            <w:gridSpan w:val="2"/>
            <w:vMerge w:val="restart"/>
            <w:vAlign w:val="center"/>
          </w:tcPr>
          <w:p w:rsidR="00930274" w:rsidRPr="000A65B2" w:rsidRDefault="00930274" w:rsidP="00370465">
            <w:pPr>
              <w:rPr>
                <w:rFonts w:ascii="Times New Roman" w:hAnsi="Times New Roman" w:cs="Times New Roman"/>
                <w:sz w:val="28"/>
                <w:szCs w:val="28"/>
                <w:lang w:val="uk-UA"/>
              </w:rPr>
            </w:pPr>
            <w:r w:rsidRPr="000A65B2">
              <w:rPr>
                <w:rFonts w:ascii="Times New Roman" w:hAnsi="Times New Roman" w:cs="Times New Roman"/>
                <w:sz w:val="28"/>
                <w:szCs w:val="28"/>
                <w:shd w:val="clear" w:color="auto" w:fill="FFFFFF"/>
                <w:lang w:val="uk-UA"/>
              </w:rPr>
              <w:t>Закони України</w:t>
            </w:r>
            <w:r w:rsidRPr="000A65B2">
              <w:rPr>
                <w:rFonts w:ascii="Times New Roman" w:hAnsi="Times New Roman" w:cs="Times New Roman"/>
                <w:sz w:val="28"/>
                <w:szCs w:val="28"/>
                <w:shd w:val="clear" w:color="auto" w:fill="FFFFFF"/>
              </w:rPr>
              <w:t> </w:t>
            </w:r>
            <w:hyperlink r:id="rId34" w:tgtFrame="_blank" w:history="1">
              <w:r w:rsidR="00370465">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370465">
                <w:rPr>
                  <w:rStyle w:val="af"/>
                  <w:rFonts w:ascii="Times New Roman" w:hAnsi="Times New Roman" w:cs="Times New Roman"/>
                  <w:color w:val="auto"/>
                  <w:sz w:val="28"/>
                  <w:szCs w:val="28"/>
                  <w:u w:val="none"/>
                  <w:shd w:val="clear" w:color="auto" w:fill="FFFFFF"/>
                  <w:lang w:val="uk-UA"/>
                </w:rPr>
                <w:t>»</w:t>
              </w:r>
            </w:hyperlink>
            <w:r w:rsidRPr="000A65B2">
              <w:rPr>
                <w:rFonts w:ascii="Times New Roman" w:hAnsi="Times New Roman" w:cs="Times New Roman"/>
                <w:sz w:val="28"/>
                <w:szCs w:val="28"/>
                <w:shd w:val="clear" w:color="auto" w:fill="FFFFFF"/>
                <w:lang w:val="uk-UA"/>
              </w:rPr>
              <w:t>,</w:t>
            </w:r>
            <w:r w:rsidRPr="000A65B2">
              <w:rPr>
                <w:rFonts w:ascii="Times New Roman" w:hAnsi="Times New Roman" w:cs="Times New Roman"/>
                <w:sz w:val="28"/>
                <w:szCs w:val="28"/>
                <w:shd w:val="clear" w:color="auto" w:fill="FFFFFF"/>
              </w:rPr>
              <w:t> </w:t>
            </w:r>
            <w:hyperlink r:id="rId35" w:tgtFrame="_blank" w:history="1">
              <w:r w:rsidR="00370465">
                <w:rPr>
                  <w:rStyle w:val="af"/>
                  <w:rFonts w:ascii="Times New Roman" w:hAnsi="Times New Roman" w:cs="Times New Roman"/>
                  <w:color w:val="auto"/>
                  <w:sz w:val="28"/>
                  <w:szCs w:val="28"/>
                  <w:u w:val="none"/>
                  <w:shd w:val="clear" w:color="auto" w:fill="FFFFFF"/>
                  <w:lang w:val="uk-UA"/>
                </w:rPr>
                <w:t>«</w:t>
              </w:r>
              <w:r w:rsidRPr="000A65B2">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DB18A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val="restart"/>
            <w:vAlign w:val="center"/>
          </w:tcPr>
          <w:p w:rsidR="00930274" w:rsidRPr="00303BA9" w:rsidRDefault="00930274" w:rsidP="00370465">
            <w:pPr>
              <w:rPr>
                <w:rFonts w:ascii="Times New Roman" w:hAnsi="Times New Roman" w:cs="Times New Roman"/>
                <w:sz w:val="28"/>
                <w:szCs w:val="28"/>
                <w:lang w:val="uk-UA"/>
              </w:rPr>
            </w:pPr>
            <w:r w:rsidRPr="00303BA9">
              <w:rPr>
                <w:rFonts w:ascii="Times New Roman" w:hAnsi="Times New Roman" w:cs="Times New Roman"/>
                <w:sz w:val="28"/>
                <w:szCs w:val="28"/>
                <w:shd w:val="clear" w:color="auto" w:fill="FFFFFF"/>
                <w:lang w:val="uk-UA"/>
              </w:rPr>
              <w:t>Закони України</w:t>
            </w:r>
            <w:r w:rsidRPr="00303BA9">
              <w:rPr>
                <w:rFonts w:ascii="Times New Roman" w:hAnsi="Times New Roman" w:cs="Times New Roman"/>
                <w:sz w:val="28"/>
                <w:szCs w:val="28"/>
                <w:shd w:val="clear" w:color="auto" w:fill="FFFFFF"/>
              </w:rPr>
              <w:t> </w:t>
            </w:r>
            <w:hyperlink r:id="rId36" w:tgtFrame="_blank" w:history="1">
              <w:r w:rsidR="00370465">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професійні спілки, їх права та гарантії діяльності</w:t>
              </w:r>
              <w:r w:rsidR="00370465">
                <w:rPr>
                  <w:rStyle w:val="af"/>
                  <w:rFonts w:ascii="Times New Roman" w:hAnsi="Times New Roman" w:cs="Times New Roman"/>
                  <w:color w:val="auto"/>
                  <w:sz w:val="28"/>
                  <w:szCs w:val="28"/>
                  <w:u w:val="none"/>
                  <w:shd w:val="clear" w:color="auto" w:fill="FFFFFF"/>
                  <w:lang w:val="uk-UA"/>
                </w:rPr>
                <w:t>»</w:t>
              </w:r>
            </w:hyperlink>
            <w:r w:rsidRPr="00303BA9">
              <w:rPr>
                <w:rFonts w:ascii="Times New Roman" w:hAnsi="Times New Roman" w:cs="Times New Roman"/>
                <w:sz w:val="28"/>
                <w:szCs w:val="28"/>
                <w:shd w:val="clear" w:color="auto" w:fill="FFFFFF"/>
                <w:lang w:val="uk-UA"/>
              </w:rPr>
              <w:t>,</w:t>
            </w:r>
            <w:r w:rsidRPr="00303BA9">
              <w:rPr>
                <w:rFonts w:ascii="Times New Roman" w:hAnsi="Times New Roman" w:cs="Times New Roman"/>
                <w:sz w:val="28"/>
                <w:szCs w:val="28"/>
                <w:shd w:val="clear" w:color="auto" w:fill="FFFFFF"/>
              </w:rPr>
              <w:t> </w:t>
            </w:r>
            <w:hyperlink r:id="rId37" w:tgtFrame="_blank" w:history="1">
              <w:r w:rsidR="00370465">
                <w:rPr>
                  <w:rStyle w:val="af"/>
                  <w:rFonts w:ascii="Times New Roman" w:hAnsi="Times New Roman" w:cs="Times New Roman"/>
                  <w:color w:val="auto"/>
                  <w:sz w:val="28"/>
                  <w:szCs w:val="28"/>
                  <w:u w:val="none"/>
                  <w:shd w:val="clear" w:color="auto" w:fill="FFFFFF"/>
                  <w:lang w:val="uk-UA"/>
                </w:rPr>
                <w:t>«</w:t>
              </w:r>
              <w:r w:rsidRPr="00303BA9">
                <w:rPr>
                  <w:rStyle w:val="af"/>
                  <w:rFonts w:ascii="Times New Roman" w:hAnsi="Times New Roman" w:cs="Times New Roman"/>
                  <w:color w:val="auto"/>
                  <w:sz w:val="28"/>
                  <w:szCs w:val="28"/>
                  <w:u w:val="none"/>
                  <w:shd w:val="clear" w:color="auto" w:fill="FFFFFF"/>
                  <w:lang w:val="uk-UA"/>
                </w:rPr>
                <w:t>Про державну реєстрацію юридичних осіб, фізичних осіб - підприємців та громадських формувань</w:t>
              </w:r>
              <w:r w:rsidR="00370465">
                <w:rPr>
                  <w:rStyle w:val="af"/>
                  <w:rFonts w:ascii="Times New Roman" w:hAnsi="Times New Roman" w:cs="Times New Roman"/>
                  <w:color w:val="auto"/>
                  <w:sz w:val="28"/>
                  <w:szCs w:val="28"/>
                  <w:u w:val="none"/>
                  <w:shd w:val="clear" w:color="auto" w:fill="FFFFFF"/>
                  <w:lang w:val="uk-UA"/>
                </w:rPr>
                <w:t>»</w:t>
              </w:r>
            </w:hyperlink>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рішення про припинення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 xml:space="preserve">Державна реєстрація включення відомостей про </w:t>
            </w:r>
            <w:r w:rsidRPr="00882A7C">
              <w:rPr>
                <w:sz w:val="28"/>
                <w:szCs w:val="28"/>
                <w:shd w:val="clear" w:color="auto" w:fill="FFFFFF"/>
                <w:lang w:val="uk-UA"/>
              </w:rPr>
              <w:lastRenderedPageBreak/>
              <w:t>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930274" w:rsidRPr="00303BA9"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92" w:type="dxa"/>
            <w:gridSpan w:val="2"/>
            <w:vMerge w:val="restart"/>
          </w:tcPr>
          <w:p w:rsidR="00930274" w:rsidRPr="0050602E" w:rsidRDefault="00930274" w:rsidP="00370465">
            <w:pPr>
              <w:rPr>
                <w:rFonts w:ascii="Times New Roman" w:hAnsi="Times New Roman" w:cs="Times New Roman"/>
                <w:sz w:val="28"/>
                <w:szCs w:val="28"/>
                <w:lang w:val="uk-UA"/>
              </w:rPr>
            </w:pPr>
            <w:r w:rsidRPr="0050602E">
              <w:rPr>
                <w:rFonts w:ascii="Times New Roman" w:hAnsi="Times New Roman" w:cs="Times New Roman"/>
                <w:sz w:val="28"/>
                <w:szCs w:val="28"/>
                <w:shd w:val="clear" w:color="auto" w:fill="FFFFFF"/>
                <w:lang w:val="uk-UA"/>
              </w:rPr>
              <w:t>Закони України</w:t>
            </w:r>
            <w:r w:rsidRPr="0050602E">
              <w:rPr>
                <w:rFonts w:ascii="Times New Roman" w:hAnsi="Times New Roman" w:cs="Times New Roman"/>
                <w:sz w:val="28"/>
                <w:szCs w:val="28"/>
                <w:shd w:val="clear" w:color="auto" w:fill="FFFFFF"/>
              </w:rPr>
              <w:t> </w:t>
            </w:r>
            <w:hyperlink r:id="rId38" w:tgtFrame="_blank" w:history="1">
              <w:r w:rsidR="00370465">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професійні спілки, їх права та гарантії діяльності</w:t>
              </w:r>
              <w:r w:rsidR="00370465">
                <w:rPr>
                  <w:rFonts w:ascii="Times New Roman" w:hAnsi="Times New Roman" w:cs="Times New Roman"/>
                  <w:sz w:val="28"/>
                  <w:szCs w:val="28"/>
                  <w:shd w:val="clear" w:color="auto" w:fill="FFFFFF"/>
                  <w:lang w:val="uk-UA"/>
                </w:rPr>
                <w:t>»</w:t>
              </w:r>
            </w:hyperlink>
            <w:r w:rsidRPr="0050602E">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rPr>
              <w:t> </w:t>
            </w:r>
            <w:hyperlink r:id="rId39" w:tgtFrame="_blank" w:history="1">
              <w:r w:rsidR="00370465">
                <w:rPr>
                  <w:rFonts w:ascii="Times New Roman" w:hAnsi="Times New Roman" w:cs="Times New Roman"/>
                  <w:sz w:val="28"/>
                  <w:szCs w:val="28"/>
                  <w:shd w:val="clear" w:color="auto" w:fill="FFFFFF"/>
                  <w:lang w:val="uk-UA"/>
                </w:rPr>
                <w:t>«</w:t>
              </w:r>
              <w:r w:rsidRPr="0050602E">
                <w:rPr>
                  <w:rFonts w:ascii="Times New Roman" w:hAnsi="Times New Roman" w:cs="Times New Roman"/>
                  <w:sz w:val="28"/>
                  <w:szCs w:val="28"/>
                  <w:shd w:val="clear" w:color="auto" w:fill="FFFFFF"/>
                  <w:lang w:val="uk-UA"/>
                </w:rPr>
                <w:t>Про державну реєстрацію юридичних осіб, фізичних осіб - підприємців та громадських формувань</w:t>
              </w:r>
              <w:r w:rsidR="00370465">
                <w:rPr>
                  <w:rFonts w:ascii="Times New Roman" w:hAnsi="Times New Roman" w:cs="Times New Roman"/>
                  <w:sz w:val="28"/>
                  <w:szCs w:val="28"/>
                  <w:shd w:val="clear" w:color="auto" w:fill="FFFFFF"/>
                  <w:lang w:val="uk-UA"/>
                </w:rPr>
                <w:t>»</w:t>
              </w:r>
            </w:hyperlink>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82589B"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A07864">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Державна реєстрація статуту територіальної громади</w:t>
            </w:r>
          </w:p>
        </w:tc>
        <w:tc>
          <w:tcPr>
            <w:tcW w:w="2892" w:type="dxa"/>
            <w:gridSpan w:val="2"/>
            <w:vMerge w:val="restart"/>
            <w:vAlign w:val="center"/>
          </w:tcPr>
          <w:p w:rsidR="00930274" w:rsidRPr="00370465" w:rsidRDefault="0082589B" w:rsidP="00370465">
            <w:pPr>
              <w:rPr>
                <w:rFonts w:ascii="Times New Roman" w:hAnsi="Times New Roman" w:cs="Times New Roman"/>
                <w:sz w:val="28"/>
                <w:szCs w:val="28"/>
                <w:lang w:val="uk-UA"/>
              </w:rPr>
            </w:pPr>
            <w:hyperlink r:id="rId40" w:tgtFrame="_blank" w:history="1">
              <w:r w:rsidR="00930274" w:rsidRPr="00A07864">
                <w:rPr>
                  <w:rStyle w:val="af"/>
                  <w:rFonts w:ascii="Times New Roman" w:hAnsi="Times New Roman" w:cs="Times New Roman"/>
                  <w:color w:val="auto"/>
                  <w:sz w:val="28"/>
                  <w:szCs w:val="28"/>
                  <w:u w:val="none"/>
                  <w:shd w:val="clear" w:color="auto" w:fill="FFFFFF"/>
                </w:rPr>
                <w:t>Закон України</w:t>
              </w:r>
            </w:hyperlink>
            <w:r w:rsidR="00930274" w:rsidRPr="00A07864">
              <w:rPr>
                <w:rFonts w:ascii="Times New Roman" w:hAnsi="Times New Roman" w:cs="Times New Roman"/>
                <w:sz w:val="28"/>
                <w:szCs w:val="28"/>
                <w:shd w:val="clear" w:color="auto" w:fill="FFFFFF"/>
              </w:rPr>
              <w:t> </w:t>
            </w:r>
            <w:r w:rsidR="00370465">
              <w:rPr>
                <w:rFonts w:ascii="Times New Roman" w:hAnsi="Times New Roman" w:cs="Times New Roman"/>
                <w:sz w:val="28"/>
                <w:szCs w:val="28"/>
                <w:shd w:val="clear" w:color="auto" w:fill="FFFFFF"/>
                <w:lang w:val="uk-UA"/>
              </w:rPr>
              <w:t>«</w:t>
            </w:r>
            <w:r w:rsidR="00930274" w:rsidRPr="00A07864">
              <w:rPr>
                <w:rFonts w:ascii="Times New Roman" w:hAnsi="Times New Roman" w:cs="Times New Roman"/>
                <w:sz w:val="28"/>
                <w:szCs w:val="28"/>
                <w:shd w:val="clear" w:color="auto" w:fill="FFFFFF"/>
              </w:rPr>
              <w:t xml:space="preserve">Про </w:t>
            </w:r>
            <w:proofErr w:type="gramStart"/>
            <w:r w:rsidR="00930274" w:rsidRPr="00A07864">
              <w:rPr>
                <w:rFonts w:ascii="Times New Roman" w:hAnsi="Times New Roman" w:cs="Times New Roman"/>
                <w:sz w:val="28"/>
                <w:szCs w:val="28"/>
                <w:shd w:val="clear" w:color="auto" w:fill="FFFFFF"/>
              </w:rPr>
              <w:t>м</w:t>
            </w:r>
            <w:proofErr w:type="gramEnd"/>
            <w:r w:rsidR="00930274" w:rsidRPr="00A07864">
              <w:rPr>
                <w:rFonts w:ascii="Times New Roman" w:hAnsi="Times New Roman" w:cs="Times New Roman"/>
                <w:sz w:val="28"/>
                <w:szCs w:val="28"/>
                <w:shd w:val="clear" w:color="auto" w:fill="FFFFFF"/>
              </w:rPr>
              <w:t>ісцеве самоврядування в Україні</w:t>
            </w:r>
            <w:r w:rsidR="00370465">
              <w:rPr>
                <w:rFonts w:ascii="Times New Roman" w:hAnsi="Times New Roman" w:cs="Times New Roman"/>
                <w:sz w:val="28"/>
                <w:szCs w:val="28"/>
                <w:shd w:val="clear" w:color="auto" w:fill="FFFFFF"/>
                <w:lang w:val="uk-UA"/>
              </w:rPr>
              <w:t>»</w:t>
            </w: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 xml:space="preserve">Державна реєстрація змін </w:t>
            </w:r>
            <w:proofErr w:type="gramStart"/>
            <w:r w:rsidRPr="00882A7C">
              <w:rPr>
                <w:sz w:val="28"/>
                <w:szCs w:val="28"/>
                <w:shd w:val="clear" w:color="auto" w:fill="FFFFFF"/>
              </w:rPr>
              <w:t>до</w:t>
            </w:r>
            <w:proofErr w:type="gramEnd"/>
            <w:r w:rsidRPr="00882A7C">
              <w:rPr>
                <w:sz w:val="28"/>
                <w:szCs w:val="28"/>
                <w:shd w:val="clear" w:color="auto" w:fill="FFFFFF"/>
              </w:rPr>
              <w:t xml:space="preserve">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9F36DD" w:rsidTr="00CD3B88">
        <w:trPr>
          <w:trHeight w:val="353"/>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F54486">
            <w:pPr>
              <w:pStyle w:val="a5"/>
              <w:jc w:val="both"/>
              <w:rPr>
                <w:sz w:val="28"/>
                <w:szCs w:val="28"/>
                <w:highlight w:val="yellow"/>
                <w:lang w:val="uk-UA"/>
              </w:rPr>
            </w:pPr>
            <w:r w:rsidRPr="00882A7C">
              <w:rPr>
                <w:sz w:val="28"/>
                <w:szCs w:val="28"/>
                <w:shd w:val="clear" w:color="auto" w:fill="FFFFFF"/>
              </w:rPr>
              <w:t>Скасування державної реєстрації статуту територіальної громади</w:t>
            </w:r>
          </w:p>
        </w:tc>
        <w:tc>
          <w:tcPr>
            <w:tcW w:w="2892" w:type="dxa"/>
            <w:gridSpan w:val="2"/>
            <w:vMerge/>
          </w:tcPr>
          <w:p w:rsidR="00930274" w:rsidRPr="005B6E04" w:rsidRDefault="00930274" w:rsidP="008B3A41">
            <w:pPr>
              <w:rPr>
                <w:rFonts w:ascii="Times New Roman" w:hAnsi="Times New Roman" w:cs="Times New Roman"/>
                <w:sz w:val="28"/>
                <w:szCs w:val="28"/>
                <w:lang w:val="uk-UA"/>
              </w:rPr>
            </w:pPr>
          </w:p>
        </w:tc>
      </w:tr>
      <w:tr w:rsidR="00930274" w:rsidRPr="005B6E04" w:rsidTr="00607A52">
        <w:trPr>
          <w:trHeight w:val="687"/>
        </w:trPr>
        <w:tc>
          <w:tcPr>
            <w:tcW w:w="9999" w:type="dxa"/>
            <w:gridSpan w:val="5"/>
            <w:vAlign w:val="center"/>
          </w:tcPr>
          <w:p w:rsidR="00930274" w:rsidRPr="005B6E04" w:rsidRDefault="00930274"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022D5F" w:rsidRDefault="00930274" w:rsidP="00882A7C">
            <w:pPr>
              <w:spacing w:after="0"/>
              <w:jc w:val="both"/>
              <w:rPr>
                <w:b/>
                <w:sz w:val="28"/>
                <w:szCs w:val="28"/>
                <w:lang w:val="uk-UA"/>
              </w:rPr>
            </w:pPr>
            <w:r w:rsidRPr="00022D5F">
              <w:rPr>
                <w:rFonts w:ascii="Times New Roman" w:hAnsi="Times New Roman" w:cs="Times New Roman"/>
                <w:sz w:val="28"/>
                <w:szCs w:val="28"/>
                <w:lang w:val="uk-UA"/>
              </w:rPr>
              <w:t>Надання відомостей з Державного земельного кадастру у формі витягу з Державного земельного кадастру про земельну ділянку</w:t>
            </w:r>
          </w:p>
        </w:tc>
        <w:tc>
          <w:tcPr>
            <w:tcW w:w="2892" w:type="dxa"/>
            <w:gridSpan w:val="2"/>
            <w:vAlign w:val="center"/>
          </w:tcPr>
          <w:p w:rsidR="00930274" w:rsidRPr="00022D5F" w:rsidRDefault="00930274" w:rsidP="00882A7C">
            <w:pPr>
              <w:jc w:val="both"/>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2504"/>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 Надання відомостей з Державного земельного кадастру у формі копій документів, що створюються </w:t>
            </w:r>
            <w:proofErr w:type="gramStart"/>
            <w:r w:rsidRPr="00882A7C">
              <w:rPr>
                <w:rFonts w:ascii="Times New Roman" w:hAnsi="Times New Roman" w:cs="Times New Roman"/>
                <w:sz w:val="28"/>
                <w:szCs w:val="28"/>
              </w:rPr>
              <w:t>п</w:t>
            </w:r>
            <w:proofErr w:type="gramEnd"/>
            <w:r w:rsidRPr="00882A7C">
              <w:rPr>
                <w:rFonts w:ascii="Times New Roman" w:hAnsi="Times New Roman" w:cs="Times New Roman"/>
                <w:sz w:val="28"/>
                <w:szCs w:val="28"/>
              </w:rPr>
              <w:t>ід час ведення Державного земельного кадастру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882A7C">
            <w:pPr>
              <w:jc w:val="both"/>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lang w:val="uk-UA"/>
              </w:rPr>
            </w:pPr>
            <w:r w:rsidRPr="00882A7C">
              <w:rPr>
                <w:rFonts w:ascii="Times New Roman" w:hAnsi="Times New Roman" w:cs="Times New Roman"/>
                <w:sz w:val="28"/>
                <w:szCs w:val="28"/>
                <w:lang w:val="uk-UA"/>
              </w:rPr>
              <w:t xml:space="preserve">Надання відомостей з Державного земельного кадастру у формі довідок, що містять узагальнену інформацію про землі (території) (послуга </w:t>
            </w:r>
            <w:r w:rsidRPr="00882A7C">
              <w:rPr>
                <w:rFonts w:ascii="Times New Roman" w:hAnsi="Times New Roman" w:cs="Times New Roman"/>
                <w:sz w:val="28"/>
                <w:szCs w:val="28"/>
                <w:lang w:val="uk-UA"/>
              </w:rPr>
              <w:lastRenderedPageBreak/>
              <w:t>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882A7C">
            <w:pPr>
              <w:jc w:val="both"/>
              <w:rPr>
                <w:rFonts w:ascii="Times New Roman" w:hAnsi="Times New Roman" w:cs="Times New Roman"/>
                <w:sz w:val="28"/>
                <w:szCs w:val="28"/>
                <w:lang w:val="uk-UA"/>
              </w:rPr>
            </w:pPr>
            <w:r w:rsidRPr="00022D5F">
              <w:rPr>
                <w:rFonts w:ascii="Times New Roman" w:hAnsi="Times New Roman" w:cs="Times New Roman"/>
                <w:sz w:val="28"/>
                <w:szCs w:val="28"/>
              </w:rPr>
              <w:lastRenderedPageBreak/>
              <w:t xml:space="preserve">Закон України «Про Державний </w:t>
            </w:r>
            <w:r w:rsidRPr="00022D5F">
              <w:rPr>
                <w:rFonts w:ascii="Times New Roman" w:hAnsi="Times New Roman" w:cs="Times New Roman"/>
                <w:sz w:val="28"/>
                <w:szCs w:val="28"/>
              </w:rPr>
              <w:lastRenderedPageBreak/>
              <w:t>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82589B" w:rsidP="00882A7C">
            <w:pPr>
              <w:jc w:val="both"/>
              <w:rPr>
                <w:rFonts w:ascii="Times New Roman" w:hAnsi="Times New Roman" w:cs="Times New Roman"/>
                <w:sz w:val="28"/>
                <w:szCs w:val="28"/>
              </w:rPr>
            </w:pPr>
            <w:hyperlink r:id="rId41" w:history="1">
              <w:proofErr w:type="gramStart"/>
              <w:r w:rsidR="00930274" w:rsidRPr="00882A7C">
                <w:rPr>
                  <w:rStyle w:val="af"/>
                  <w:rFonts w:ascii="Times New Roman" w:hAnsi="Times New Roman" w:cs="Times New Roman"/>
                  <w:color w:val="auto"/>
                  <w:sz w:val="28"/>
                  <w:szCs w:val="28"/>
                  <w:u w:val="none"/>
                </w:rPr>
                <w:t>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взаємодії з ДРРП (відділ № 1)</w:t>
              </w:r>
            </w:hyperlink>
            <w:r w:rsidR="00930274" w:rsidRPr="00882A7C">
              <w:rPr>
                <w:rFonts w:ascii="Times New Roman" w:hAnsi="Times New Roman" w:cs="Times New Roman"/>
                <w:sz w:val="28"/>
                <w:szCs w:val="28"/>
              </w:rPr>
              <w:t xml:space="preserve"> (послуга надається відділом № 1 Управління у м. Сумах та Сумському районі Головного управління Держгеокадастру</w:t>
            </w:r>
            <w:proofErr w:type="gramEnd"/>
            <w:r w:rsidR="00930274" w:rsidRPr="00882A7C">
              <w:rPr>
                <w:rFonts w:ascii="Times New Roman" w:hAnsi="Times New Roman" w:cs="Times New Roman"/>
                <w:sz w:val="28"/>
                <w:szCs w:val="28"/>
              </w:rPr>
              <w:t xml:space="preserve"> у Сумській області)</w:t>
            </w:r>
          </w:p>
        </w:tc>
        <w:tc>
          <w:tcPr>
            <w:tcW w:w="2892" w:type="dxa"/>
            <w:gridSpan w:val="2"/>
            <w:vAlign w:val="center"/>
          </w:tcPr>
          <w:p w:rsidR="00930274" w:rsidRPr="00022D5F" w:rsidRDefault="00930274" w:rsidP="00882A7C">
            <w:pPr>
              <w:jc w:val="both"/>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882A7C">
            <w:pPr>
              <w:jc w:val="both"/>
              <w:rPr>
                <w:rFonts w:ascii="Times New Roman" w:hAnsi="Times New Roman" w:cs="Times New Roman"/>
                <w:sz w:val="28"/>
                <w:szCs w:val="28"/>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Видача довідки про наявність та розмі</w:t>
            </w:r>
            <w:proofErr w:type="gramStart"/>
            <w:r w:rsidRPr="00882A7C">
              <w:rPr>
                <w:rFonts w:ascii="Times New Roman" w:hAnsi="Times New Roman" w:cs="Times New Roman"/>
                <w:sz w:val="28"/>
                <w:szCs w:val="28"/>
              </w:rPr>
              <w:t>р</w:t>
            </w:r>
            <w:proofErr w:type="gramEnd"/>
            <w:r w:rsidRPr="00882A7C">
              <w:rPr>
                <w:rFonts w:ascii="Times New Roman" w:hAnsi="Times New Roman" w:cs="Times New Roman"/>
                <w:sz w:val="28"/>
                <w:szCs w:val="28"/>
              </w:rPr>
              <w:t xml:space="preserve"> земельної частки (паю)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370465" w:rsidRDefault="00930274" w:rsidP="00370465">
            <w:pPr>
              <w:rPr>
                <w:rFonts w:ascii="Times New Roman" w:hAnsi="Times New Roman" w:cs="Times New Roman"/>
                <w:sz w:val="28"/>
                <w:szCs w:val="28"/>
                <w:lang w:val="uk-UA"/>
              </w:rPr>
            </w:pPr>
            <w:r w:rsidRPr="00022D5F">
              <w:rPr>
                <w:rFonts w:ascii="Times New Roman" w:hAnsi="Times New Roman" w:cs="Times New Roman"/>
                <w:sz w:val="28"/>
                <w:szCs w:val="28"/>
              </w:rPr>
              <w:t xml:space="preserve">Закон України «Про Державний земельний кадастр», Закон України </w:t>
            </w:r>
            <w:r w:rsidR="00370465">
              <w:rPr>
                <w:rFonts w:ascii="Times New Roman" w:hAnsi="Times New Roman" w:cs="Times New Roman"/>
                <w:sz w:val="28"/>
                <w:szCs w:val="28"/>
                <w:lang w:val="uk-UA"/>
              </w:rPr>
              <w:t>«</w:t>
            </w:r>
            <w:r w:rsidRPr="00022D5F">
              <w:rPr>
                <w:rFonts w:ascii="Times New Roman" w:hAnsi="Times New Roman" w:cs="Times New Roman"/>
                <w:sz w:val="28"/>
                <w:szCs w:val="28"/>
              </w:rPr>
              <w:t xml:space="preserve">Про державну </w:t>
            </w:r>
            <w:proofErr w:type="gramStart"/>
            <w:r w:rsidRPr="00022D5F">
              <w:rPr>
                <w:rFonts w:ascii="Times New Roman" w:hAnsi="Times New Roman" w:cs="Times New Roman"/>
                <w:sz w:val="28"/>
                <w:szCs w:val="28"/>
              </w:rPr>
              <w:t>соц</w:t>
            </w:r>
            <w:proofErr w:type="gramEnd"/>
            <w:r w:rsidRPr="00022D5F">
              <w:rPr>
                <w:rFonts w:ascii="Times New Roman" w:hAnsi="Times New Roman" w:cs="Times New Roman"/>
                <w:sz w:val="28"/>
                <w:szCs w:val="28"/>
              </w:rPr>
              <w:t>іальну допомогу малозабезпеченим сім’ям</w:t>
            </w:r>
            <w:r w:rsidR="00370465">
              <w:rPr>
                <w:rFonts w:ascii="Times New Roman" w:hAnsi="Times New Roman" w:cs="Times New Roman"/>
                <w:sz w:val="28"/>
                <w:szCs w:val="28"/>
                <w:lang w:val="uk-UA"/>
              </w:rPr>
              <w:t>»</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882A7C">
              <w:rPr>
                <w:rFonts w:ascii="Times New Roman" w:hAnsi="Times New Roman" w:cs="Times New Roman"/>
                <w:sz w:val="28"/>
                <w:szCs w:val="28"/>
              </w:rPr>
              <w:t>Видача довідки про наявність у ДЗК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відділом № 1 Управління у м. Сумах та Сумському районі Головного управління Держгеокадастру у Сумській області)</w:t>
            </w:r>
            <w:proofErr w:type="gramEnd"/>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t>Земельний кодекс України, 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Державна реєстрація земельної ділянки з видачею витягу з державного земельного кадастру (послуга надається відділом № 1 Управління у м. Сумах та </w:t>
            </w:r>
            <w:r w:rsidRPr="00882A7C">
              <w:rPr>
                <w:rFonts w:ascii="Times New Roman" w:hAnsi="Times New Roman" w:cs="Times New Roman"/>
                <w:sz w:val="28"/>
                <w:szCs w:val="28"/>
              </w:rPr>
              <w:lastRenderedPageBreak/>
              <w:t>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rPr>
            </w:pPr>
            <w:r w:rsidRPr="00022D5F">
              <w:rPr>
                <w:rFonts w:ascii="Times New Roman" w:hAnsi="Times New Roman" w:cs="Times New Roman"/>
                <w:sz w:val="28"/>
                <w:szCs w:val="28"/>
              </w:rPr>
              <w:lastRenderedPageBreak/>
              <w:t>Закон України «Про Державний земельний кадастр»</w:t>
            </w:r>
          </w:p>
        </w:tc>
      </w:tr>
      <w:tr w:rsidR="00930274" w:rsidRPr="00FD278C"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882A7C">
              <w:rPr>
                <w:rFonts w:ascii="Times New Roman" w:hAnsi="Times New Roman" w:cs="Times New Roman"/>
                <w:sz w:val="28"/>
                <w:szCs w:val="28"/>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(послуга надається відділом № 1 Управління у м. Сумах та Сумському районі Головного управління Держгеокадастру у Сумській області)</w:t>
            </w:r>
            <w:proofErr w:type="gramEnd"/>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Внесення до Державного земельного кадастру відомостей (змін до них) про земельну ділянку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D6576F" w:rsidRDefault="00930274" w:rsidP="00882A7C">
            <w:pPr>
              <w:jc w:val="both"/>
              <w:rPr>
                <w:rFonts w:ascii="Times New Roman" w:hAnsi="Times New Roman" w:cs="Times New Roman"/>
                <w:sz w:val="28"/>
                <w:szCs w:val="28"/>
                <w:lang w:val="uk-UA"/>
              </w:rPr>
            </w:pPr>
            <w:r w:rsidRPr="00D6576F">
              <w:rPr>
                <w:rFonts w:ascii="Times New Roman" w:hAnsi="Times New Roman" w:cs="Times New Roman"/>
                <w:sz w:val="28"/>
                <w:szCs w:val="28"/>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D6576F" w:rsidRDefault="00930274" w:rsidP="00882A7C">
            <w:pPr>
              <w:jc w:val="both"/>
              <w:rPr>
                <w:rFonts w:ascii="Times New Roman" w:hAnsi="Times New Roman" w:cs="Times New Roman"/>
                <w:sz w:val="28"/>
                <w:szCs w:val="28"/>
                <w:lang w:val="uk-UA"/>
              </w:rPr>
            </w:pPr>
            <w:r w:rsidRPr="00D6576F">
              <w:rPr>
                <w:rFonts w:ascii="Times New Roman" w:hAnsi="Times New Roman" w:cs="Times New Roman"/>
                <w:sz w:val="28"/>
                <w:szCs w:val="28"/>
                <w:lang w:val="uk-UA"/>
              </w:rPr>
              <w:t>Видача витягу з технічної документації про нормативну грошову оцінку земельної ділянки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rFonts w:eastAsia="Calibri"/>
                <w:sz w:val="28"/>
                <w:szCs w:val="28"/>
              </w:rPr>
              <w:t>Закон України «Про оцінку земель»</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w:t>
            </w:r>
            <w:proofErr w:type="gramStart"/>
            <w:r w:rsidRPr="00882A7C">
              <w:rPr>
                <w:rFonts w:ascii="Times New Roman" w:hAnsi="Times New Roman" w:cs="Times New Roman"/>
                <w:sz w:val="28"/>
                <w:szCs w:val="28"/>
              </w:rPr>
              <w:t>кр</w:t>
            </w:r>
            <w:proofErr w:type="gramEnd"/>
            <w:r w:rsidRPr="00882A7C">
              <w:rPr>
                <w:rFonts w:ascii="Times New Roman" w:hAnsi="Times New Roman" w:cs="Times New Roman"/>
                <w:sz w:val="28"/>
                <w:szCs w:val="28"/>
              </w:rPr>
              <w:t xml:space="preserve">ім відомостей про речові права на земельну ділянку, що виникли після 1 січня 2013 року (послуга надається відділом № 1 Управління у м. Сумах та Сумському районі Головного управління </w:t>
            </w:r>
            <w:r w:rsidRPr="00882A7C">
              <w:rPr>
                <w:rFonts w:ascii="Times New Roman" w:hAnsi="Times New Roman" w:cs="Times New Roman"/>
                <w:sz w:val="28"/>
                <w:szCs w:val="28"/>
              </w:rPr>
              <w:lastRenderedPageBreak/>
              <w:t>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Виправлення </w:t>
            </w:r>
            <w:proofErr w:type="gramStart"/>
            <w:r w:rsidRPr="00B432DC">
              <w:rPr>
                <w:rFonts w:ascii="Times New Roman" w:hAnsi="Times New Roman" w:cs="Times New Roman"/>
                <w:sz w:val="28"/>
                <w:szCs w:val="28"/>
              </w:rPr>
              <w:t>техн</w:t>
            </w:r>
            <w:proofErr w:type="gramEnd"/>
            <w:r w:rsidRPr="00B432DC">
              <w:rPr>
                <w:rFonts w:ascii="Times New Roman" w:hAnsi="Times New Roman" w:cs="Times New Roman"/>
                <w:sz w:val="28"/>
                <w:szCs w:val="28"/>
              </w:rPr>
              <w:t>ічної помилки у відомостях з державного земельного кадастру не з вини органу, що здійснює його ведення</w:t>
            </w:r>
            <w:r w:rsidRPr="00882A7C">
              <w:rPr>
                <w:rFonts w:ascii="Times New Roman" w:hAnsi="Times New Roman" w:cs="Times New Roman"/>
                <w:sz w:val="28"/>
                <w:szCs w:val="28"/>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102"/>
        </w:trPr>
        <w:tc>
          <w:tcPr>
            <w:tcW w:w="786" w:type="dxa"/>
            <w:gridSpan w:val="2"/>
          </w:tcPr>
          <w:p w:rsidR="0093027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B432DC">
              <w:rPr>
                <w:rFonts w:ascii="Times New Roman" w:hAnsi="Times New Roman" w:cs="Times New Roman"/>
                <w:sz w:val="28"/>
                <w:szCs w:val="28"/>
              </w:rPr>
              <w:t>державному</w:t>
            </w:r>
            <w:proofErr w:type="gramEnd"/>
            <w:r w:rsidRPr="00B432DC">
              <w:rPr>
                <w:rFonts w:ascii="Times New Roman" w:hAnsi="Times New Roman" w:cs="Times New Roman"/>
                <w:sz w:val="28"/>
                <w:szCs w:val="28"/>
              </w:rPr>
              <w:t xml:space="preserve"> земельному кадастрі</w:t>
            </w:r>
            <w:r w:rsidRPr="00882A7C">
              <w:rPr>
                <w:rFonts w:ascii="Times New Roman" w:hAnsi="Times New Roman" w:cs="Times New Roman"/>
                <w:sz w:val="28"/>
                <w:szCs w:val="28"/>
              </w:rPr>
              <w:t xml:space="preserve"> (послуга надається відділом № 1 Управління у м. Сумах та Сумському районі Головного управління Держгеокадастру у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Надання відомостей з </w:t>
            </w:r>
            <w:proofErr w:type="gramStart"/>
            <w:r w:rsidRPr="00882A7C">
              <w:rPr>
                <w:rFonts w:ascii="Times New Roman" w:hAnsi="Times New Roman" w:cs="Times New Roman"/>
                <w:sz w:val="28"/>
                <w:szCs w:val="28"/>
              </w:rPr>
              <w:t>Державного</w:t>
            </w:r>
            <w:proofErr w:type="gramEnd"/>
            <w:r w:rsidRPr="00882A7C">
              <w:rPr>
                <w:rFonts w:ascii="Times New Roman" w:hAnsi="Times New Roman" w:cs="Times New Roman"/>
                <w:sz w:val="28"/>
                <w:szCs w:val="28"/>
              </w:rPr>
              <w:t xml:space="preserve"> земельного кадастру у формі викопіювань з картографічної основи Державного земельного кадастру, кадастрової карти (плану)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sz w:val="28"/>
                <w:szCs w:val="28"/>
                <w:lang w:val="uk-UA"/>
              </w:rPr>
            </w:pPr>
            <w:r w:rsidRPr="00022D5F">
              <w:rPr>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930274" w:rsidRPr="00882A7C" w:rsidTr="00AE54ED">
              <w:trPr>
                <w:tblCellSpacing w:w="15" w:type="dxa"/>
              </w:trPr>
              <w:tc>
                <w:tcPr>
                  <w:tcW w:w="5989" w:type="dxa"/>
                  <w:gridSpan w:val="3"/>
                  <w:vAlign w:val="center"/>
                  <w:hideMark/>
                </w:tcPr>
                <w:p w:rsidR="00930274" w:rsidRPr="00882A7C" w:rsidRDefault="0082589B" w:rsidP="00882A7C">
                  <w:pPr>
                    <w:jc w:val="both"/>
                    <w:rPr>
                      <w:rFonts w:ascii="Times New Roman" w:hAnsi="Times New Roman" w:cs="Times New Roman"/>
                      <w:sz w:val="28"/>
                      <w:szCs w:val="28"/>
                    </w:rPr>
                  </w:pPr>
                  <w:hyperlink r:id="rId42" w:history="1">
                    <w:r w:rsidR="00930274" w:rsidRPr="00B432DC">
                      <w:rPr>
                        <w:rFonts w:ascii="Times New Roman" w:hAnsi="Times New Roman" w:cs="Times New Roman"/>
                        <w:sz w:val="28"/>
                        <w:szCs w:val="28"/>
                      </w:rPr>
                      <w:t xml:space="preserve"> Надання відомостей з Державного земельного кадастру у формі копій документів, що створюються </w:t>
                    </w:r>
                    <w:proofErr w:type="gramStart"/>
                    <w:r w:rsidR="00930274" w:rsidRPr="00B432DC">
                      <w:rPr>
                        <w:rFonts w:ascii="Times New Roman" w:hAnsi="Times New Roman" w:cs="Times New Roman"/>
                        <w:sz w:val="28"/>
                        <w:szCs w:val="28"/>
                      </w:rPr>
                      <w:t>п</w:t>
                    </w:r>
                    <w:proofErr w:type="gramEnd"/>
                    <w:r w:rsidR="00930274" w:rsidRPr="00B432DC">
                      <w:rPr>
                        <w:rFonts w:ascii="Times New Roman" w:hAnsi="Times New Roman" w:cs="Times New Roman"/>
                        <w:sz w:val="28"/>
                        <w:szCs w:val="28"/>
                      </w:rPr>
                      <w:t xml:space="preserve">ід час ведення Державного земельного кадастру </w:t>
                    </w:r>
                  </w:hyperlink>
                  <w:r w:rsidR="00930274" w:rsidRPr="00B432DC">
                    <w:rPr>
                      <w:rFonts w:ascii="Times New Roman" w:hAnsi="Times New Roman" w:cs="Times New Roman"/>
                      <w:sz w:val="28"/>
                      <w:szCs w:val="28"/>
                    </w:rPr>
                    <w:t>(послуга надається головним управлінням Держгеокадастру в Сумській області)</w:t>
                  </w:r>
                  <w:r w:rsidR="00930274" w:rsidRPr="00882A7C">
                    <w:rPr>
                      <w:rFonts w:ascii="Times New Roman" w:hAnsi="Times New Roman" w:cs="Times New Roman"/>
                      <w:sz w:val="28"/>
                      <w:szCs w:val="28"/>
                    </w:rPr>
                    <w:t xml:space="preserve"> </w:t>
                  </w:r>
                </w:p>
              </w:tc>
            </w:tr>
            <w:tr w:rsidR="00930274" w:rsidRPr="00882A7C" w:rsidTr="00AE54ED">
              <w:trPr>
                <w:gridAfter w:val="1"/>
                <w:wAfter w:w="39" w:type="dxa"/>
                <w:tblCellSpacing w:w="15" w:type="dxa"/>
              </w:trPr>
              <w:tc>
                <w:tcPr>
                  <w:tcW w:w="206" w:type="dxa"/>
                  <w:vAlign w:val="center"/>
                  <w:hideMark/>
                </w:tcPr>
                <w:p w:rsidR="00930274" w:rsidRPr="00882A7C" w:rsidRDefault="00930274" w:rsidP="00882A7C">
                  <w:pPr>
                    <w:jc w:val="both"/>
                    <w:rPr>
                      <w:rFonts w:ascii="Times New Roman" w:hAnsi="Times New Roman" w:cs="Times New Roman"/>
                      <w:sz w:val="28"/>
                      <w:szCs w:val="28"/>
                    </w:rPr>
                  </w:pPr>
                </w:p>
              </w:tc>
              <w:tc>
                <w:tcPr>
                  <w:tcW w:w="5684" w:type="dxa"/>
                  <w:vAlign w:val="center"/>
                  <w:hideMark/>
                </w:tcPr>
                <w:p w:rsidR="00930274" w:rsidRPr="00882A7C" w:rsidRDefault="00930274" w:rsidP="00882A7C">
                  <w:pPr>
                    <w:jc w:val="both"/>
                    <w:rPr>
                      <w:rFonts w:ascii="Times New Roman" w:hAnsi="Times New Roman" w:cs="Times New Roman"/>
                      <w:sz w:val="28"/>
                      <w:szCs w:val="28"/>
                    </w:rPr>
                  </w:pPr>
                </w:p>
              </w:tc>
            </w:tr>
            <w:tr w:rsidR="00930274" w:rsidRPr="00882A7C" w:rsidTr="00AE54ED">
              <w:trPr>
                <w:gridAfter w:val="1"/>
                <w:wAfter w:w="39" w:type="dxa"/>
                <w:tblCellSpacing w:w="15" w:type="dxa"/>
              </w:trPr>
              <w:tc>
                <w:tcPr>
                  <w:tcW w:w="206" w:type="dxa"/>
                  <w:vAlign w:val="center"/>
                  <w:hideMark/>
                </w:tcPr>
                <w:p w:rsidR="00930274" w:rsidRPr="00882A7C" w:rsidRDefault="00930274" w:rsidP="00882A7C">
                  <w:pPr>
                    <w:jc w:val="both"/>
                    <w:rPr>
                      <w:rFonts w:ascii="Times New Roman" w:hAnsi="Times New Roman" w:cs="Times New Roman"/>
                      <w:sz w:val="28"/>
                      <w:szCs w:val="28"/>
                    </w:rPr>
                  </w:pPr>
                </w:p>
              </w:tc>
              <w:tc>
                <w:tcPr>
                  <w:tcW w:w="5684" w:type="dxa"/>
                  <w:vAlign w:val="center"/>
                  <w:hideMark/>
                </w:tcPr>
                <w:p w:rsidR="00930274" w:rsidRPr="00882A7C" w:rsidRDefault="00930274" w:rsidP="00882A7C">
                  <w:pPr>
                    <w:jc w:val="both"/>
                    <w:rPr>
                      <w:rFonts w:ascii="Times New Roman" w:hAnsi="Times New Roman" w:cs="Times New Roman"/>
                      <w:sz w:val="28"/>
                      <w:szCs w:val="28"/>
                    </w:rPr>
                  </w:pPr>
                </w:p>
              </w:tc>
            </w:tr>
          </w:tbl>
          <w:p w:rsidR="00930274" w:rsidRPr="00882A7C" w:rsidRDefault="00930274" w:rsidP="00882A7C">
            <w:pPr>
              <w:jc w:val="both"/>
              <w:rPr>
                <w:rFonts w:ascii="Times New Roman" w:hAnsi="Times New Roman" w:cs="Times New Roman"/>
                <w:sz w:val="28"/>
                <w:szCs w:val="28"/>
              </w:rPr>
            </w:pP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Надання відомостей з </w:t>
            </w:r>
            <w:proofErr w:type="gramStart"/>
            <w:r w:rsidRPr="00882A7C">
              <w:rPr>
                <w:rFonts w:ascii="Times New Roman" w:hAnsi="Times New Roman" w:cs="Times New Roman"/>
                <w:sz w:val="28"/>
                <w:szCs w:val="28"/>
              </w:rPr>
              <w:t>Державного</w:t>
            </w:r>
            <w:proofErr w:type="gramEnd"/>
            <w:r w:rsidRPr="00882A7C">
              <w:rPr>
                <w:rFonts w:ascii="Times New Roman" w:hAnsi="Times New Roman" w:cs="Times New Roman"/>
                <w:sz w:val="28"/>
                <w:szCs w:val="28"/>
              </w:rPr>
              <w:t xml:space="preserve"> земельного кадастру у формі витягу з Державного земельного кадастру про обмеження у використанні земель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D40309"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 Надання відомостей з Державного земельного кадастру у формі витягу з Державного земельного кадастру про землі в межах території </w:t>
            </w:r>
            <w:proofErr w:type="gramStart"/>
            <w:r w:rsidRPr="00B432DC">
              <w:rPr>
                <w:rFonts w:ascii="Times New Roman" w:hAnsi="Times New Roman" w:cs="Times New Roman"/>
                <w:sz w:val="28"/>
                <w:szCs w:val="28"/>
              </w:rPr>
              <w:t>адм</w:t>
            </w:r>
            <w:proofErr w:type="gramEnd"/>
            <w:r w:rsidRPr="00B432DC">
              <w:rPr>
                <w:rFonts w:ascii="Times New Roman" w:hAnsi="Times New Roman" w:cs="Times New Roman"/>
                <w:sz w:val="28"/>
                <w:szCs w:val="28"/>
              </w:rPr>
              <w:t xml:space="preserve">іністративно-територіальних одиниць </w:t>
            </w:r>
            <w:r w:rsidRPr="00882A7C">
              <w:rPr>
                <w:rFonts w:ascii="Times New Roman" w:hAnsi="Times New Roman" w:cs="Times New Roman"/>
                <w:sz w:val="28"/>
                <w:szCs w:val="28"/>
              </w:rPr>
              <w:t xml:space="preserve"> </w:t>
            </w:r>
            <w:r w:rsidRPr="00882A7C">
              <w:rPr>
                <w:rFonts w:ascii="Times New Roman" w:hAnsi="Times New Roman" w:cs="Times New Roman"/>
                <w:sz w:val="28"/>
                <w:szCs w:val="28"/>
              </w:rPr>
              <w:lastRenderedPageBreak/>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lastRenderedPageBreak/>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Державна реєстрація обмежень у використанні земель з видачею витягу</w:t>
            </w:r>
            <w:r w:rsidRPr="00882A7C">
              <w:rPr>
                <w:rFonts w:ascii="Times New Roman" w:hAnsi="Times New Roman" w:cs="Times New Roman"/>
                <w:sz w:val="28"/>
                <w:szCs w:val="28"/>
              </w:rPr>
              <w:t xml:space="preserve">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Внесення</w:t>
            </w:r>
            <w:r w:rsidRPr="00882A7C">
              <w:rPr>
                <w:rFonts w:ascii="Times New Roman" w:hAnsi="Times New Roman" w:cs="Times New Roman"/>
                <w:sz w:val="28"/>
                <w:szCs w:val="28"/>
              </w:rPr>
              <w:t xml:space="preserve"> до </w:t>
            </w:r>
            <w:proofErr w:type="gramStart"/>
            <w:r w:rsidRPr="00882A7C">
              <w:rPr>
                <w:rFonts w:ascii="Times New Roman" w:hAnsi="Times New Roman" w:cs="Times New Roman"/>
                <w:sz w:val="28"/>
                <w:szCs w:val="28"/>
              </w:rPr>
              <w:t>Державного</w:t>
            </w:r>
            <w:proofErr w:type="gramEnd"/>
            <w:r w:rsidRPr="00882A7C">
              <w:rPr>
                <w:rFonts w:ascii="Times New Roman" w:hAnsi="Times New Roman" w:cs="Times New Roman"/>
                <w:sz w:val="28"/>
                <w:szCs w:val="28"/>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містобудівною документацією,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до Державного земельного кадастру відомостей (змін до них) про землі в межах територій </w:t>
            </w:r>
            <w:proofErr w:type="gramStart"/>
            <w:r w:rsidRPr="00B432DC">
              <w:rPr>
                <w:rFonts w:ascii="Times New Roman" w:hAnsi="Times New Roman" w:cs="Times New Roman"/>
                <w:sz w:val="28"/>
                <w:szCs w:val="28"/>
              </w:rPr>
              <w:t>адм</w:t>
            </w:r>
            <w:proofErr w:type="gramEnd"/>
            <w:r w:rsidRPr="00B432DC">
              <w:rPr>
                <w:rFonts w:ascii="Times New Roman" w:hAnsi="Times New Roman" w:cs="Times New Roman"/>
                <w:sz w:val="28"/>
                <w:szCs w:val="28"/>
              </w:rPr>
              <w:t>іністративно-територіальних одиниць, з видачею витягу </w:t>
            </w:r>
            <w:r w:rsidRPr="00882A7C">
              <w:rPr>
                <w:rFonts w:ascii="Times New Roman" w:hAnsi="Times New Roman" w:cs="Times New Roman"/>
                <w:sz w:val="28"/>
                <w:szCs w:val="28"/>
              </w:rPr>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 xml:space="preserve">Виправлення </w:t>
            </w:r>
            <w:proofErr w:type="gramStart"/>
            <w:r w:rsidRPr="00882A7C">
              <w:rPr>
                <w:rFonts w:ascii="Times New Roman" w:hAnsi="Times New Roman" w:cs="Times New Roman"/>
                <w:sz w:val="28"/>
                <w:szCs w:val="28"/>
              </w:rPr>
              <w:t>техн</w:t>
            </w:r>
            <w:proofErr w:type="gramEnd"/>
            <w:r w:rsidRPr="00882A7C">
              <w:rPr>
                <w:rFonts w:ascii="Times New Roman" w:hAnsi="Times New Roman" w:cs="Times New Roman"/>
                <w:sz w:val="28"/>
                <w:szCs w:val="28"/>
              </w:rPr>
              <w:t>ічної помилки у відомостях з Державного земельного кадастру, допущеної органом, що здійснює його ведення, з видачею витягу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Видача </w:t>
            </w: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про передачу у власність, надання у користування земельних ділянок, що перебувають у державній власності </w:t>
            </w:r>
            <w:r w:rsidRPr="00882A7C">
              <w:rPr>
                <w:rFonts w:ascii="Times New Roman" w:hAnsi="Times New Roman" w:cs="Times New Roman"/>
                <w:sz w:val="28"/>
                <w:szCs w:val="28"/>
              </w:rPr>
              <w:t>(послуга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eastAsia="Calibri" w:hAnsi="Times New Roman" w:cs="Times New Roman"/>
                <w:sz w:val="28"/>
                <w:szCs w:val="28"/>
              </w:rPr>
              <w:t>Земельн</w:t>
            </w:r>
            <w:r w:rsidRPr="00022D5F">
              <w:rPr>
                <w:rFonts w:ascii="Times New Roman" w:eastAsia="Calibri" w:hAnsi="Times New Roman" w:cs="Times New Roman"/>
                <w:sz w:val="28"/>
                <w:szCs w:val="28"/>
                <w:lang w:val="uk-UA"/>
              </w:rPr>
              <w:t>ий</w:t>
            </w:r>
            <w:r w:rsidRPr="00022D5F">
              <w:rPr>
                <w:rFonts w:ascii="Times New Roman" w:eastAsia="Calibri" w:hAnsi="Times New Roman" w:cs="Times New Roman"/>
                <w:sz w:val="28"/>
                <w:szCs w:val="28"/>
              </w:rPr>
              <w:t xml:space="preserve"> кодекс України</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882A7C">
              <w:rPr>
                <w:rFonts w:ascii="Times New Roman" w:hAnsi="Times New Roman" w:cs="Times New Roman"/>
                <w:sz w:val="28"/>
                <w:szCs w:val="28"/>
              </w:rPr>
              <w:t>Надання відомостей з державного земельного кадастру у формі довідок, що містять узагальнену інформацію про землі (території)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rPr>
                <w:rFonts w:ascii="Times New Roman" w:hAnsi="Times New Roman" w:cs="Times New Roman"/>
                <w:sz w:val="28"/>
                <w:szCs w:val="28"/>
                <w:lang w:val="uk-UA"/>
              </w:rPr>
            </w:pPr>
            <w:r w:rsidRPr="00022D5F">
              <w:rPr>
                <w:rFonts w:ascii="Times New Roman" w:hAnsi="Times New Roman" w:cs="Times New Roman"/>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Виправлення </w:t>
            </w:r>
            <w:proofErr w:type="gramStart"/>
            <w:r w:rsidRPr="00B432DC">
              <w:rPr>
                <w:rFonts w:ascii="Times New Roman" w:hAnsi="Times New Roman" w:cs="Times New Roman"/>
                <w:sz w:val="28"/>
                <w:szCs w:val="28"/>
              </w:rPr>
              <w:t>техн</w:t>
            </w:r>
            <w:proofErr w:type="gramEnd"/>
            <w:r w:rsidRPr="00B432DC">
              <w:rPr>
                <w:rFonts w:ascii="Times New Roman" w:hAnsi="Times New Roman" w:cs="Times New Roman"/>
                <w:sz w:val="28"/>
                <w:szCs w:val="28"/>
              </w:rPr>
              <w:t>ічної помилки у відомостях з державного земельного кадастру не з вини органу, що здійснює його ведення</w:t>
            </w:r>
            <w:r w:rsidRPr="00882A7C">
              <w:rPr>
                <w:rFonts w:ascii="Times New Roman" w:hAnsi="Times New Roman" w:cs="Times New Roman"/>
                <w:sz w:val="28"/>
                <w:szCs w:val="28"/>
              </w:rPr>
              <w:t xml:space="preserve">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r w:rsidRPr="00B432DC">
              <w:rPr>
                <w:rFonts w:ascii="Times New Roman" w:hAnsi="Times New Roman" w:cs="Times New Roman"/>
                <w:sz w:val="28"/>
                <w:szCs w:val="28"/>
              </w:rPr>
              <w:t xml:space="preserve">Надання довідки про осіб, які отримали доступ до інформації про суб’єкта речового права у </w:t>
            </w:r>
            <w:proofErr w:type="gramStart"/>
            <w:r w:rsidRPr="00B432DC">
              <w:rPr>
                <w:rFonts w:ascii="Times New Roman" w:hAnsi="Times New Roman" w:cs="Times New Roman"/>
                <w:sz w:val="28"/>
                <w:szCs w:val="28"/>
              </w:rPr>
              <w:t>державному</w:t>
            </w:r>
            <w:proofErr w:type="gramEnd"/>
            <w:r w:rsidRPr="00B432DC">
              <w:rPr>
                <w:rFonts w:ascii="Times New Roman" w:hAnsi="Times New Roman" w:cs="Times New Roman"/>
                <w:sz w:val="28"/>
                <w:szCs w:val="28"/>
              </w:rPr>
              <w:t xml:space="preserve"> земельному кадастрі</w:t>
            </w:r>
            <w:r w:rsidRPr="00882A7C">
              <w:rPr>
                <w:rFonts w:ascii="Times New Roman" w:hAnsi="Times New Roman" w:cs="Times New Roman"/>
                <w:sz w:val="28"/>
                <w:szCs w:val="28"/>
              </w:rPr>
              <w:t xml:space="preserve"> (послуга надається головним управлінням Держгеокадастру в Сумській області)</w:t>
            </w:r>
          </w:p>
        </w:tc>
        <w:tc>
          <w:tcPr>
            <w:tcW w:w="2892" w:type="dxa"/>
            <w:gridSpan w:val="2"/>
            <w:vAlign w:val="center"/>
          </w:tcPr>
          <w:p w:rsidR="00930274" w:rsidRPr="00022D5F" w:rsidRDefault="00930274" w:rsidP="00AC013E">
            <w:pPr>
              <w:pStyle w:val="a5"/>
              <w:ind w:left="159" w:right="142"/>
              <w:rPr>
                <w:rFonts w:eastAsia="Calibri"/>
                <w:sz w:val="28"/>
                <w:szCs w:val="28"/>
              </w:rPr>
            </w:pPr>
            <w:r w:rsidRPr="00022D5F">
              <w:rPr>
                <w:sz w:val="28"/>
                <w:szCs w:val="28"/>
              </w:rPr>
              <w:t>Закон України «Про Державний земельний кадастр»</w:t>
            </w:r>
          </w:p>
        </w:tc>
      </w:tr>
      <w:tr w:rsidR="00930274" w:rsidRPr="0029665B" w:rsidTr="00AC013E">
        <w:trPr>
          <w:trHeight w:val="1087"/>
        </w:trPr>
        <w:tc>
          <w:tcPr>
            <w:tcW w:w="786" w:type="dxa"/>
            <w:gridSpan w:val="2"/>
          </w:tcPr>
          <w:p w:rsidR="00930274" w:rsidRPr="005B6E04" w:rsidRDefault="00930274" w:rsidP="006D17C7">
            <w:pPr>
              <w:pStyle w:val="11"/>
              <w:numPr>
                <w:ilvl w:val="0"/>
                <w:numId w:val="13"/>
              </w:numPr>
              <w:spacing w:after="0" w:line="240" w:lineRule="auto"/>
              <w:ind w:left="692" w:hanging="692"/>
              <w:rPr>
                <w:rFonts w:ascii="Times New Roman" w:hAnsi="Times New Roman"/>
                <w:sz w:val="28"/>
                <w:szCs w:val="28"/>
              </w:rPr>
            </w:pPr>
          </w:p>
        </w:tc>
        <w:tc>
          <w:tcPr>
            <w:tcW w:w="6321"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930274" w:rsidRPr="0082589B" w:rsidTr="00AE54ED">
              <w:trPr>
                <w:gridAfter w:val="1"/>
                <w:wAfter w:w="50" w:type="dxa"/>
                <w:trHeight w:val="1415"/>
                <w:tblCellSpacing w:w="15" w:type="dxa"/>
              </w:trPr>
              <w:tc>
                <w:tcPr>
                  <w:tcW w:w="5867" w:type="dxa"/>
                  <w:vAlign w:val="center"/>
                  <w:hideMark/>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 xml:space="preserve">Рішення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 </w:t>
                  </w:r>
                </w:p>
              </w:tc>
            </w:tr>
            <w:tr w:rsidR="00930274" w:rsidRPr="0082589B" w:rsidTr="00AE54ED">
              <w:trPr>
                <w:tblCellSpacing w:w="15" w:type="dxa"/>
              </w:trPr>
              <w:tc>
                <w:tcPr>
                  <w:tcW w:w="5882" w:type="dxa"/>
                  <w:vAlign w:val="center"/>
                  <w:hideMark/>
                </w:tcPr>
                <w:p w:rsidR="00930274" w:rsidRPr="00B432DC" w:rsidRDefault="00930274" w:rsidP="00882A7C">
                  <w:pPr>
                    <w:jc w:val="both"/>
                    <w:rPr>
                      <w:rFonts w:ascii="Times New Roman" w:hAnsi="Times New Roman" w:cs="Times New Roman"/>
                      <w:sz w:val="28"/>
                      <w:szCs w:val="28"/>
                      <w:lang w:val="uk-UA"/>
                    </w:rPr>
                  </w:pPr>
                </w:p>
              </w:tc>
              <w:tc>
                <w:tcPr>
                  <w:tcW w:w="36" w:type="dxa"/>
                  <w:vAlign w:val="center"/>
                  <w:hideMark/>
                </w:tcPr>
                <w:p w:rsidR="00930274" w:rsidRPr="00B432DC" w:rsidRDefault="00930274" w:rsidP="00882A7C">
                  <w:pPr>
                    <w:jc w:val="both"/>
                    <w:rPr>
                      <w:rFonts w:ascii="Times New Roman" w:hAnsi="Times New Roman" w:cs="Times New Roman"/>
                      <w:sz w:val="28"/>
                      <w:szCs w:val="28"/>
                      <w:lang w:val="uk-UA"/>
                    </w:rPr>
                  </w:pPr>
                </w:p>
              </w:tc>
            </w:tr>
            <w:tr w:rsidR="00930274" w:rsidRPr="0082589B" w:rsidTr="00AE54ED">
              <w:trPr>
                <w:tblCellSpacing w:w="15" w:type="dxa"/>
              </w:trPr>
              <w:tc>
                <w:tcPr>
                  <w:tcW w:w="5882" w:type="dxa"/>
                  <w:vAlign w:val="center"/>
                  <w:hideMark/>
                </w:tcPr>
                <w:p w:rsidR="00930274" w:rsidRPr="00B432DC" w:rsidRDefault="00930274" w:rsidP="00882A7C">
                  <w:pPr>
                    <w:jc w:val="both"/>
                    <w:rPr>
                      <w:rFonts w:ascii="Times New Roman" w:hAnsi="Times New Roman" w:cs="Times New Roman"/>
                      <w:sz w:val="28"/>
                      <w:szCs w:val="28"/>
                      <w:lang w:val="uk-UA"/>
                    </w:rPr>
                  </w:pPr>
                </w:p>
              </w:tc>
              <w:tc>
                <w:tcPr>
                  <w:tcW w:w="36" w:type="dxa"/>
                  <w:vAlign w:val="center"/>
                  <w:hideMark/>
                </w:tcPr>
                <w:p w:rsidR="00930274" w:rsidRPr="00B432DC" w:rsidRDefault="00930274" w:rsidP="00882A7C">
                  <w:pPr>
                    <w:jc w:val="both"/>
                    <w:rPr>
                      <w:rFonts w:ascii="Times New Roman" w:hAnsi="Times New Roman" w:cs="Times New Roman"/>
                      <w:sz w:val="28"/>
                      <w:szCs w:val="28"/>
                      <w:lang w:val="uk-UA"/>
                    </w:rPr>
                  </w:pPr>
                </w:p>
              </w:tc>
            </w:tr>
            <w:tr w:rsidR="00930274" w:rsidRPr="0082589B" w:rsidTr="00AE54ED">
              <w:trPr>
                <w:tblCellSpacing w:w="15" w:type="dxa"/>
              </w:trPr>
              <w:tc>
                <w:tcPr>
                  <w:tcW w:w="5882" w:type="dxa"/>
                  <w:vAlign w:val="center"/>
                  <w:hideMark/>
                </w:tcPr>
                <w:p w:rsidR="00930274" w:rsidRPr="00B432DC" w:rsidRDefault="00930274" w:rsidP="00882A7C">
                  <w:pPr>
                    <w:jc w:val="both"/>
                    <w:rPr>
                      <w:rFonts w:ascii="Times New Roman" w:hAnsi="Times New Roman" w:cs="Times New Roman"/>
                      <w:sz w:val="28"/>
                      <w:szCs w:val="28"/>
                      <w:lang w:val="uk-UA"/>
                    </w:rPr>
                  </w:pPr>
                </w:p>
              </w:tc>
              <w:tc>
                <w:tcPr>
                  <w:tcW w:w="36" w:type="dxa"/>
                  <w:vAlign w:val="center"/>
                  <w:hideMark/>
                </w:tcPr>
                <w:p w:rsidR="00930274" w:rsidRPr="00B432DC" w:rsidRDefault="00930274" w:rsidP="00882A7C">
                  <w:pPr>
                    <w:jc w:val="both"/>
                    <w:rPr>
                      <w:rFonts w:ascii="Times New Roman" w:hAnsi="Times New Roman" w:cs="Times New Roman"/>
                      <w:sz w:val="28"/>
                      <w:szCs w:val="28"/>
                      <w:lang w:val="uk-UA"/>
                    </w:rPr>
                  </w:pPr>
                </w:p>
              </w:tc>
            </w:tr>
            <w:tr w:rsidR="00930274" w:rsidRPr="0082589B" w:rsidTr="00AE54ED">
              <w:trPr>
                <w:tblCellSpacing w:w="15" w:type="dxa"/>
              </w:trPr>
              <w:tc>
                <w:tcPr>
                  <w:tcW w:w="5882" w:type="dxa"/>
                  <w:vAlign w:val="center"/>
                  <w:hideMark/>
                </w:tcPr>
                <w:p w:rsidR="00930274" w:rsidRPr="00B432DC" w:rsidRDefault="00930274" w:rsidP="00882A7C">
                  <w:pPr>
                    <w:jc w:val="both"/>
                    <w:rPr>
                      <w:rFonts w:ascii="Times New Roman" w:hAnsi="Times New Roman" w:cs="Times New Roman"/>
                      <w:sz w:val="28"/>
                      <w:szCs w:val="28"/>
                      <w:lang w:val="uk-UA"/>
                    </w:rPr>
                  </w:pPr>
                </w:p>
              </w:tc>
              <w:tc>
                <w:tcPr>
                  <w:tcW w:w="36" w:type="dxa"/>
                  <w:vAlign w:val="center"/>
                  <w:hideMark/>
                </w:tcPr>
                <w:p w:rsidR="00930274" w:rsidRPr="00B432DC" w:rsidRDefault="00930274" w:rsidP="00882A7C">
                  <w:pPr>
                    <w:jc w:val="both"/>
                    <w:rPr>
                      <w:rFonts w:ascii="Times New Roman" w:hAnsi="Times New Roman" w:cs="Times New Roman"/>
                      <w:sz w:val="28"/>
                      <w:szCs w:val="28"/>
                      <w:lang w:val="uk-UA"/>
                    </w:rPr>
                  </w:pPr>
                </w:p>
              </w:tc>
            </w:tr>
          </w:tbl>
          <w:p w:rsidR="00930274" w:rsidRPr="00370465" w:rsidRDefault="00930274" w:rsidP="00B432DC">
            <w:pPr>
              <w:jc w:val="both"/>
              <w:rPr>
                <w:rFonts w:ascii="Times New Roman" w:hAnsi="Times New Roman" w:cs="Times New Roman"/>
                <w:sz w:val="28"/>
                <w:szCs w:val="28"/>
                <w:lang w:val="uk-UA"/>
              </w:rPr>
            </w:pPr>
          </w:p>
        </w:tc>
        <w:tc>
          <w:tcPr>
            <w:tcW w:w="2892" w:type="dxa"/>
            <w:gridSpan w:val="2"/>
            <w:vAlign w:val="center"/>
          </w:tcPr>
          <w:p w:rsidR="00930274" w:rsidRPr="00022D5F" w:rsidRDefault="00930274" w:rsidP="00AC013E">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місцеве самоврядування в Україні»</w:t>
            </w: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p>
        </w:tc>
        <w:tc>
          <w:tcPr>
            <w:tcW w:w="2892" w:type="dxa"/>
            <w:gridSpan w:val="2"/>
            <w:vMerge w:val="restart"/>
            <w:vAlign w:val="center"/>
          </w:tcPr>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Земельний кодекс України, Закон України «Про землеустрій»</w:t>
            </w:r>
          </w:p>
        </w:tc>
      </w:tr>
      <w:tr w:rsidR="00930274" w:rsidRPr="0082589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29665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надання згоди на передачу в суборенду земельної ділянки (її частини)</w:t>
            </w:r>
          </w:p>
        </w:tc>
        <w:tc>
          <w:tcPr>
            <w:tcW w:w="2892" w:type="dxa"/>
            <w:gridSpan w:val="2"/>
            <w:vMerge w:val="restart"/>
            <w:vAlign w:val="center"/>
          </w:tcPr>
          <w:p w:rsidR="00930274" w:rsidRPr="00022D5F" w:rsidRDefault="00930274" w:rsidP="00AC013E">
            <w:pPr>
              <w:spacing w:after="0"/>
              <w:ind w:left="159" w:right="142"/>
              <w:rPr>
                <w:rStyle w:val="FontStyle26"/>
                <w:sz w:val="28"/>
                <w:szCs w:val="28"/>
                <w:lang w:val="uk-UA"/>
              </w:rPr>
            </w:pPr>
            <w:r w:rsidRPr="00022D5F">
              <w:rPr>
                <w:rStyle w:val="FontStyle26"/>
                <w:sz w:val="28"/>
                <w:szCs w:val="28"/>
                <w:lang w:val="uk-UA"/>
              </w:rPr>
              <w:t>Земельний кодекс України,</w:t>
            </w:r>
          </w:p>
          <w:p w:rsidR="00930274" w:rsidRPr="00022D5F" w:rsidRDefault="00930274" w:rsidP="00AC013E">
            <w:pPr>
              <w:spacing w:after="0"/>
              <w:ind w:left="159" w:right="142"/>
              <w:rPr>
                <w:rFonts w:ascii="Times New Roman" w:hAnsi="Times New Roman" w:cs="Times New Roman"/>
                <w:sz w:val="28"/>
                <w:szCs w:val="28"/>
                <w:lang w:val="uk-UA" w:eastAsia="uk-UA"/>
              </w:rPr>
            </w:pPr>
            <w:r w:rsidRPr="00022D5F">
              <w:rPr>
                <w:rStyle w:val="FontStyle26"/>
                <w:sz w:val="28"/>
                <w:szCs w:val="28"/>
                <w:lang w:val="uk-UA"/>
              </w:rPr>
              <w:t>Закон України «Про оренду землі»</w:t>
            </w:r>
          </w:p>
          <w:p w:rsidR="00930274" w:rsidRPr="00022D5F" w:rsidRDefault="00930274" w:rsidP="00AC013E">
            <w:pPr>
              <w:pStyle w:val="a5"/>
              <w:ind w:left="159" w:right="142"/>
              <w:rPr>
                <w:sz w:val="28"/>
                <w:szCs w:val="28"/>
                <w:lang w:val="uk-UA" w:eastAsia="uk-UA"/>
              </w:rPr>
            </w:pPr>
          </w:p>
        </w:tc>
      </w:tr>
      <w:tr w:rsidR="00930274" w:rsidRPr="0082589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внесення змін до діючих договорів оренди земельних ділянок</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82589B" w:rsidTr="00AC013E">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 xml:space="preserve">Рішення Сумської міської ради (витяг із рішення) про припинення договору оренди земельної ділянки </w:t>
            </w:r>
          </w:p>
        </w:tc>
        <w:tc>
          <w:tcPr>
            <w:tcW w:w="2892" w:type="dxa"/>
            <w:gridSpan w:val="2"/>
            <w:vMerge/>
            <w:vAlign w:val="center"/>
          </w:tcPr>
          <w:p w:rsidR="00930274" w:rsidRPr="00022D5F" w:rsidRDefault="00930274" w:rsidP="00AC013E">
            <w:pPr>
              <w:pStyle w:val="a5"/>
              <w:ind w:left="159" w:right="142"/>
              <w:rPr>
                <w:sz w:val="28"/>
                <w:szCs w:val="28"/>
                <w:lang w:val="uk-UA" w:eastAsia="uk-UA"/>
              </w:rPr>
            </w:pPr>
          </w:p>
        </w:tc>
      </w:tr>
      <w:tr w:rsidR="00930274" w:rsidRPr="0082589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припинення права користування земельною ділянкою</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поновлення договору оренди земельної ділянки</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продаж земельних ділянок комунальної власності</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передачу в оренду земельної ділянки</w:t>
            </w:r>
          </w:p>
        </w:tc>
        <w:tc>
          <w:tcPr>
            <w:tcW w:w="2892" w:type="dxa"/>
            <w:gridSpan w:val="2"/>
            <w:vMerge/>
          </w:tcPr>
          <w:p w:rsidR="00930274" w:rsidRPr="00022D5F" w:rsidRDefault="00930274" w:rsidP="00AE54ED">
            <w:pPr>
              <w:pStyle w:val="a5"/>
              <w:ind w:left="159" w:right="142"/>
              <w:jc w:val="both"/>
              <w:rPr>
                <w:sz w:val="28"/>
                <w:szCs w:val="28"/>
                <w:lang w:val="uk-UA" w:eastAsia="uk-UA"/>
              </w:rPr>
            </w:pPr>
          </w:p>
        </w:tc>
      </w:tr>
      <w:tr w:rsidR="00930274" w:rsidRPr="0029665B" w:rsidTr="00852DF5">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щодо відведення земельної ділянки</w:t>
            </w:r>
          </w:p>
        </w:tc>
        <w:tc>
          <w:tcPr>
            <w:tcW w:w="2892" w:type="dxa"/>
            <w:gridSpan w:val="2"/>
            <w:vMerge w:val="restart"/>
            <w:vAlign w:val="center"/>
          </w:tcPr>
          <w:p w:rsidR="00930274" w:rsidRPr="00022D5F" w:rsidRDefault="00930274" w:rsidP="00852DF5">
            <w:pPr>
              <w:spacing w:after="0"/>
              <w:ind w:left="159" w:right="142"/>
              <w:rPr>
                <w:sz w:val="28"/>
                <w:szCs w:val="28"/>
                <w:lang w:val="uk-UA" w:eastAsia="uk-UA"/>
              </w:rPr>
            </w:pPr>
            <w:r w:rsidRPr="00022D5F">
              <w:rPr>
                <w:rStyle w:val="FontStyle26"/>
                <w:sz w:val="28"/>
                <w:szCs w:val="28"/>
                <w:lang w:val="uk-UA"/>
              </w:rPr>
              <w:t>Земельний кодекс України, Закон України «Про державний земельний кадастр», Закон України «Про землеустрій»</w:t>
            </w:r>
          </w:p>
        </w:tc>
      </w:tr>
      <w:tr w:rsidR="00930274" w:rsidRPr="0082589B" w:rsidTr="00CD3B88">
        <w:trPr>
          <w:trHeight w:val="1087"/>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надання дозволу на розроблення проекту землеустрою у зв’язку зі зміною цільового призначення земельної ділянки</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82589B"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проведення експертної грошової оцінки земельної ділянки</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rPr>
            </w:pPr>
          </w:p>
        </w:tc>
      </w:tr>
      <w:tr w:rsidR="00930274" w:rsidRPr="005B6E04"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передачу у власність земельної ділянки, що перебуває в комунальній власності</w:t>
            </w:r>
          </w:p>
        </w:tc>
        <w:tc>
          <w:tcPr>
            <w:tcW w:w="2892" w:type="dxa"/>
            <w:gridSpan w:val="2"/>
            <w:vMerge/>
          </w:tcPr>
          <w:p w:rsidR="00930274" w:rsidRPr="00AA01F6" w:rsidRDefault="00930274" w:rsidP="00AE54ED">
            <w:pPr>
              <w:spacing w:after="0"/>
              <w:ind w:left="159" w:right="142"/>
              <w:jc w:val="both"/>
              <w:rPr>
                <w:sz w:val="28"/>
                <w:szCs w:val="28"/>
                <w:lang w:val="uk-UA" w:eastAsia="uk-UA"/>
              </w:rPr>
            </w:pPr>
          </w:p>
        </w:tc>
      </w:tr>
      <w:tr w:rsidR="00930274" w:rsidRPr="005B6E04" w:rsidTr="00CD3B88">
        <w:trPr>
          <w:trHeight w:val="1308"/>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882A7C" w:rsidRDefault="00930274" w:rsidP="00882A7C">
            <w:pPr>
              <w:jc w:val="both"/>
              <w:rPr>
                <w:rFonts w:ascii="Times New Roman" w:hAnsi="Times New Roman" w:cs="Times New Roman"/>
                <w:sz w:val="28"/>
                <w:szCs w:val="28"/>
              </w:rPr>
            </w:pPr>
            <w:proofErr w:type="gramStart"/>
            <w:r w:rsidRPr="00B432DC">
              <w:rPr>
                <w:rFonts w:ascii="Times New Roman" w:hAnsi="Times New Roman" w:cs="Times New Roman"/>
                <w:sz w:val="28"/>
                <w:szCs w:val="28"/>
              </w:rPr>
              <w:t>Р</w:t>
            </w:r>
            <w:proofErr w:type="gramEnd"/>
            <w:r w:rsidRPr="00B432DC">
              <w:rPr>
                <w:rFonts w:ascii="Times New Roman" w:hAnsi="Times New Roman" w:cs="Times New Roman"/>
                <w:sz w:val="28"/>
                <w:szCs w:val="28"/>
              </w:rPr>
              <w:t>ішення Сумської міської ради (витяг із рішення) про надання в постійне користування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82589B"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882A7C">
            <w:pPr>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Рішення Сумської міської ради (витяг із рішення) про зміну цільового призначення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82589B"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70465" w:rsidRDefault="00930274" w:rsidP="00882A7C">
            <w:pPr>
              <w:jc w:val="both"/>
              <w:rPr>
                <w:rFonts w:ascii="Times New Roman" w:hAnsi="Times New Roman" w:cs="Times New Roman"/>
                <w:sz w:val="28"/>
                <w:szCs w:val="28"/>
                <w:lang w:val="uk-UA"/>
              </w:rPr>
            </w:pPr>
            <w:r w:rsidRPr="00370465">
              <w:rPr>
                <w:rFonts w:ascii="Times New Roman" w:hAnsi="Times New Roman" w:cs="Times New Roman"/>
                <w:sz w:val="28"/>
                <w:szCs w:val="28"/>
                <w:lang w:val="uk-UA"/>
              </w:rPr>
              <w:t xml:space="preserve">Рішення (витяг із рішення) про внесення змін до рішення Сумської міської ради, Сумської міської </w:t>
            </w:r>
            <w:r w:rsidRPr="00370465">
              <w:rPr>
                <w:rFonts w:ascii="Times New Roman" w:hAnsi="Times New Roman" w:cs="Times New Roman"/>
                <w:sz w:val="28"/>
                <w:szCs w:val="28"/>
                <w:lang w:val="uk-UA"/>
              </w:rPr>
              <w:lastRenderedPageBreak/>
              <w:t>ради народних депутатів</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82589B"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70465" w:rsidRDefault="00930274" w:rsidP="00882A7C">
            <w:pPr>
              <w:jc w:val="both"/>
              <w:rPr>
                <w:rFonts w:ascii="Times New Roman" w:hAnsi="Times New Roman" w:cs="Times New Roman"/>
                <w:sz w:val="28"/>
                <w:szCs w:val="28"/>
                <w:lang w:val="uk-UA"/>
              </w:rPr>
            </w:pPr>
            <w:r w:rsidRPr="00370465">
              <w:rPr>
                <w:rFonts w:ascii="Times New Roman" w:hAnsi="Times New Roman" w:cs="Times New Roman"/>
                <w:sz w:val="28"/>
                <w:szCs w:val="28"/>
                <w:lang w:val="uk-UA"/>
              </w:rPr>
              <w:t>Рішення Сумської міської ради (витяг з рішення) про надання згоди на поділ або об’єднання земельних ділянок</w:t>
            </w:r>
          </w:p>
        </w:tc>
        <w:tc>
          <w:tcPr>
            <w:tcW w:w="2892" w:type="dxa"/>
            <w:gridSpan w:val="2"/>
            <w:vMerge/>
          </w:tcPr>
          <w:p w:rsidR="00930274" w:rsidRPr="00AA01F6" w:rsidRDefault="00930274" w:rsidP="00AE54ED">
            <w:pPr>
              <w:spacing w:after="0"/>
              <w:ind w:left="159" w:right="142"/>
              <w:jc w:val="both"/>
              <w:rPr>
                <w:rFonts w:ascii="Times New Roman" w:hAnsi="Times New Roman" w:cs="Times New Roman"/>
                <w:sz w:val="28"/>
                <w:szCs w:val="28"/>
                <w:lang w:val="uk-UA" w:eastAsia="uk-UA"/>
              </w:rPr>
            </w:pPr>
          </w:p>
        </w:tc>
      </w:tr>
      <w:tr w:rsidR="00930274" w:rsidRPr="0082589B" w:rsidTr="00CD3B88">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370465" w:rsidRDefault="00930274" w:rsidP="00882A7C">
            <w:pPr>
              <w:jc w:val="both"/>
              <w:rPr>
                <w:rFonts w:ascii="Times New Roman" w:hAnsi="Times New Roman" w:cs="Times New Roman"/>
                <w:sz w:val="28"/>
                <w:szCs w:val="28"/>
                <w:lang w:val="uk-UA"/>
              </w:rPr>
            </w:pPr>
            <w:r w:rsidRPr="00370465">
              <w:rPr>
                <w:rFonts w:ascii="Times New Roman" w:hAnsi="Times New Roman" w:cs="Times New Roman"/>
                <w:sz w:val="28"/>
                <w:szCs w:val="28"/>
                <w:lang w:val="uk-UA"/>
              </w:rPr>
              <w:t>Рішення Сумської міської ради (витяг з рішення) про надання дозволу на розробку проекту землеустрою щодо відведення земельної ділянки для послідуючого продажу</w:t>
            </w:r>
          </w:p>
        </w:tc>
        <w:tc>
          <w:tcPr>
            <w:tcW w:w="2892" w:type="dxa"/>
            <w:gridSpan w:val="2"/>
            <w:vMerge/>
          </w:tcPr>
          <w:p w:rsidR="00930274" w:rsidRPr="00AA01F6" w:rsidRDefault="00930274" w:rsidP="00AE54ED">
            <w:pPr>
              <w:spacing w:after="0"/>
              <w:ind w:left="159" w:right="142"/>
              <w:jc w:val="both"/>
              <w:rPr>
                <w:rStyle w:val="FontStyle26"/>
                <w:sz w:val="28"/>
                <w:szCs w:val="28"/>
                <w:lang w:val="uk-UA"/>
              </w:rPr>
            </w:pPr>
          </w:p>
        </w:tc>
      </w:tr>
      <w:tr w:rsidR="00930274" w:rsidRPr="005B6E04" w:rsidTr="00607A52">
        <w:trPr>
          <w:trHeight w:val="728"/>
        </w:trPr>
        <w:tc>
          <w:tcPr>
            <w:tcW w:w="9999" w:type="dxa"/>
            <w:gridSpan w:val="5"/>
            <w:vAlign w:val="center"/>
          </w:tcPr>
          <w:p w:rsidR="00930274" w:rsidRPr="005B6E04" w:rsidRDefault="00930274"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 xml:space="preserve">ДЕРЖАВНИЙ </w:t>
            </w:r>
            <w:proofErr w:type="gramStart"/>
            <w:r w:rsidRPr="005B6E04">
              <w:rPr>
                <w:rFonts w:ascii="Times New Roman" w:hAnsi="Times New Roman" w:cs="Times New Roman"/>
                <w:b/>
                <w:color w:val="000000"/>
                <w:sz w:val="28"/>
                <w:szCs w:val="28"/>
              </w:rPr>
              <w:t>АРХ</w:t>
            </w:r>
            <w:proofErr w:type="gramEnd"/>
            <w:r w:rsidRPr="005B6E04">
              <w:rPr>
                <w:rFonts w:ascii="Times New Roman" w:hAnsi="Times New Roman" w:cs="Times New Roman"/>
                <w:b/>
                <w:color w:val="000000"/>
                <w:sz w:val="28"/>
                <w:szCs w:val="28"/>
              </w:rPr>
              <w:t>ІТЕКТУРНО-БУДІВЕЛЬНИЙ КОНТРОЛЬ</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 xml:space="preserve">Внесення змін до декларації про готовність об’єкта до експлуатації (відповідно до пункту 9 розділу </w:t>
            </w:r>
            <w:r w:rsidRPr="00B432DC">
              <w:rPr>
                <w:rFonts w:ascii="Times New Roman" w:hAnsi="Times New Roman" w:cs="Times New Roman"/>
                <w:sz w:val="28"/>
                <w:szCs w:val="28"/>
              </w:rPr>
              <w:t>V</w:t>
            </w:r>
            <w:r w:rsidRPr="00B432DC">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val="restart"/>
            <w:vAlign w:val="center"/>
          </w:tcPr>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color w:val="000000"/>
                <w:sz w:val="28"/>
                <w:szCs w:val="28"/>
                <w:lang w:val="uk-UA"/>
              </w:rPr>
            </w:pPr>
          </w:p>
          <w:p w:rsidR="00930274" w:rsidRPr="0084490E" w:rsidRDefault="00930274" w:rsidP="002B0442">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84490E" w:rsidRDefault="00930274" w:rsidP="002B0442">
            <w:pPr>
              <w:rPr>
                <w:rFonts w:ascii="Times New Roman" w:hAnsi="Times New Roman" w:cs="Times New Roman"/>
                <w:sz w:val="28"/>
                <w:szCs w:val="28"/>
              </w:rPr>
            </w:pPr>
          </w:p>
        </w:tc>
      </w:tr>
      <w:tr w:rsidR="00930274" w:rsidRPr="00454C09"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Внесення змін до декларації про готовність об’єкта до експлуатації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2589B"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lang w:val="uk-UA"/>
              </w:rPr>
            </w:pPr>
            <w:r w:rsidRPr="00B432DC">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B432DC">
              <w:rPr>
                <w:rFonts w:ascii="Times New Roman" w:hAnsi="Times New Roman" w:cs="Times New Roman"/>
                <w:sz w:val="28"/>
                <w:szCs w:val="28"/>
              </w:rPr>
              <w:t>V</w:t>
            </w:r>
            <w:r w:rsidRPr="00B432DC">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ДІАМ)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Реєстрація декларації про готовність об’єкта до експлуатації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Внесення змін до декларації про початок виконання будівельних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Припинення права на початок виконання будівельних робіт, набутого на підставі повідомлення, за заявою замовника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Внесення змін до повідомлення про початок виконання будівельних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Реєстрація повідомлення про початок виконання будівельних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декларації про початок </w:t>
            </w:r>
            <w:r w:rsidRPr="00B432DC">
              <w:rPr>
                <w:rFonts w:ascii="Times New Roman" w:hAnsi="Times New Roman" w:cs="Times New Roman"/>
                <w:sz w:val="28"/>
                <w:szCs w:val="28"/>
              </w:rPr>
              <w:lastRenderedPageBreak/>
              <w:t>виконання підготовчих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Припинення права на початок виконання підготовчих робіт, набутого на підставі повідомлення, за заявою замовника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AA01F6"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Внесення змін до повідомлення про початок виконання підготовчих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930274" w:rsidRPr="0084490E"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Реєстрація повідомлення про початок виконання підготовчих робіт (послуга надається</w:t>
            </w:r>
            <w:proofErr w:type="gramStart"/>
            <w:r w:rsidRPr="00B432DC">
              <w:rPr>
                <w:rFonts w:ascii="Times New Roman" w:hAnsi="Times New Roman" w:cs="Times New Roman"/>
                <w:sz w:val="28"/>
                <w:szCs w:val="28"/>
              </w:rPr>
              <w:t xml:space="preserve"> Д</w:t>
            </w:r>
            <w:proofErr w:type="gramEnd"/>
            <w:r w:rsidRPr="00B432DC">
              <w:rPr>
                <w:rFonts w:ascii="Times New Roman" w:hAnsi="Times New Roman" w:cs="Times New Roman"/>
                <w:sz w:val="28"/>
                <w:szCs w:val="28"/>
              </w:rPr>
              <w:t>ІАМ)</w:t>
            </w:r>
          </w:p>
        </w:tc>
        <w:tc>
          <w:tcPr>
            <w:tcW w:w="2892" w:type="dxa"/>
            <w:gridSpan w:val="2"/>
            <w:vMerge/>
          </w:tcPr>
          <w:p w:rsidR="00930274" w:rsidRPr="0084490E" w:rsidRDefault="00930274" w:rsidP="008B3A41">
            <w:pPr>
              <w:jc w:val="center"/>
              <w:rPr>
                <w:rFonts w:ascii="Times New Roman" w:hAnsi="Times New Roman" w:cs="Times New Roman"/>
                <w:sz w:val="28"/>
                <w:szCs w:val="28"/>
                <w:lang w:val="uk-UA"/>
              </w:rPr>
            </w:pPr>
          </w:p>
        </w:tc>
      </w:tr>
      <w:tr w:rsidR="0045740A" w:rsidRPr="0084490E" w:rsidTr="00BF6685">
        <w:tc>
          <w:tcPr>
            <w:tcW w:w="786" w:type="dxa"/>
            <w:gridSpan w:val="2"/>
          </w:tcPr>
          <w:p w:rsidR="0045740A" w:rsidRPr="005B6E04" w:rsidRDefault="0045740A" w:rsidP="008B3A41">
            <w:pPr>
              <w:pStyle w:val="11"/>
              <w:numPr>
                <w:ilvl w:val="0"/>
                <w:numId w:val="13"/>
              </w:numPr>
              <w:spacing w:after="0" w:line="240" w:lineRule="auto"/>
              <w:ind w:hanging="693"/>
              <w:rPr>
                <w:rFonts w:ascii="Times New Roman" w:hAnsi="Times New Roman"/>
                <w:sz w:val="28"/>
                <w:szCs w:val="28"/>
              </w:rPr>
            </w:pPr>
          </w:p>
        </w:tc>
        <w:tc>
          <w:tcPr>
            <w:tcW w:w="6321" w:type="dxa"/>
            <w:shd w:val="clear" w:color="auto" w:fill="auto"/>
          </w:tcPr>
          <w:p w:rsidR="0045740A" w:rsidRPr="00D7295C" w:rsidRDefault="0045740A" w:rsidP="00370465">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45740A" w:rsidRPr="0084490E" w:rsidRDefault="0045740A" w:rsidP="008B3A41">
            <w:pPr>
              <w:jc w:val="center"/>
              <w:rPr>
                <w:rFonts w:ascii="Times New Roman" w:hAnsi="Times New Roman" w:cs="Times New Roman"/>
                <w:sz w:val="28"/>
                <w:szCs w:val="28"/>
                <w:lang w:val="uk-UA"/>
              </w:rPr>
            </w:pPr>
          </w:p>
        </w:tc>
      </w:tr>
      <w:tr w:rsidR="0045740A" w:rsidRPr="0084490E" w:rsidTr="00BF6685">
        <w:tc>
          <w:tcPr>
            <w:tcW w:w="786" w:type="dxa"/>
            <w:gridSpan w:val="2"/>
          </w:tcPr>
          <w:p w:rsidR="0045740A" w:rsidRPr="005B6E04" w:rsidRDefault="0045740A"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5740A" w:rsidRPr="00696328" w:rsidRDefault="0045740A" w:rsidP="00370465">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w:t>
            </w:r>
            <w:proofErr w:type="gramStart"/>
            <w:r w:rsidRPr="00696328">
              <w:rPr>
                <w:rFonts w:ascii="Times New Roman" w:hAnsi="Times New Roman" w:cs="Times New Roman"/>
                <w:sz w:val="28"/>
                <w:szCs w:val="28"/>
              </w:rPr>
              <w:t xml:space="preserve"> Д</w:t>
            </w:r>
            <w:proofErr w:type="gramEnd"/>
            <w:r w:rsidRPr="00696328">
              <w:rPr>
                <w:rFonts w:ascii="Times New Roman" w:hAnsi="Times New Roman" w:cs="Times New Roman"/>
                <w:sz w:val="28"/>
                <w:szCs w:val="28"/>
              </w:rPr>
              <w:t>ІАМ</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45740A" w:rsidRPr="0084490E" w:rsidRDefault="0045740A" w:rsidP="008B3A41">
            <w:pPr>
              <w:jc w:val="center"/>
              <w:rPr>
                <w:rFonts w:ascii="Times New Roman" w:hAnsi="Times New Roman" w:cs="Times New Roman"/>
                <w:sz w:val="28"/>
                <w:szCs w:val="28"/>
                <w:lang w:val="uk-UA"/>
              </w:rPr>
            </w:pPr>
          </w:p>
        </w:tc>
      </w:tr>
      <w:tr w:rsidR="0045740A" w:rsidRPr="0084490E" w:rsidTr="00BF6685">
        <w:tc>
          <w:tcPr>
            <w:tcW w:w="786" w:type="dxa"/>
            <w:gridSpan w:val="2"/>
          </w:tcPr>
          <w:p w:rsidR="0045740A" w:rsidRPr="005B6E04" w:rsidRDefault="0045740A"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5740A" w:rsidRPr="00696328" w:rsidRDefault="0082589B" w:rsidP="00370465">
            <w:pPr>
              <w:jc w:val="both"/>
              <w:rPr>
                <w:rFonts w:ascii="Times New Roman" w:hAnsi="Times New Roman" w:cs="Times New Roman"/>
                <w:sz w:val="28"/>
                <w:szCs w:val="28"/>
              </w:rPr>
            </w:pPr>
            <w:hyperlink r:id="rId43" w:history="1">
              <w:r w:rsidR="0045740A"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45740A" w:rsidRPr="00696328">
              <w:rPr>
                <w:rFonts w:ascii="Times New Roman" w:hAnsi="Times New Roman" w:cs="Times New Roman"/>
                <w:sz w:val="28"/>
                <w:szCs w:val="28"/>
              </w:rPr>
              <w:t xml:space="preserve"> </w:t>
            </w:r>
            <w:r w:rsidR="0045740A" w:rsidRPr="002E66F3">
              <w:rPr>
                <w:rFonts w:ascii="Times New Roman" w:hAnsi="Times New Roman" w:cs="Times New Roman"/>
                <w:sz w:val="28"/>
                <w:szCs w:val="28"/>
              </w:rPr>
              <w:t>(</w:t>
            </w:r>
            <w:r w:rsidR="0045740A" w:rsidRPr="00696328">
              <w:rPr>
                <w:rFonts w:ascii="Times New Roman" w:hAnsi="Times New Roman" w:cs="Times New Roman"/>
                <w:sz w:val="28"/>
                <w:szCs w:val="28"/>
              </w:rPr>
              <w:t>послуга надається</w:t>
            </w:r>
            <w:proofErr w:type="gramStart"/>
            <w:r w:rsidR="0045740A" w:rsidRPr="00696328">
              <w:rPr>
                <w:rFonts w:ascii="Times New Roman" w:hAnsi="Times New Roman" w:cs="Times New Roman"/>
                <w:sz w:val="28"/>
                <w:szCs w:val="28"/>
              </w:rPr>
              <w:t xml:space="preserve"> Д</w:t>
            </w:r>
            <w:proofErr w:type="gramEnd"/>
            <w:r w:rsidR="0045740A" w:rsidRPr="00696328">
              <w:rPr>
                <w:rFonts w:ascii="Times New Roman" w:hAnsi="Times New Roman" w:cs="Times New Roman"/>
                <w:sz w:val="28"/>
                <w:szCs w:val="28"/>
              </w:rPr>
              <w:t>ІАМ</w:t>
            </w:r>
            <w:r w:rsidR="0045740A">
              <w:rPr>
                <w:rFonts w:ascii="Times New Roman" w:hAnsi="Times New Roman" w:cs="Times New Roman"/>
                <w:sz w:val="28"/>
                <w:szCs w:val="28"/>
                <w:lang w:val="uk-UA"/>
              </w:rPr>
              <w:t>;</w:t>
            </w:r>
            <w:r w:rsidR="0045740A" w:rsidRPr="00D7295C">
              <w:rPr>
                <w:rFonts w:ascii="Times New Roman" w:hAnsi="Times New Roman" w:cs="Times New Roman"/>
                <w:sz w:val="28"/>
                <w:szCs w:val="28"/>
              </w:rPr>
              <w:t xml:space="preserve"> </w:t>
            </w:r>
            <w:r w:rsidR="0045740A">
              <w:rPr>
                <w:rFonts w:ascii="Times New Roman" w:hAnsi="Times New Roman" w:cs="Times New Roman"/>
                <w:sz w:val="28"/>
                <w:szCs w:val="28"/>
                <w:lang w:val="uk-UA"/>
              </w:rPr>
              <w:t>з</w:t>
            </w:r>
            <w:r w:rsidR="0045740A"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w:t>
            </w:r>
          </w:p>
        </w:tc>
        <w:tc>
          <w:tcPr>
            <w:tcW w:w="2892" w:type="dxa"/>
            <w:gridSpan w:val="2"/>
            <w:vMerge/>
          </w:tcPr>
          <w:p w:rsidR="0045740A" w:rsidRPr="0084490E" w:rsidRDefault="0045740A" w:rsidP="008B3A41">
            <w:pPr>
              <w:jc w:val="center"/>
              <w:rPr>
                <w:rFonts w:ascii="Times New Roman" w:hAnsi="Times New Roman" w:cs="Times New Roman"/>
                <w:sz w:val="28"/>
                <w:szCs w:val="28"/>
                <w:lang w:val="uk-UA"/>
              </w:rPr>
            </w:pPr>
          </w:p>
        </w:tc>
      </w:tr>
      <w:tr w:rsidR="0045740A" w:rsidRPr="0082589B" w:rsidTr="00BF6685">
        <w:tc>
          <w:tcPr>
            <w:tcW w:w="786" w:type="dxa"/>
            <w:gridSpan w:val="2"/>
          </w:tcPr>
          <w:p w:rsidR="0045740A" w:rsidRPr="005B6E04" w:rsidRDefault="0045740A" w:rsidP="008B3A41">
            <w:pPr>
              <w:pStyle w:val="11"/>
              <w:numPr>
                <w:ilvl w:val="0"/>
                <w:numId w:val="13"/>
              </w:numPr>
              <w:spacing w:after="0" w:line="240" w:lineRule="auto"/>
              <w:ind w:hanging="693"/>
              <w:rPr>
                <w:rFonts w:ascii="Times New Roman" w:hAnsi="Times New Roman"/>
                <w:sz w:val="28"/>
                <w:szCs w:val="28"/>
              </w:rPr>
            </w:pPr>
          </w:p>
        </w:tc>
        <w:tc>
          <w:tcPr>
            <w:tcW w:w="6321" w:type="dxa"/>
          </w:tcPr>
          <w:p w:rsidR="0045740A" w:rsidRPr="00A07097" w:rsidRDefault="0045740A" w:rsidP="00370465">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C93F52">
              <w:rPr>
                <w:rFonts w:ascii="Times New Roman" w:hAnsi="Times New Roman" w:cs="Times New Roman"/>
                <w:sz w:val="28"/>
                <w:szCs w:val="28"/>
                <w:lang w:val="uk-UA"/>
              </w:rPr>
              <w:t>послуга надається ДІАМ</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 xml:space="preserve">аява подається замовником (його уповноваженою особою) виключно в електронній формі через електронний кабінет </w:t>
            </w:r>
            <w:r w:rsidRPr="00A07097">
              <w:rPr>
                <w:rFonts w:ascii="Times New Roman" w:hAnsi="Times New Roman" w:cs="Times New Roman"/>
                <w:sz w:val="28"/>
                <w:szCs w:val="28"/>
                <w:lang w:val="uk-UA"/>
              </w:rPr>
              <w:lastRenderedPageBreak/>
              <w:t>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45740A" w:rsidRPr="0084490E" w:rsidRDefault="0045740A" w:rsidP="008B3A41">
            <w:pPr>
              <w:jc w:val="center"/>
              <w:rPr>
                <w:rFonts w:ascii="Times New Roman" w:hAnsi="Times New Roman" w:cs="Times New Roman"/>
                <w:sz w:val="28"/>
                <w:szCs w:val="28"/>
                <w:lang w:val="uk-UA"/>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lang w:val="uk-UA"/>
              </w:rPr>
              <w:t xml:space="preserve">Внесення змін до декларації про готовність об’єкта до експлуатації (відповідно до пункту 9 розділу </w:t>
            </w:r>
            <w:r w:rsidRPr="00B432DC">
              <w:rPr>
                <w:rFonts w:ascii="Times New Roman" w:hAnsi="Times New Roman" w:cs="Times New Roman"/>
                <w:sz w:val="28"/>
                <w:szCs w:val="28"/>
              </w:rPr>
              <w:t>V</w:t>
            </w:r>
            <w:r w:rsidRPr="00B432DC">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B432DC">
              <w:rPr>
                <w:rFonts w:ascii="Times New Roman" w:hAnsi="Times New Roman" w:cs="Times New Roman"/>
                <w:sz w:val="28"/>
                <w:szCs w:val="28"/>
              </w:rPr>
              <w:t>Сумської міської ради)</w:t>
            </w:r>
          </w:p>
        </w:tc>
        <w:tc>
          <w:tcPr>
            <w:tcW w:w="2892" w:type="dxa"/>
            <w:gridSpan w:val="2"/>
            <w:vMerge w:val="restart"/>
            <w:vAlign w:val="center"/>
          </w:tcPr>
          <w:p w:rsidR="00930274" w:rsidRPr="0084490E" w:rsidRDefault="00930274" w:rsidP="003B7D57">
            <w:pPr>
              <w:rPr>
                <w:rFonts w:ascii="Times New Roman" w:hAnsi="Times New Roman" w:cs="Times New Roman"/>
                <w:sz w:val="28"/>
                <w:szCs w:val="28"/>
              </w:rPr>
            </w:pPr>
            <w:r w:rsidRPr="0084490E">
              <w:rPr>
                <w:rFonts w:ascii="Times New Roman" w:hAnsi="Times New Roman" w:cs="Times New Roman"/>
                <w:sz w:val="28"/>
                <w:szCs w:val="28"/>
              </w:rPr>
              <w:t>Закон України «Про регулювання містобудівної діяльності»</w:t>
            </w:r>
          </w:p>
          <w:p w:rsidR="00930274" w:rsidRPr="004B3CDF" w:rsidRDefault="00930274" w:rsidP="003B7D57">
            <w:pP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декларації про готовність об’єкта до експлуатації (послуга надається управлінням державного </w:t>
            </w:r>
            <w:proofErr w:type="gramStart"/>
            <w:r w:rsidRPr="00B432DC">
              <w:rPr>
                <w:rFonts w:ascii="Times New Roman" w:hAnsi="Times New Roman" w:cs="Times New Roman"/>
                <w:sz w:val="28"/>
                <w:szCs w:val="28"/>
              </w:rPr>
              <w:t>арх</w:t>
            </w:r>
            <w:proofErr w:type="gramEnd"/>
            <w:r w:rsidRPr="00B432DC">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4C6A7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lang w:val="uk-UA"/>
              </w:rPr>
              <w:t xml:space="preserve">Реєстрація декларації про готовність об’єкта до експлуатації (відповідно до пункту 9 розділу </w:t>
            </w:r>
            <w:r w:rsidRPr="00B432DC">
              <w:rPr>
                <w:rFonts w:ascii="Times New Roman" w:hAnsi="Times New Roman" w:cs="Times New Roman"/>
                <w:sz w:val="28"/>
                <w:szCs w:val="28"/>
              </w:rPr>
              <w:t>V</w:t>
            </w:r>
            <w:r w:rsidRPr="00B432DC">
              <w:rPr>
                <w:rFonts w:ascii="Times New Roman" w:hAnsi="Times New Roman" w:cs="Times New Roman"/>
                <w:sz w:val="28"/>
                <w:szCs w:val="28"/>
                <w:lang w:val="uk-UA"/>
              </w:rPr>
              <w:t xml:space="preserve"> «Прикінцеві положення» Закону України «Про регулювання містобудівної діяльності») (послуга надається управлінням державного архітектурно-будівельного контролю </w:t>
            </w:r>
            <w:r w:rsidRPr="00B432DC">
              <w:rPr>
                <w:rFonts w:ascii="Times New Roman" w:hAnsi="Times New Roman" w:cs="Times New Roman"/>
                <w:sz w:val="28"/>
                <w:szCs w:val="28"/>
              </w:rPr>
              <w:t>Сумської міської ради)</w:t>
            </w:r>
          </w:p>
        </w:tc>
        <w:tc>
          <w:tcPr>
            <w:tcW w:w="2892" w:type="dxa"/>
            <w:gridSpan w:val="2"/>
            <w:vMerge/>
          </w:tcPr>
          <w:p w:rsidR="00930274" w:rsidRPr="004C6A72" w:rsidRDefault="00930274" w:rsidP="008B3A41">
            <w:pPr>
              <w:jc w:val="center"/>
              <w:rPr>
                <w:rFonts w:ascii="Times New Roman" w:hAnsi="Times New Roman" w:cs="Times New Roman"/>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Реєстрація декларації про готовність об’єкта до експлуатації (послуга надається управлінням державного </w:t>
            </w:r>
            <w:proofErr w:type="gramStart"/>
            <w:r w:rsidRPr="00B432DC">
              <w:rPr>
                <w:rFonts w:ascii="Times New Roman" w:hAnsi="Times New Roman" w:cs="Times New Roman"/>
                <w:sz w:val="28"/>
                <w:szCs w:val="28"/>
              </w:rPr>
              <w:t>арх</w:t>
            </w:r>
            <w:proofErr w:type="gramEnd"/>
            <w:r w:rsidRPr="00B432DC">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декларації про початок виконання будівельних робіт (послуга надається управлінням державного </w:t>
            </w:r>
            <w:proofErr w:type="gramStart"/>
            <w:r w:rsidRPr="00B432DC">
              <w:rPr>
                <w:rFonts w:ascii="Times New Roman" w:hAnsi="Times New Roman" w:cs="Times New Roman"/>
                <w:sz w:val="28"/>
                <w:szCs w:val="28"/>
              </w:rPr>
              <w:t>арх</w:t>
            </w:r>
            <w:proofErr w:type="gramEnd"/>
            <w:r w:rsidRPr="00B432DC">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Припинення права на початок виконання будівельних робіт, набутого на </w:t>
            </w:r>
            <w:proofErr w:type="gramStart"/>
            <w:r w:rsidRPr="00B432DC">
              <w:rPr>
                <w:rFonts w:ascii="Times New Roman" w:hAnsi="Times New Roman" w:cs="Times New Roman"/>
                <w:sz w:val="28"/>
                <w:szCs w:val="28"/>
              </w:rPr>
              <w:t>п</w:t>
            </w:r>
            <w:proofErr w:type="gramEnd"/>
            <w:r w:rsidRPr="00B432DC">
              <w:rPr>
                <w:rFonts w:ascii="Times New Roman" w:hAnsi="Times New Roman" w:cs="Times New Roman"/>
                <w:sz w:val="28"/>
                <w:szCs w:val="28"/>
              </w:rPr>
              <w:t>ідставі 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повідомлення про початок виконання будівельних робіт (послуга надається управлінням державного </w:t>
            </w:r>
            <w:proofErr w:type="gramStart"/>
            <w:r w:rsidRPr="00B432DC">
              <w:rPr>
                <w:rFonts w:ascii="Times New Roman" w:hAnsi="Times New Roman" w:cs="Times New Roman"/>
                <w:sz w:val="28"/>
                <w:szCs w:val="28"/>
              </w:rPr>
              <w:t>арх</w:t>
            </w:r>
            <w:proofErr w:type="gramEnd"/>
            <w:r w:rsidRPr="00B432DC">
              <w:rPr>
                <w:rFonts w:ascii="Times New Roman" w:hAnsi="Times New Roman" w:cs="Times New Roman"/>
                <w:sz w:val="28"/>
                <w:szCs w:val="28"/>
              </w:rPr>
              <w:t>ітектурно-</w:t>
            </w:r>
            <w:r w:rsidRPr="00B432DC">
              <w:rPr>
                <w:rFonts w:ascii="Times New Roman" w:hAnsi="Times New Roman" w:cs="Times New Roman"/>
                <w:sz w:val="28"/>
                <w:szCs w:val="28"/>
              </w:rPr>
              <w:lastRenderedPageBreak/>
              <w:t>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Реєстрація повідомлення про початок виконання будівельних робіт (послуга надається управлінням державного </w:t>
            </w:r>
            <w:proofErr w:type="gramStart"/>
            <w:r w:rsidRPr="00B432DC">
              <w:rPr>
                <w:rFonts w:ascii="Times New Roman" w:hAnsi="Times New Roman" w:cs="Times New Roman"/>
                <w:sz w:val="28"/>
                <w:szCs w:val="28"/>
              </w:rPr>
              <w:t>арх</w:t>
            </w:r>
            <w:proofErr w:type="gramEnd"/>
            <w:r w:rsidRPr="00B432DC">
              <w:rPr>
                <w:rFonts w:ascii="Times New Roman" w:hAnsi="Times New Roman" w:cs="Times New Roman"/>
                <w:sz w:val="28"/>
                <w:szCs w:val="28"/>
              </w:rPr>
              <w:t>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декларації про початок виконання </w:t>
            </w:r>
            <w:proofErr w:type="gramStart"/>
            <w:r w:rsidRPr="00B432DC">
              <w:rPr>
                <w:rFonts w:ascii="Times New Roman" w:hAnsi="Times New Roman" w:cs="Times New Roman"/>
                <w:sz w:val="28"/>
                <w:szCs w:val="28"/>
              </w:rPr>
              <w:t>п</w:t>
            </w:r>
            <w:proofErr w:type="gramEnd"/>
            <w:r w:rsidRPr="00B432DC">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Припинення права на початок виконання </w:t>
            </w:r>
            <w:proofErr w:type="gramStart"/>
            <w:r w:rsidRPr="00B432DC">
              <w:rPr>
                <w:rFonts w:ascii="Times New Roman" w:hAnsi="Times New Roman" w:cs="Times New Roman"/>
                <w:sz w:val="28"/>
                <w:szCs w:val="28"/>
              </w:rPr>
              <w:t>п</w:t>
            </w:r>
            <w:proofErr w:type="gramEnd"/>
            <w:r w:rsidRPr="00B432DC">
              <w:rPr>
                <w:rFonts w:ascii="Times New Roman" w:hAnsi="Times New Roman" w:cs="Times New Roman"/>
                <w:sz w:val="28"/>
                <w:szCs w:val="28"/>
              </w:rPr>
              <w:t>ідготовчих робіт, набутого на підставі повідомлення, за заявою замовника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Внесення змін до повідомлення про початок виконання </w:t>
            </w:r>
            <w:proofErr w:type="gramStart"/>
            <w:r w:rsidRPr="00B432DC">
              <w:rPr>
                <w:rFonts w:ascii="Times New Roman" w:hAnsi="Times New Roman" w:cs="Times New Roman"/>
                <w:sz w:val="28"/>
                <w:szCs w:val="28"/>
              </w:rPr>
              <w:t>п</w:t>
            </w:r>
            <w:proofErr w:type="gramEnd"/>
            <w:r w:rsidRPr="00B432DC">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432DC" w:rsidRDefault="00930274" w:rsidP="00B432DC">
            <w:pPr>
              <w:spacing w:after="0"/>
              <w:jc w:val="both"/>
              <w:rPr>
                <w:rFonts w:ascii="Times New Roman" w:hAnsi="Times New Roman" w:cs="Times New Roman"/>
                <w:sz w:val="28"/>
                <w:szCs w:val="28"/>
              </w:rPr>
            </w:pPr>
            <w:r w:rsidRPr="00B432DC">
              <w:rPr>
                <w:rFonts w:ascii="Times New Roman" w:hAnsi="Times New Roman" w:cs="Times New Roman"/>
                <w:sz w:val="28"/>
                <w:szCs w:val="28"/>
              </w:rPr>
              <w:t xml:space="preserve">Реєстрація повідомлення про початок виконання </w:t>
            </w:r>
            <w:proofErr w:type="gramStart"/>
            <w:r w:rsidRPr="00B432DC">
              <w:rPr>
                <w:rFonts w:ascii="Times New Roman" w:hAnsi="Times New Roman" w:cs="Times New Roman"/>
                <w:sz w:val="28"/>
                <w:szCs w:val="28"/>
              </w:rPr>
              <w:t>п</w:t>
            </w:r>
            <w:proofErr w:type="gramEnd"/>
            <w:r w:rsidRPr="00B432DC">
              <w:rPr>
                <w:rFonts w:ascii="Times New Roman" w:hAnsi="Times New Roman" w:cs="Times New Roman"/>
                <w:sz w:val="28"/>
                <w:szCs w:val="28"/>
              </w:rPr>
              <w:t>ідготовчих робіт (послуга надається управлінням державного архітектурно-будівельного контролю Сумської міської ради)</w:t>
            </w:r>
          </w:p>
        </w:tc>
        <w:tc>
          <w:tcPr>
            <w:tcW w:w="2892" w:type="dxa"/>
            <w:gridSpan w:val="2"/>
            <w:vMerge/>
          </w:tcPr>
          <w:p w:rsidR="00930274" w:rsidRPr="005B6E04" w:rsidRDefault="00930274" w:rsidP="008B3A41">
            <w:pPr>
              <w:jc w:val="center"/>
              <w:rPr>
                <w:rFonts w:ascii="Times New Roman" w:hAnsi="Times New Roman" w:cs="Times New Roman"/>
                <w:sz w:val="28"/>
                <w:szCs w:val="28"/>
              </w:rPr>
            </w:pPr>
          </w:p>
        </w:tc>
      </w:tr>
      <w:tr w:rsidR="00F23069" w:rsidRPr="005B6E04" w:rsidTr="00BF6685">
        <w:tc>
          <w:tcPr>
            <w:tcW w:w="786" w:type="dxa"/>
            <w:gridSpan w:val="2"/>
          </w:tcPr>
          <w:p w:rsidR="00F23069" w:rsidRPr="005B6E04" w:rsidRDefault="00F23069"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23069" w:rsidRPr="00D7295C" w:rsidRDefault="00F23069" w:rsidP="00370465">
            <w:pPr>
              <w:spacing w:after="0"/>
              <w:jc w:val="both"/>
              <w:rPr>
                <w:rFonts w:ascii="Times New Roman" w:hAnsi="Times New Roman" w:cs="Times New Roman"/>
                <w:sz w:val="28"/>
                <w:szCs w:val="28"/>
              </w:rPr>
            </w:pPr>
            <w:r w:rsidRPr="00D7295C">
              <w:rPr>
                <w:rFonts w:ascii="Times New Roman" w:hAnsi="Times New Roman" w:cs="Times New Roman"/>
                <w:sz w:val="28"/>
                <w:szCs w:val="28"/>
              </w:rPr>
              <w:t>Видача дозволу на виконання будівельних робіт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D7295C">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Pr="00D7295C">
              <w:rPr>
                <w:rFonts w:ascii="Times New Roman" w:hAnsi="Times New Roman" w:cs="Times New Roman"/>
                <w:sz w:val="28"/>
                <w:szCs w:val="28"/>
              </w:rPr>
              <w:t xml:space="preserve"> Д</w:t>
            </w:r>
            <w:proofErr w:type="gramEnd"/>
            <w:r w:rsidRPr="00D7295C">
              <w:rPr>
                <w:rFonts w:ascii="Times New Roman" w:hAnsi="Times New Roman" w:cs="Times New Roman"/>
                <w:sz w:val="28"/>
                <w:szCs w:val="28"/>
              </w:rPr>
              <w:t>ІЯ)</w:t>
            </w:r>
          </w:p>
        </w:tc>
        <w:tc>
          <w:tcPr>
            <w:tcW w:w="2892" w:type="dxa"/>
            <w:gridSpan w:val="2"/>
            <w:vMerge/>
          </w:tcPr>
          <w:p w:rsidR="00F23069" w:rsidRPr="005B6E04" w:rsidRDefault="00F23069" w:rsidP="008B3A41">
            <w:pPr>
              <w:jc w:val="center"/>
              <w:rPr>
                <w:rFonts w:ascii="Times New Roman" w:hAnsi="Times New Roman" w:cs="Times New Roman"/>
                <w:sz w:val="28"/>
                <w:szCs w:val="28"/>
              </w:rPr>
            </w:pPr>
          </w:p>
        </w:tc>
      </w:tr>
      <w:tr w:rsidR="00F23069" w:rsidRPr="005B6E04" w:rsidTr="00BF6685">
        <w:tc>
          <w:tcPr>
            <w:tcW w:w="786" w:type="dxa"/>
            <w:gridSpan w:val="2"/>
          </w:tcPr>
          <w:p w:rsidR="00F23069" w:rsidRPr="005B6E04" w:rsidRDefault="00F23069"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23069" w:rsidRPr="00696328" w:rsidRDefault="00F23069" w:rsidP="00370465">
            <w:pPr>
              <w:spacing w:after="0"/>
              <w:jc w:val="both"/>
              <w:rPr>
                <w:rFonts w:ascii="Times New Roman" w:hAnsi="Times New Roman" w:cs="Times New Roman"/>
                <w:sz w:val="28"/>
                <w:szCs w:val="28"/>
              </w:rPr>
            </w:pPr>
            <w:r w:rsidRPr="00696328">
              <w:rPr>
                <w:rFonts w:ascii="Times New Roman" w:hAnsi="Times New Roman" w:cs="Times New Roman"/>
                <w:sz w:val="28"/>
                <w:szCs w:val="28"/>
              </w:rPr>
              <w:t xml:space="preserve">Зміна даних у виданому дозволі на виконання будівельних робіт </w:t>
            </w:r>
            <w:r w:rsidRPr="002E66F3">
              <w:rPr>
                <w:rFonts w:ascii="Times New Roman" w:hAnsi="Times New Roman" w:cs="Times New Roman"/>
                <w:sz w:val="28"/>
                <w:szCs w:val="28"/>
              </w:rPr>
              <w:t>(</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D7295C">
              <w:rPr>
                <w:rFonts w:ascii="Times New Roman" w:hAnsi="Times New Roman" w:cs="Times New Roman"/>
                <w:sz w:val="28"/>
                <w:szCs w:val="28"/>
              </w:rPr>
              <w:t xml:space="preserve"> </w:t>
            </w:r>
            <w:r>
              <w:rPr>
                <w:rFonts w:ascii="Times New Roman" w:hAnsi="Times New Roman" w:cs="Times New Roman"/>
                <w:sz w:val="28"/>
                <w:szCs w:val="28"/>
                <w:lang w:val="uk-UA"/>
              </w:rPr>
              <w:t>з</w:t>
            </w:r>
            <w:r w:rsidRPr="002E66F3">
              <w:rPr>
                <w:rFonts w:ascii="Times New Roman" w:hAnsi="Times New Roman" w:cs="Times New Roman"/>
                <w:sz w:val="28"/>
                <w:szCs w:val="28"/>
              </w:rPr>
              <w:t xml:space="preserve">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w:t>
            </w:r>
            <w:r w:rsidRPr="002E66F3">
              <w:rPr>
                <w:rFonts w:ascii="Times New Roman" w:hAnsi="Times New Roman" w:cs="Times New Roman"/>
                <w:sz w:val="28"/>
                <w:szCs w:val="28"/>
              </w:rPr>
              <w:lastRenderedPageBreak/>
              <w:t>електронних послуг (Портал</w:t>
            </w:r>
            <w:proofErr w:type="gramStart"/>
            <w:r w:rsidRPr="002E66F3">
              <w:rPr>
                <w:rFonts w:ascii="Times New Roman" w:hAnsi="Times New Roman" w:cs="Times New Roman"/>
                <w:sz w:val="28"/>
                <w:szCs w:val="28"/>
              </w:rPr>
              <w:t xml:space="preserve"> Д</w:t>
            </w:r>
            <w:proofErr w:type="gramEnd"/>
            <w:r w:rsidRPr="002E66F3">
              <w:rPr>
                <w:rFonts w:ascii="Times New Roman" w:hAnsi="Times New Roman" w:cs="Times New Roman"/>
                <w:sz w:val="28"/>
                <w:szCs w:val="28"/>
              </w:rPr>
              <w:t>ІЯ)</w:t>
            </w:r>
          </w:p>
        </w:tc>
        <w:tc>
          <w:tcPr>
            <w:tcW w:w="2892" w:type="dxa"/>
            <w:gridSpan w:val="2"/>
            <w:vMerge w:val="restart"/>
            <w:vAlign w:val="center"/>
          </w:tcPr>
          <w:p w:rsidR="00F23069" w:rsidRPr="0084490E" w:rsidRDefault="00F23069" w:rsidP="005506EC">
            <w:pPr>
              <w:rPr>
                <w:rFonts w:ascii="Times New Roman" w:hAnsi="Times New Roman" w:cs="Times New Roman"/>
                <w:sz w:val="28"/>
                <w:szCs w:val="28"/>
              </w:rPr>
            </w:pPr>
            <w:r w:rsidRPr="0084490E">
              <w:rPr>
                <w:rFonts w:ascii="Times New Roman" w:hAnsi="Times New Roman" w:cs="Times New Roman"/>
                <w:sz w:val="28"/>
                <w:szCs w:val="28"/>
              </w:rPr>
              <w:lastRenderedPageBreak/>
              <w:t>Закон України «Про регулювання містобудівної діяльності»</w:t>
            </w:r>
          </w:p>
          <w:p w:rsidR="00F23069" w:rsidRPr="005B6E04" w:rsidRDefault="00F23069" w:rsidP="005506EC">
            <w:pPr>
              <w:rPr>
                <w:rFonts w:ascii="Times New Roman" w:hAnsi="Times New Roman" w:cs="Times New Roman"/>
                <w:sz w:val="28"/>
                <w:szCs w:val="28"/>
              </w:rPr>
            </w:pPr>
          </w:p>
        </w:tc>
      </w:tr>
      <w:tr w:rsidR="00F23069" w:rsidRPr="005B6E04" w:rsidTr="00BF6685">
        <w:tc>
          <w:tcPr>
            <w:tcW w:w="786" w:type="dxa"/>
            <w:gridSpan w:val="2"/>
          </w:tcPr>
          <w:p w:rsidR="00F23069" w:rsidRPr="005B6E04" w:rsidRDefault="00F23069"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23069" w:rsidRPr="00696328" w:rsidRDefault="0082589B" w:rsidP="00370465">
            <w:pPr>
              <w:jc w:val="both"/>
              <w:rPr>
                <w:rFonts w:ascii="Times New Roman" w:hAnsi="Times New Roman" w:cs="Times New Roman"/>
                <w:sz w:val="28"/>
                <w:szCs w:val="28"/>
              </w:rPr>
            </w:pPr>
            <w:hyperlink r:id="rId44" w:history="1">
              <w:r w:rsidR="00F23069" w:rsidRPr="00696328">
                <w:rPr>
                  <w:rStyle w:val="af"/>
                  <w:rFonts w:ascii="Times New Roman" w:hAnsi="Times New Roman" w:cs="Times New Roman"/>
                  <w:color w:val="auto"/>
                  <w:sz w:val="28"/>
                  <w:szCs w:val="28"/>
                  <w:u w:val="none"/>
                </w:rPr>
                <w:t>Анулювання дозволу на виконання будівельних робіт за заявою замовника</w:t>
              </w:r>
            </w:hyperlink>
            <w:r w:rsidR="00F23069" w:rsidRPr="00696328">
              <w:rPr>
                <w:rFonts w:ascii="Times New Roman" w:hAnsi="Times New Roman" w:cs="Times New Roman"/>
                <w:sz w:val="28"/>
                <w:szCs w:val="28"/>
              </w:rPr>
              <w:t xml:space="preserve"> </w:t>
            </w:r>
            <w:r w:rsidR="00F23069" w:rsidRPr="002E66F3">
              <w:rPr>
                <w:rFonts w:ascii="Times New Roman" w:hAnsi="Times New Roman" w:cs="Times New Roman"/>
                <w:sz w:val="28"/>
                <w:szCs w:val="28"/>
              </w:rPr>
              <w:t>(</w:t>
            </w:r>
            <w:r w:rsidR="00F23069"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sidR="00F23069">
              <w:rPr>
                <w:rFonts w:ascii="Times New Roman" w:hAnsi="Times New Roman" w:cs="Times New Roman"/>
                <w:sz w:val="28"/>
                <w:szCs w:val="28"/>
                <w:lang w:val="uk-UA"/>
              </w:rPr>
              <w:t>;</w:t>
            </w:r>
            <w:r w:rsidR="00F23069" w:rsidRPr="00D7295C">
              <w:rPr>
                <w:rFonts w:ascii="Times New Roman" w:hAnsi="Times New Roman" w:cs="Times New Roman"/>
                <w:sz w:val="28"/>
                <w:szCs w:val="28"/>
              </w:rPr>
              <w:t xml:space="preserve"> </w:t>
            </w:r>
            <w:r w:rsidR="00F23069">
              <w:rPr>
                <w:rFonts w:ascii="Times New Roman" w:hAnsi="Times New Roman" w:cs="Times New Roman"/>
                <w:sz w:val="28"/>
                <w:szCs w:val="28"/>
                <w:lang w:val="uk-UA"/>
              </w:rPr>
              <w:t>з</w:t>
            </w:r>
            <w:r w:rsidR="00F23069" w:rsidRPr="002E66F3">
              <w:rPr>
                <w:rFonts w:ascii="Times New Roman" w:hAnsi="Times New Roman" w:cs="Times New Roman"/>
                <w:sz w:val="28"/>
                <w:szCs w:val="28"/>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w:t>
            </w:r>
            <w:proofErr w:type="gramStart"/>
            <w:r w:rsidR="00F23069" w:rsidRPr="002E66F3">
              <w:rPr>
                <w:rFonts w:ascii="Times New Roman" w:hAnsi="Times New Roman" w:cs="Times New Roman"/>
                <w:sz w:val="28"/>
                <w:szCs w:val="28"/>
              </w:rPr>
              <w:t xml:space="preserve"> Д</w:t>
            </w:r>
            <w:proofErr w:type="gramEnd"/>
            <w:r w:rsidR="00F23069" w:rsidRPr="002E66F3">
              <w:rPr>
                <w:rFonts w:ascii="Times New Roman" w:hAnsi="Times New Roman" w:cs="Times New Roman"/>
                <w:sz w:val="28"/>
                <w:szCs w:val="28"/>
              </w:rPr>
              <w:t>ІЯ)</w:t>
            </w:r>
          </w:p>
        </w:tc>
        <w:tc>
          <w:tcPr>
            <w:tcW w:w="2892" w:type="dxa"/>
            <w:gridSpan w:val="2"/>
            <w:vMerge/>
          </w:tcPr>
          <w:p w:rsidR="00F23069" w:rsidRPr="005B6E04" w:rsidRDefault="00F23069" w:rsidP="008B3A41">
            <w:pPr>
              <w:jc w:val="center"/>
              <w:rPr>
                <w:rFonts w:ascii="Times New Roman" w:hAnsi="Times New Roman" w:cs="Times New Roman"/>
                <w:sz w:val="28"/>
                <w:szCs w:val="28"/>
              </w:rPr>
            </w:pPr>
          </w:p>
        </w:tc>
      </w:tr>
      <w:tr w:rsidR="00F23069" w:rsidRPr="005B6E04" w:rsidTr="00BF6685">
        <w:tc>
          <w:tcPr>
            <w:tcW w:w="786" w:type="dxa"/>
            <w:gridSpan w:val="2"/>
          </w:tcPr>
          <w:p w:rsidR="00F23069" w:rsidRPr="005B6E04" w:rsidRDefault="00F23069" w:rsidP="008B3A41">
            <w:pPr>
              <w:pStyle w:val="11"/>
              <w:numPr>
                <w:ilvl w:val="0"/>
                <w:numId w:val="13"/>
              </w:numPr>
              <w:spacing w:after="0" w:line="240" w:lineRule="auto"/>
              <w:ind w:hanging="693"/>
              <w:rPr>
                <w:rFonts w:ascii="Times New Roman" w:hAnsi="Times New Roman"/>
                <w:sz w:val="28"/>
                <w:szCs w:val="28"/>
              </w:rPr>
            </w:pPr>
          </w:p>
        </w:tc>
        <w:tc>
          <w:tcPr>
            <w:tcW w:w="6321" w:type="dxa"/>
          </w:tcPr>
          <w:p w:rsidR="00F23069" w:rsidRPr="00A07097" w:rsidRDefault="00F23069" w:rsidP="00370465">
            <w:pPr>
              <w:jc w:val="both"/>
              <w:rPr>
                <w:rFonts w:ascii="Times New Roman" w:hAnsi="Times New Roman" w:cs="Times New Roman"/>
                <w:sz w:val="28"/>
                <w:szCs w:val="28"/>
                <w:lang w:val="uk-UA"/>
              </w:rPr>
            </w:pPr>
            <w:r w:rsidRPr="00A07097">
              <w:rPr>
                <w:rFonts w:ascii="Times New Roman" w:hAnsi="Times New Roman" w:cs="Times New Roman"/>
                <w:sz w:val="28"/>
                <w:szCs w:val="28"/>
                <w:lang w:val="uk-UA"/>
              </w:rPr>
              <w:t>Видача сертифіката про прийняття в експлуатацію закінченого будівництвом об’єкта (</w:t>
            </w:r>
            <w:r w:rsidRPr="00696328">
              <w:rPr>
                <w:rFonts w:ascii="Times New Roman" w:hAnsi="Times New Roman" w:cs="Times New Roman"/>
                <w:sz w:val="28"/>
                <w:szCs w:val="28"/>
              </w:rPr>
              <w:t>послуга надається управлінням державного архітектурно-будівельного контролю Сумської міської ради</w:t>
            </w:r>
            <w:r>
              <w:rPr>
                <w:rFonts w:ascii="Times New Roman" w:hAnsi="Times New Roman" w:cs="Times New Roman"/>
                <w:sz w:val="28"/>
                <w:szCs w:val="28"/>
                <w:lang w:val="uk-UA"/>
              </w:rPr>
              <w:t>;</w:t>
            </w:r>
            <w:r w:rsidRPr="00C93F52">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07097">
              <w:rPr>
                <w:rFonts w:ascii="Times New Roman" w:hAnsi="Times New Roman" w:cs="Times New Roman"/>
                <w:sz w:val="28"/>
                <w:szCs w:val="28"/>
                <w:lang w:val="uk-UA"/>
              </w:rPr>
              <w:t>аява подається замовником (його уповноваженою особою) виключно в електронній формі через електронний кабінет шляхом подання засобами програмного забезпечення Єдиного державного веб-порталу електронних послуг (Портал ДІЯ), крім об’єктів на які поширюється дія Закону України «Про державну таємницю»</w:t>
            </w:r>
            <w:r w:rsidRPr="00C93F52">
              <w:rPr>
                <w:rFonts w:ascii="Times New Roman" w:hAnsi="Times New Roman" w:cs="Times New Roman"/>
                <w:sz w:val="28"/>
                <w:szCs w:val="28"/>
                <w:lang w:val="uk-UA"/>
              </w:rPr>
              <w:t>)</w:t>
            </w:r>
          </w:p>
        </w:tc>
        <w:tc>
          <w:tcPr>
            <w:tcW w:w="2892" w:type="dxa"/>
            <w:gridSpan w:val="2"/>
            <w:vMerge/>
          </w:tcPr>
          <w:p w:rsidR="00F23069" w:rsidRPr="005B6E04" w:rsidRDefault="00F23069" w:rsidP="008B3A41">
            <w:pPr>
              <w:jc w:val="center"/>
              <w:rPr>
                <w:rFonts w:ascii="Times New Roman" w:hAnsi="Times New Roman" w:cs="Times New Roman"/>
                <w:sz w:val="28"/>
                <w:szCs w:val="28"/>
              </w:rPr>
            </w:pPr>
          </w:p>
        </w:tc>
      </w:tr>
      <w:tr w:rsidR="00930274" w:rsidRPr="005B6E04" w:rsidTr="00607A52">
        <w:tc>
          <w:tcPr>
            <w:tcW w:w="9999" w:type="dxa"/>
            <w:gridSpan w:val="5"/>
            <w:vAlign w:val="center"/>
          </w:tcPr>
          <w:p w:rsidR="00930274" w:rsidRPr="005B6E04" w:rsidRDefault="00930274"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Видача дозволу на розміщення зовнішньої реклами</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p>
          <w:p w:rsidR="00930274" w:rsidRPr="004567CF" w:rsidRDefault="00930274" w:rsidP="00BF6685">
            <w:pPr>
              <w:pStyle w:val="a5"/>
              <w:ind w:left="159" w:right="142"/>
              <w:rPr>
                <w:sz w:val="28"/>
                <w:szCs w:val="28"/>
                <w:lang w:val="uk-UA" w:eastAsia="uk-UA"/>
              </w:rPr>
            </w:pPr>
            <w:r w:rsidRPr="004567CF">
              <w:rPr>
                <w:sz w:val="28"/>
                <w:szCs w:val="28"/>
                <w:lang w:val="uk-UA" w:eastAsia="uk-UA"/>
              </w:rPr>
              <w:t xml:space="preserve">Закон України </w:t>
            </w:r>
          </w:p>
          <w:p w:rsidR="00930274" w:rsidRPr="004567CF" w:rsidRDefault="00930274" w:rsidP="00BF6685">
            <w:pPr>
              <w:pStyle w:val="a5"/>
              <w:ind w:left="159" w:right="142"/>
              <w:rPr>
                <w:b/>
                <w:sz w:val="28"/>
                <w:szCs w:val="28"/>
              </w:rPr>
            </w:pPr>
            <w:r w:rsidRPr="004567CF">
              <w:rPr>
                <w:sz w:val="28"/>
                <w:szCs w:val="28"/>
                <w:lang w:val="uk-UA" w:eastAsia="uk-UA"/>
              </w:rPr>
              <w:t>«Про рекламу»</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Анулювання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b/>
                <w:sz w:val="28"/>
                <w:szCs w:val="28"/>
                <w:lang w:val="uk-UA"/>
              </w:rPr>
            </w:pPr>
          </w:p>
        </w:tc>
      </w:tr>
      <w:tr w:rsidR="00930274" w:rsidRPr="005B6E04"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Переоформлення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rPr>
          <w:trHeight w:val="1102"/>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Внесення змін у дозвіл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Продовження строку дії дозволу на розміщення зовнішньої реклами</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зміну адреси об’єкта нерухомого майна</w:t>
            </w:r>
          </w:p>
        </w:tc>
        <w:tc>
          <w:tcPr>
            <w:tcW w:w="2892" w:type="dxa"/>
            <w:gridSpan w:val="2"/>
            <w:vMerge w:val="restart"/>
            <w:vAlign w:val="center"/>
          </w:tcPr>
          <w:p w:rsidR="00930274" w:rsidRPr="004567CF" w:rsidRDefault="00930274" w:rsidP="00BF6685">
            <w:pPr>
              <w:pStyle w:val="a5"/>
              <w:ind w:left="159" w:right="142"/>
              <w:rPr>
                <w:sz w:val="28"/>
                <w:szCs w:val="28"/>
                <w:lang w:val="uk-UA" w:eastAsia="uk-UA"/>
              </w:rPr>
            </w:pPr>
            <w:r w:rsidRPr="004567CF">
              <w:rPr>
                <w:sz w:val="28"/>
                <w:szCs w:val="28"/>
                <w:lang w:val="uk-UA"/>
              </w:rPr>
              <w:t>Закон України «Про регулювання містобудівної діяльності»</w:t>
            </w:r>
          </w:p>
        </w:tc>
      </w:tr>
      <w:tr w:rsidR="00930274" w:rsidRPr="00E10E02"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tabs>
                <w:tab w:val="center" w:pos="3123"/>
              </w:tabs>
              <w:spacing w:after="0" w:line="240" w:lineRule="auto"/>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Прийняття рішення про присвоєння адреси об’єкту  нерухомого майна</w:t>
            </w:r>
          </w:p>
        </w:tc>
        <w:tc>
          <w:tcPr>
            <w:tcW w:w="2892" w:type="dxa"/>
            <w:gridSpan w:val="2"/>
            <w:vMerge/>
            <w:vAlign w:val="center"/>
          </w:tcPr>
          <w:p w:rsidR="00930274" w:rsidRPr="004567CF" w:rsidRDefault="00930274" w:rsidP="00BF6685">
            <w:pPr>
              <w:pStyle w:val="a5"/>
              <w:ind w:left="159" w:right="142"/>
              <w:rPr>
                <w:sz w:val="28"/>
                <w:szCs w:val="28"/>
                <w:lang w:val="uk-UA" w:eastAsia="uk-UA"/>
              </w:rPr>
            </w:pP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DF172A">
            <w:pPr>
              <w:tabs>
                <w:tab w:val="center" w:pos="3123"/>
              </w:tabs>
              <w:spacing w:after="0" w:line="240" w:lineRule="auto"/>
              <w:jc w:val="both"/>
              <w:rPr>
                <w:rFonts w:ascii="Times New Roman" w:hAnsi="Times New Roman" w:cs="Times New Roman"/>
                <w:sz w:val="28"/>
                <w:szCs w:val="28"/>
                <w:lang w:val="uk-UA"/>
              </w:rPr>
            </w:pPr>
            <w:hyperlink r:id="rId45" w:history="1">
              <w:r w:rsidR="00930274" w:rsidRPr="004567CF">
                <w:rPr>
                  <w:rStyle w:val="af"/>
                  <w:rFonts w:ascii="Times New Roman" w:hAnsi="Times New Roman" w:cs="Times New Roman"/>
                  <w:color w:val="auto"/>
                  <w:sz w:val="28"/>
                  <w:szCs w:val="28"/>
                  <w:u w:val="none"/>
                  <w:shd w:val="clear" w:color="auto" w:fill="FFFFFF"/>
                </w:rPr>
                <w:t xml:space="preserve">Присвоєння адреси самочинно збудованому </w:t>
              </w:r>
              <w:r w:rsidR="00930274" w:rsidRPr="004567CF">
                <w:rPr>
                  <w:rStyle w:val="af"/>
                  <w:rFonts w:ascii="Times New Roman" w:hAnsi="Times New Roman" w:cs="Times New Roman"/>
                  <w:color w:val="auto"/>
                  <w:sz w:val="28"/>
                  <w:szCs w:val="28"/>
                  <w:u w:val="none"/>
                  <w:shd w:val="clear" w:color="auto" w:fill="FFFFFF"/>
                </w:rPr>
                <w:lastRenderedPageBreak/>
                <w:t xml:space="preserve">об’єкту нерухомого майна, на яке визнано право власності за </w:t>
              </w:r>
              <w:proofErr w:type="gramStart"/>
              <w:r w:rsidR="00930274" w:rsidRPr="004567CF">
                <w:rPr>
                  <w:rStyle w:val="af"/>
                  <w:rFonts w:ascii="Times New Roman" w:hAnsi="Times New Roman" w:cs="Times New Roman"/>
                  <w:color w:val="auto"/>
                  <w:sz w:val="28"/>
                  <w:szCs w:val="28"/>
                  <w:u w:val="none"/>
                  <w:shd w:val="clear" w:color="auto" w:fill="FFFFFF"/>
                </w:rPr>
                <w:t>р</w:t>
              </w:r>
              <w:proofErr w:type="gramEnd"/>
              <w:r w:rsidR="00930274" w:rsidRPr="004567CF">
                <w:rPr>
                  <w:rStyle w:val="af"/>
                  <w:rFonts w:ascii="Times New Roman" w:hAnsi="Times New Roman" w:cs="Times New Roman"/>
                  <w:color w:val="auto"/>
                  <w:sz w:val="28"/>
                  <w:szCs w:val="28"/>
                  <w:u w:val="none"/>
                  <w:shd w:val="clear" w:color="auto" w:fill="FFFFFF"/>
                </w:rPr>
                <w:t>ішенням суду</w:t>
              </w:r>
            </w:hyperlink>
          </w:p>
        </w:tc>
        <w:tc>
          <w:tcPr>
            <w:tcW w:w="2892" w:type="dxa"/>
            <w:gridSpan w:val="2"/>
            <w:vMerge/>
            <w:vAlign w:val="center"/>
          </w:tcPr>
          <w:p w:rsidR="00930274" w:rsidRPr="004567CF" w:rsidRDefault="00930274" w:rsidP="00BF6685">
            <w:pPr>
              <w:pStyle w:val="a5"/>
              <w:ind w:left="159" w:right="142"/>
              <w:rPr>
                <w:b/>
                <w:sz w:val="28"/>
                <w:szCs w:val="28"/>
              </w:rPr>
            </w:pPr>
          </w:p>
        </w:tc>
      </w:tr>
      <w:tr w:rsidR="00930274" w:rsidRPr="0082589B"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DF172A">
            <w:pPr>
              <w:pStyle w:val="a5"/>
              <w:jc w:val="both"/>
              <w:rPr>
                <w:sz w:val="28"/>
                <w:szCs w:val="28"/>
                <w:lang w:val="uk-UA"/>
              </w:rPr>
            </w:pPr>
            <w:r w:rsidRPr="004567CF">
              <w:rPr>
                <w:sz w:val="28"/>
                <w:szCs w:val="28"/>
                <w:lang w:val="uk-UA"/>
              </w:rPr>
              <w:t>Прийняття рішення про переведення дачних і садових будинків, що відповідають державним будівельним нормам, у жилі будинки</w:t>
            </w:r>
          </w:p>
        </w:tc>
        <w:tc>
          <w:tcPr>
            <w:tcW w:w="2892" w:type="dxa"/>
            <w:gridSpan w:val="2"/>
            <w:vAlign w:val="center"/>
          </w:tcPr>
          <w:p w:rsidR="00930274" w:rsidRPr="004567CF" w:rsidRDefault="00930274" w:rsidP="00370465">
            <w:pPr>
              <w:pStyle w:val="a5"/>
              <w:ind w:left="159" w:right="142"/>
              <w:rPr>
                <w:b/>
                <w:sz w:val="28"/>
                <w:szCs w:val="28"/>
                <w:lang w:val="uk-UA"/>
              </w:rPr>
            </w:pPr>
            <w:r w:rsidRPr="004567CF">
              <w:rPr>
                <w:sz w:val="28"/>
                <w:szCs w:val="28"/>
                <w:lang w:val="uk-UA"/>
              </w:rPr>
              <w:t xml:space="preserve">Постанова Кабінету Міністрів України від 29.04.2015 №321 </w:t>
            </w:r>
            <w:r w:rsidR="00370465">
              <w:rPr>
                <w:sz w:val="28"/>
                <w:szCs w:val="28"/>
                <w:lang w:val="uk-UA"/>
              </w:rPr>
              <w:t>«</w:t>
            </w:r>
            <w:r w:rsidRPr="004567CF">
              <w:rPr>
                <w:sz w:val="28"/>
                <w:szCs w:val="28"/>
                <w:lang w:val="uk-UA"/>
              </w:rPr>
              <w:t>Про затвердження Порядку переведення дачних і садових будинків, що відповідають державним будівельним нормам, у жилі будинки</w:t>
            </w:r>
            <w:r w:rsidR="00370465">
              <w:rPr>
                <w:sz w:val="28"/>
                <w:szCs w:val="28"/>
                <w:lang w:val="uk-UA"/>
              </w:rPr>
              <w:t>»</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82589B" w:rsidP="00DF172A">
            <w:pPr>
              <w:pStyle w:val="a5"/>
              <w:jc w:val="both"/>
              <w:rPr>
                <w:b/>
                <w:sz w:val="28"/>
                <w:szCs w:val="28"/>
                <w:lang w:val="uk-UA"/>
              </w:rPr>
            </w:pPr>
            <w:hyperlink r:id="rId46" w:history="1">
              <w:r w:rsidR="00930274" w:rsidRPr="00B604DA">
                <w:rPr>
                  <w:rStyle w:val="af"/>
                  <w:color w:val="auto"/>
                  <w:sz w:val="28"/>
                  <w:szCs w:val="28"/>
                  <w:u w:val="none"/>
                  <w:shd w:val="clear" w:color="auto" w:fill="FFFFFF"/>
                </w:rPr>
                <w:t>Видача будівельного паспорту забудови земельної ділянки</w:t>
              </w:r>
            </w:hyperlink>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A530A" w:rsidRDefault="00930274" w:rsidP="005A530A">
            <w:pPr>
              <w:jc w:val="both"/>
              <w:rPr>
                <w:rFonts w:ascii="Times New Roman" w:hAnsi="Times New Roman" w:cs="Times New Roman"/>
                <w:sz w:val="28"/>
                <w:szCs w:val="28"/>
              </w:rPr>
            </w:pPr>
            <w:r w:rsidRPr="005A530A">
              <w:rPr>
                <w:rFonts w:ascii="Times New Roman" w:hAnsi="Times New Roman" w:cs="Times New Roman"/>
                <w:sz w:val="28"/>
                <w:szCs w:val="28"/>
              </w:rPr>
              <w:t>Внесення змін до будівельного паспорта забудови земельної ділянки</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A530A" w:rsidRDefault="00930274" w:rsidP="005A530A">
            <w:pPr>
              <w:jc w:val="both"/>
              <w:rPr>
                <w:rFonts w:ascii="Times New Roman" w:hAnsi="Times New Roman" w:cs="Times New Roman"/>
                <w:sz w:val="28"/>
                <w:szCs w:val="28"/>
              </w:rPr>
            </w:pPr>
            <w:r w:rsidRPr="005A530A">
              <w:rPr>
                <w:rFonts w:ascii="Times New Roman" w:hAnsi="Times New Roman" w:cs="Times New Roman"/>
                <w:sz w:val="28"/>
                <w:szCs w:val="28"/>
              </w:rPr>
              <w:t>Надання містобудівних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A530A" w:rsidRDefault="00930274" w:rsidP="005A530A">
            <w:pPr>
              <w:jc w:val="both"/>
              <w:rPr>
                <w:rFonts w:ascii="Times New Roman" w:hAnsi="Times New Roman" w:cs="Times New Roman"/>
                <w:sz w:val="28"/>
                <w:szCs w:val="28"/>
              </w:rPr>
            </w:pPr>
            <w:r w:rsidRPr="005A530A">
              <w:rPr>
                <w:rFonts w:ascii="Times New Roman" w:hAnsi="Times New Roman" w:cs="Times New Roman"/>
                <w:sz w:val="28"/>
                <w:szCs w:val="28"/>
              </w:rPr>
              <w:t xml:space="preserve">Внесення змін до </w:t>
            </w:r>
            <w:proofErr w:type="gramStart"/>
            <w:r w:rsidRPr="005A530A">
              <w:rPr>
                <w:rFonts w:ascii="Times New Roman" w:hAnsi="Times New Roman" w:cs="Times New Roman"/>
                <w:sz w:val="28"/>
                <w:szCs w:val="28"/>
              </w:rPr>
              <w:t>м</w:t>
            </w:r>
            <w:proofErr w:type="gramEnd"/>
            <w:r w:rsidRPr="005A530A">
              <w:rPr>
                <w:rFonts w:ascii="Times New Roman" w:hAnsi="Times New Roman" w:cs="Times New Roman"/>
                <w:sz w:val="28"/>
                <w:szCs w:val="28"/>
              </w:rPr>
              <w:t>істобудівних умов та обмежень</w:t>
            </w:r>
          </w:p>
        </w:tc>
        <w:tc>
          <w:tcPr>
            <w:tcW w:w="2892" w:type="dxa"/>
            <w:gridSpan w:val="2"/>
            <w:vMerge/>
            <w:vAlign w:val="center"/>
          </w:tcPr>
          <w:p w:rsidR="00930274" w:rsidRPr="004567CF" w:rsidRDefault="00930274" w:rsidP="00BF6685">
            <w:pPr>
              <w:pStyle w:val="a5"/>
              <w:ind w:left="159" w:right="142"/>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A530A" w:rsidRDefault="00930274" w:rsidP="005A530A">
            <w:pPr>
              <w:jc w:val="both"/>
              <w:rPr>
                <w:rFonts w:ascii="Times New Roman" w:hAnsi="Times New Roman" w:cs="Times New Roman"/>
                <w:sz w:val="28"/>
                <w:szCs w:val="28"/>
              </w:rPr>
            </w:pPr>
            <w:r w:rsidRPr="005A530A">
              <w:rPr>
                <w:rFonts w:ascii="Times New Roman" w:hAnsi="Times New Roman" w:cs="Times New Roman"/>
                <w:sz w:val="28"/>
                <w:szCs w:val="28"/>
              </w:rPr>
              <w:t xml:space="preserve">Надання довідки про віднесення (не віднесення) об’єкта до категорії пам'яток </w:t>
            </w:r>
            <w:proofErr w:type="gramStart"/>
            <w:r w:rsidRPr="005A530A">
              <w:rPr>
                <w:rFonts w:ascii="Times New Roman" w:hAnsi="Times New Roman" w:cs="Times New Roman"/>
                <w:sz w:val="28"/>
                <w:szCs w:val="28"/>
              </w:rPr>
              <w:t>арх</w:t>
            </w:r>
            <w:proofErr w:type="gramEnd"/>
            <w:r w:rsidRPr="005A530A">
              <w:rPr>
                <w:rFonts w:ascii="Times New Roman" w:hAnsi="Times New Roman" w:cs="Times New Roman"/>
                <w:sz w:val="28"/>
                <w:szCs w:val="28"/>
              </w:rPr>
              <w:t>ітектури</w:t>
            </w:r>
          </w:p>
        </w:tc>
        <w:tc>
          <w:tcPr>
            <w:tcW w:w="2892" w:type="dxa"/>
            <w:gridSpan w:val="2"/>
            <w:vAlign w:val="center"/>
          </w:tcPr>
          <w:p w:rsidR="00930274" w:rsidRPr="004567CF" w:rsidRDefault="00930274" w:rsidP="00BF6685">
            <w:pPr>
              <w:pStyle w:val="a5"/>
              <w:ind w:left="159" w:right="142"/>
              <w:rPr>
                <w:sz w:val="28"/>
                <w:szCs w:val="28"/>
                <w:lang w:val="uk-UA"/>
              </w:rPr>
            </w:pPr>
            <w:r w:rsidRPr="004567CF">
              <w:rPr>
                <w:sz w:val="28"/>
                <w:szCs w:val="28"/>
                <w:lang w:val="uk-UA"/>
              </w:rPr>
              <w:t>Закон України «Про охорону культурної спадщини»</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5A530A" w:rsidRDefault="00930274" w:rsidP="005A530A">
            <w:pPr>
              <w:jc w:val="both"/>
              <w:rPr>
                <w:rFonts w:ascii="Times New Roman" w:hAnsi="Times New Roman" w:cs="Times New Roman"/>
                <w:sz w:val="28"/>
                <w:szCs w:val="28"/>
              </w:rPr>
            </w:pPr>
            <w:r w:rsidRPr="005A530A">
              <w:rPr>
                <w:rFonts w:ascii="Times New Roman" w:hAnsi="Times New Roman" w:cs="Times New Roman"/>
                <w:sz w:val="28"/>
                <w:szCs w:val="28"/>
              </w:rPr>
              <w:t xml:space="preserve">Оформлення паспорта прив’язки тимчасової споруди для провадження </w:t>
            </w:r>
            <w:proofErr w:type="gramStart"/>
            <w:r w:rsidRPr="005A530A">
              <w:rPr>
                <w:rFonts w:ascii="Times New Roman" w:hAnsi="Times New Roman" w:cs="Times New Roman"/>
                <w:sz w:val="28"/>
                <w:szCs w:val="28"/>
              </w:rPr>
              <w:t>п</w:t>
            </w:r>
            <w:proofErr w:type="gramEnd"/>
            <w:r w:rsidRPr="005A530A">
              <w:rPr>
                <w:rFonts w:ascii="Times New Roman" w:hAnsi="Times New Roman" w:cs="Times New Roman"/>
                <w:sz w:val="28"/>
                <w:szCs w:val="28"/>
              </w:rPr>
              <w:t>ідприємницької діяльності</w:t>
            </w:r>
          </w:p>
        </w:tc>
        <w:tc>
          <w:tcPr>
            <w:tcW w:w="2892" w:type="dxa"/>
            <w:gridSpan w:val="2"/>
            <w:vMerge w:val="restart"/>
            <w:vAlign w:val="center"/>
          </w:tcPr>
          <w:p w:rsidR="00930274" w:rsidRPr="004567CF" w:rsidRDefault="00930274" w:rsidP="00BF6685">
            <w:pPr>
              <w:pStyle w:val="a5"/>
              <w:ind w:left="159" w:right="142"/>
              <w:rPr>
                <w:sz w:val="28"/>
                <w:szCs w:val="28"/>
                <w:lang w:val="uk-UA"/>
              </w:rPr>
            </w:pPr>
            <w:r w:rsidRPr="004567CF">
              <w:rPr>
                <w:sz w:val="28"/>
                <w:szCs w:val="28"/>
                <w:lang w:val="uk-UA"/>
              </w:rPr>
              <w:t xml:space="preserve">Закон України </w:t>
            </w:r>
          </w:p>
          <w:p w:rsidR="00930274" w:rsidRPr="004567CF" w:rsidRDefault="00930274" w:rsidP="00BF6685">
            <w:pPr>
              <w:pStyle w:val="a5"/>
              <w:ind w:left="159" w:right="142"/>
              <w:rPr>
                <w:sz w:val="28"/>
                <w:szCs w:val="28"/>
                <w:lang w:val="uk-UA"/>
              </w:rPr>
            </w:pPr>
            <w:r w:rsidRPr="004567CF">
              <w:rPr>
                <w:sz w:val="28"/>
                <w:szCs w:val="28"/>
                <w:lang w:val="uk-UA"/>
              </w:rPr>
              <w:t>«Про регулювання містобудівної діяльності»</w:t>
            </w: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Продовження строку дії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A10A8F"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930274" w:rsidP="00DF172A">
            <w:pPr>
              <w:pStyle w:val="a5"/>
              <w:jc w:val="both"/>
              <w:rPr>
                <w:sz w:val="28"/>
                <w:szCs w:val="28"/>
              </w:rPr>
            </w:pPr>
            <w:r w:rsidRPr="00B604DA">
              <w:rPr>
                <w:sz w:val="28"/>
                <w:szCs w:val="28"/>
                <w:lang w:val="uk-UA"/>
              </w:rPr>
              <w:t>Внесення змін до паспорта прив’язки тимчасової споруди для провадження підприємницької діяльності</w:t>
            </w:r>
          </w:p>
        </w:tc>
        <w:tc>
          <w:tcPr>
            <w:tcW w:w="2892" w:type="dxa"/>
            <w:gridSpan w:val="2"/>
            <w:vMerge/>
            <w:vAlign w:val="center"/>
          </w:tcPr>
          <w:p w:rsidR="00930274" w:rsidRPr="004567CF" w:rsidRDefault="00930274" w:rsidP="00DF172A">
            <w:pPr>
              <w:pStyle w:val="a5"/>
              <w:ind w:left="159" w:right="142"/>
              <w:jc w:val="center"/>
              <w:rPr>
                <w:sz w:val="28"/>
                <w:szCs w:val="28"/>
                <w:lang w:val="uk-UA"/>
              </w:rPr>
            </w:pPr>
          </w:p>
        </w:tc>
      </w:tr>
      <w:tr w:rsidR="00930274" w:rsidRPr="00183880" w:rsidTr="00003E64">
        <w:tc>
          <w:tcPr>
            <w:tcW w:w="786" w:type="dxa"/>
            <w:gridSpan w:val="2"/>
          </w:tcPr>
          <w:p w:rsidR="00930274" w:rsidRPr="00607A52"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930274" w:rsidRPr="004567CF" w:rsidTr="00D63406">
              <w:trPr>
                <w:tblCellSpacing w:w="15" w:type="dxa"/>
              </w:trPr>
              <w:tc>
                <w:tcPr>
                  <w:tcW w:w="5989" w:type="dxa"/>
                  <w:vAlign w:val="center"/>
                  <w:hideMark/>
                </w:tcPr>
                <w:p w:rsidR="00930274" w:rsidRPr="004567CF" w:rsidRDefault="0082589B" w:rsidP="00324E1E">
                  <w:pPr>
                    <w:spacing w:after="0"/>
                    <w:jc w:val="both"/>
                    <w:rPr>
                      <w:rFonts w:ascii="Times New Roman" w:hAnsi="Times New Roman" w:cs="Times New Roman"/>
                      <w:sz w:val="28"/>
                      <w:szCs w:val="28"/>
                      <w:lang w:val="uk-UA"/>
                    </w:rPr>
                  </w:pPr>
                  <w:hyperlink r:id="rId47" w:history="1">
                    <w:r w:rsidR="00930274" w:rsidRPr="004567CF">
                      <w:rPr>
                        <w:rStyle w:val="af"/>
                        <w:rFonts w:ascii="Times New Roman" w:hAnsi="Times New Roman" w:cs="Times New Roman"/>
                        <w:color w:val="auto"/>
                        <w:sz w:val="28"/>
                        <w:szCs w:val="28"/>
                        <w:u w:val="none"/>
                      </w:rPr>
                      <w:t xml:space="preserve">Видача витягу з протоколу засідання </w:t>
                    </w:r>
                  </w:hyperlink>
                  <w:r w:rsidR="00930274" w:rsidRPr="004567CF">
                    <w:rPr>
                      <w:rStyle w:val="af"/>
                      <w:rFonts w:ascii="Times New Roman" w:hAnsi="Times New Roman" w:cs="Times New Roman"/>
                      <w:color w:val="auto"/>
                      <w:sz w:val="28"/>
                      <w:szCs w:val="28"/>
                      <w:u w:val="none"/>
                      <w:lang w:val="uk-UA"/>
                    </w:rPr>
                    <w:t xml:space="preserve">сесії органу </w:t>
                  </w:r>
                  <w:proofErr w:type="gramStart"/>
                  <w:r w:rsidR="00930274" w:rsidRPr="004567CF">
                    <w:rPr>
                      <w:rStyle w:val="af"/>
                      <w:rFonts w:ascii="Times New Roman" w:hAnsi="Times New Roman" w:cs="Times New Roman"/>
                      <w:color w:val="auto"/>
                      <w:sz w:val="28"/>
                      <w:szCs w:val="28"/>
                      <w:u w:val="none"/>
                      <w:lang w:val="uk-UA"/>
                    </w:rPr>
                    <w:t>м</w:t>
                  </w:r>
                  <w:proofErr w:type="gramEnd"/>
                  <w:r w:rsidR="00930274" w:rsidRPr="004567CF">
                    <w:rPr>
                      <w:rStyle w:val="af"/>
                      <w:rFonts w:ascii="Times New Roman" w:hAnsi="Times New Roman" w:cs="Times New Roman"/>
                      <w:color w:val="auto"/>
                      <w:sz w:val="28"/>
                      <w:szCs w:val="28"/>
                      <w:u w:val="none"/>
                      <w:lang w:val="uk-UA"/>
                    </w:rPr>
                    <w:t>ісцевого самоврядування</w:t>
                  </w:r>
                  <w:r w:rsidR="00930274" w:rsidRPr="004567CF">
                    <w:rPr>
                      <w:rFonts w:ascii="Times New Roman" w:hAnsi="Times New Roman" w:cs="Times New Roman"/>
                      <w:sz w:val="28"/>
                      <w:szCs w:val="28"/>
                    </w:rPr>
                    <w:t xml:space="preserve"> </w:t>
                  </w:r>
                </w:p>
              </w:tc>
            </w:tr>
          </w:tbl>
          <w:p w:rsidR="00930274" w:rsidRPr="004567CF" w:rsidRDefault="00930274" w:rsidP="00324E1E">
            <w:pPr>
              <w:pStyle w:val="a5"/>
              <w:jc w:val="both"/>
              <w:rPr>
                <w:b/>
                <w:sz w:val="28"/>
                <w:szCs w:val="28"/>
              </w:rPr>
            </w:pPr>
          </w:p>
        </w:tc>
        <w:tc>
          <w:tcPr>
            <w:tcW w:w="2892" w:type="dxa"/>
            <w:gridSpan w:val="2"/>
            <w:vMerge w:val="restart"/>
            <w:vAlign w:val="center"/>
          </w:tcPr>
          <w:p w:rsidR="00930274" w:rsidRPr="004567CF" w:rsidRDefault="00930274" w:rsidP="00003E64">
            <w:pPr>
              <w:pStyle w:val="ab"/>
              <w:ind w:left="159" w:right="142"/>
              <w:rPr>
                <w:sz w:val="28"/>
                <w:szCs w:val="28"/>
                <w:lang w:val="uk-UA" w:eastAsia="uk-UA"/>
              </w:rPr>
            </w:pPr>
            <w:r w:rsidRPr="004567CF">
              <w:rPr>
                <w:sz w:val="28"/>
                <w:szCs w:val="28"/>
                <w:lang w:eastAsia="uk-UA"/>
              </w:rPr>
              <w:t xml:space="preserve">Закон України «Про </w:t>
            </w:r>
            <w:proofErr w:type="gramStart"/>
            <w:r w:rsidRPr="004567CF">
              <w:rPr>
                <w:sz w:val="28"/>
                <w:szCs w:val="28"/>
                <w:lang w:eastAsia="uk-UA"/>
              </w:rPr>
              <w:t>м</w:t>
            </w:r>
            <w:proofErr w:type="gramEnd"/>
            <w:r w:rsidRPr="004567CF">
              <w:rPr>
                <w:sz w:val="28"/>
                <w:szCs w:val="28"/>
                <w:lang w:eastAsia="uk-UA"/>
              </w:rPr>
              <w:t>ісцеве самоврядування в Україні</w:t>
            </w:r>
            <w:r w:rsidRPr="004567CF">
              <w:rPr>
                <w:sz w:val="28"/>
                <w:szCs w:val="28"/>
                <w:lang w:val="uk-UA" w:eastAsia="uk-UA"/>
              </w:rPr>
              <w:t>»,</w:t>
            </w:r>
          </w:p>
          <w:p w:rsidR="00930274" w:rsidRPr="004567CF" w:rsidRDefault="00930274" w:rsidP="00003E64">
            <w:pPr>
              <w:pStyle w:val="ab"/>
              <w:ind w:left="159" w:right="142"/>
              <w:rPr>
                <w:sz w:val="28"/>
                <w:szCs w:val="28"/>
                <w:lang w:val="uk-UA" w:eastAsia="uk-UA"/>
              </w:rPr>
            </w:pPr>
            <w:r w:rsidRPr="004567CF">
              <w:rPr>
                <w:sz w:val="28"/>
                <w:szCs w:val="28"/>
                <w:lang w:eastAsia="uk-UA"/>
              </w:rPr>
              <w:t xml:space="preserve">Закон України «Про звернення </w:t>
            </w:r>
            <w:r w:rsidRPr="004567CF">
              <w:rPr>
                <w:sz w:val="28"/>
                <w:szCs w:val="28"/>
                <w:lang w:eastAsia="uk-UA"/>
              </w:rPr>
              <w:lastRenderedPageBreak/>
              <w:t>громадян»</w:t>
            </w:r>
            <w:r w:rsidRPr="004567CF">
              <w:rPr>
                <w:sz w:val="28"/>
                <w:szCs w:val="28"/>
                <w:lang w:val="uk-UA" w:eastAsia="uk-UA"/>
              </w:rPr>
              <w:t>,</w:t>
            </w:r>
          </w:p>
          <w:p w:rsidR="00930274" w:rsidRPr="004567CF" w:rsidRDefault="00930274" w:rsidP="00003E64">
            <w:pPr>
              <w:pStyle w:val="a5"/>
              <w:ind w:left="159" w:right="142"/>
              <w:rPr>
                <w:sz w:val="28"/>
                <w:szCs w:val="28"/>
                <w:lang w:val="uk-UA" w:eastAsia="uk-UA"/>
              </w:rPr>
            </w:pPr>
            <w:r w:rsidRPr="004567CF">
              <w:rPr>
                <w:sz w:val="28"/>
                <w:szCs w:val="28"/>
                <w:lang w:eastAsia="uk-UA"/>
              </w:rPr>
              <w:t>Закон України «Про доступ до публічної інформації»</w:t>
            </w:r>
          </w:p>
        </w:tc>
      </w:tr>
      <w:tr w:rsidR="00930274" w:rsidRPr="00E10E02"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324E1E">
            <w:pPr>
              <w:spacing w:after="0"/>
              <w:jc w:val="both"/>
              <w:rPr>
                <w:rFonts w:ascii="Times New Roman" w:hAnsi="Times New Roman" w:cs="Times New Roman"/>
                <w:sz w:val="28"/>
                <w:szCs w:val="28"/>
                <w:lang w:val="uk-UA"/>
              </w:rPr>
            </w:pPr>
            <w:hyperlink r:id="rId48" w:history="1">
              <w:r w:rsidR="00930274" w:rsidRPr="004567CF">
                <w:rPr>
                  <w:rStyle w:val="af"/>
                  <w:rFonts w:ascii="Times New Roman" w:hAnsi="Times New Roman" w:cs="Times New Roman"/>
                  <w:color w:val="auto"/>
                  <w:sz w:val="28"/>
                  <w:szCs w:val="28"/>
                  <w:u w:val="none"/>
                  <w:lang w:val="uk-UA"/>
                </w:rPr>
                <w:t>Видача витягу з протоколу засідання постійної комісії органу місцевого самоврядування</w:t>
              </w:r>
              <w:r w:rsidR="00930274" w:rsidRPr="004567CF">
                <w:rPr>
                  <w:rFonts w:ascii="Times New Roman" w:hAnsi="Times New Roman" w:cs="Times New Roman"/>
                  <w:sz w:val="28"/>
                  <w:szCs w:val="28"/>
                </w:rPr>
                <w:t xml:space="preserve"> </w:t>
              </w:r>
            </w:hyperlink>
            <w:r w:rsidR="00930274" w:rsidRPr="004567CF">
              <w:rPr>
                <w:rFonts w:ascii="Times New Roman" w:hAnsi="Times New Roman" w:cs="Times New Roman"/>
                <w:sz w:val="28"/>
                <w:szCs w:val="28"/>
                <w:lang w:val="uk-UA"/>
              </w:rPr>
              <w:t xml:space="preserve"> </w:t>
            </w:r>
          </w:p>
          <w:p w:rsidR="00930274" w:rsidRPr="004567CF" w:rsidRDefault="00930274" w:rsidP="00324E1E">
            <w:pPr>
              <w:pStyle w:val="a5"/>
              <w:jc w:val="both"/>
              <w:rPr>
                <w:b/>
                <w:sz w:val="28"/>
                <w:szCs w:val="28"/>
                <w:lang w:val="uk-UA"/>
              </w:rPr>
            </w:pPr>
          </w:p>
        </w:tc>
        <w:tc>
          <w:tcPr>
            <w:tcW w:w="2892" w:type="dxa"/>
            <w:gridSpan w:val="2"/>
            <w:vMerge/>
            <w:vAlign w:val="center"/>
          </w:tcPr>
          <w:p w:rsidR="00930274" w:rsidRPr="004567CF" w:rsidRDefault="00930274" w:rsidP="00003E64">
            <w:pPr>
              <w:pStyle w:val="a5"/>
              <w:ind w:left="159" w:right="142"/>
              <w:rPr>
                <w:sz w:val="28"/>
                <w:szCs w:val="28"/>
                <w:lang w:val="uk-UA" w:eastAsia="uk-UA"/>
              </w:rPr>
            </w:pP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spacing w:after="0"/>
              <w:jc w:val="both"/>
              <w:rPr>
                <w:rFonts w:ascii="Times New Roman" w:hAnsi="Times New Roman" w:cs="Times New Roman"/>
                <w:sz w:val="28"/>
                <w:szCs w:val="28"/>
                <w:lang w:val="uk-UA"/>
              </w:rPr>
            </w:pPr>
            <w:r w:rsidRPr="004567CF">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930274" w:rsidRPr="004567CF" w:rsidRDefault="00930274" w:rsidP="00003E64">
            <w:pPr>
              <w:pStyle w:val="ab"/>
              <w:ind w:left="159" w:right="142"/>
              <w:rPr>
                <w:sz w:val="28"/>
                <w:szCs w:val="28"/>
                <w:lang w:eastAsia="uk-UA"/>
              </w:rPr>
            </w:pPr>
            <w:r w:rsidRPr="004567CF">
              <w:rPr>
                <w:sz w:val="28"/>
                <w:szCs w:val="28"/>
                <w:lang w:val="uk-UA" w:eastAsia="uk-UA"/>
              </w:rPr>
              <w:t>Закон України «Про Національний архівний фонд та архівні установи»</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7F61FC">
            <w:pPr>
              <w:spacing w:after="0"/>
              <w:jc w:val="both"/>
              <w:rPr>
                <w:rFonts w:ascii="Times New Roman" w:hAnsi="Times New Roman" w:cs="Times New Roman"/>
                <w:sz w:val="28"/>
                <w:szCs w:val="28"/>
                <w:lang w:val="uk-UA"/>
              </w:rPr>
            </w:pPr>
            <w:hyperlink r:id="rId49" w:history="1">
              <w:r w:rsidR="00930274" w:rsidRPr="004567CF">
                <w:rPr>
                  <w:rFonts w:ascii="Times New Roman" w:eastAsia="Times New Roman" w:hAnsi="Times New Roman" w:cs="Times New Roman"/>
                  <w:sz w:val="28"/>
                  <w:szCs w:val="28"/>
                  <w:lang w:eastAsia="ru-RU"/>
                </w:rPr>
                <w:t xml:space="preserve">Видача </w:t>
              </w:r>
              <w:proofErr w:type="gramStart"/>
              <w:r w:rsidR="00930274" w:rsidRPr="004567CF">
                <w:rPr>
                  <w:rFonts w:ascii="Times New Roman" w:eastAsia="Times New Roman" w:hAnsi="Times New Roman" w:cs="Times New Roman"/>
                  <w:sz w:val="28"/>
                  <w:szCs w:val="28"/>
                  <w:lang w:eastAsia="ru-RU"/>
                </w:rPr>
                <w:t>арх</w:t>
              </w:r>
              <w:proofErr w:type="gramEnd"/>
              <w:r w:rsidR="00930274" w:rsidRPr="004567CF">
                <w:rPr>
                  <w:rFonts w:ascii="Times New Roman" w:eastAsia="Times New Roman" w:hAnsi="Times New Roman" w:cs="Times New Roman"/>
                  <w:sz w:val="28"/>
                  <w:szCs w:val="28"/>
                  <w:lang w:eastAsia="ru-RU"/>
                </w:rPr>
                <w:t>івних довідок, копій або витягів на запити фізичних і юридичних осіб, необхідних для соціального захисту громадян</w:t>
              </w:r>
            </w:hyperlink>
          </w:p>
        </w:tc>
        <w:tc>
          <w:tcPr>
            <w:tcW w:w="2892" w:type="dxa"/>
            <w:gridSpan w:val="2"/>
            <w:vAlign w:val="center"/>
          </w:tcPr>
          <w:p w:rsidR="00930274" w:rsidRPr="004567CF" w:rsidRDefault="00930274" w:rsidP="00003E64">
            <w:pPr>
              <w:pStyle w:val="ab"/>
              <w:ind w:left="159" w:right="142"/>
              <w:rPr>
                <w:sz w:val="28"/>
                <w:szCs w:val="28"/>
                <w:lang w:val="uk-UA" w:eastAsia="uk-UA"/>
              </w:rPr>
            </w:pPr>
            <w:r w:rsidRPr="004567CF">
              <w:rPr>
                <w:sz w:val="28"/>
                <w:szCs w:val="28"/>
                <w:lang w:val="uk-UA" w:eastAsia="uk-UA"/>
              </w:rPr>
              <w:t>Закон України «Про місцеве самоврядування в Україні»</w:t>
            </w:r>
          </w:p>
        </w:tc>
      </w:tr>
      <w:tr w:rsidR="00930274" w:rsidRPr="00183880" w:rsidTr="00003E6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7F61FC">
            <w:pPr>
              <w:spacing w:after="0"/>
              <w:jc w:val="both"/>
              <w:rPr>
                <w:rFonts w:ascii="Times New Roman" w:hAnsi="Times New Roman" w:cs="Times New Roman"/>
                <w:sz w:val="28"/>
                <w:szCs w:val="28"/>
              </w:rPr>
            </w:pPr>
            <w:hyperlink r:id="rId50" w:history="1">
              <w:r w:rsidR="00930274" w:rsidRPr="004567CF">
                <w:rPr>
                  <w:rStyle w:val="af"/>
                  <w:rFonts w:ascii="Times New Roman" w:hAnsi="Times New Roman" w:cs="Times New Roman"/>
                  <w:color w:val="auto"/>
                  <w:sz w:val="28"/>
                  <w:szCs w:val="28"/>
                  <w:u w:val="none"/>
                </w:rPr>
                <w:t xml:space="preserve">Встановлення за погодженням з власником зручного для населення режиму </w:t>
              </w:r>
              <w:proofErr w:type="gramStart"/>
              <w:r w:rsidR="00930274" w:rsidRPr="004567CF">
                <w:rPr>
                  <w:rStyle w:val="af"/>
                  <w:rFonts w:ascii="Times New Roman" w:hAnsi="Times New Roman" w:cs="Times New Roman"/>
                  <w:color w:val="auto"/>
                  <w:sz w:val="28"/>
                  <w:szCs w:val="28"/>
                  <w:u w:val="none"/>
                </w:rPr>
                <w:t>п</w:t>
              </w:r>
              <w:proofErr w:type="gramEnd"/>
              <w:r w:rsidR="00930274" w:rsidRPr="004567CF">
                <w:rPr>
                  <w:rStyle w:val="af"/>
                  <w:rFonts w:ascii="Times New Roman" w:hAnsi="Times New Roman" w:cs="Times New Roman"/>
                  <w:color w:val="auto"/>
                  <w:sz w:val="28"/>
                  <w:szCs w:val="28"/>
                  <w:u w:val="none"/>
                </w:rPr>
                <w:t>ідприємств, установ та організацій сфери обслуговування незалежно від форм власності, на території м. Суми у денний час (до 22.00 години)</w:t>
              </w:r>
            </w:hyperlink>
          </w:p>
          <w:p w:rsidR="00930274" w:rsidRPr="004567CF" w:rsidRDefault="00930274" w:rsidP="007F61FC">
            <w:pPr>
              <w:pStyle w:val="a5"/>
              <w:jc w:val="both"/>
              <w:rPr>
                <w:b/>
                <w:sz w:val="28"/>
                <w:szCs w:val="28"/>
              </w:rPr>
            </w:pPr>
          </w:p>
        </w:tc>
        <w:tc>
          <w:tcPr>
            <w:tcW w:w="2892" w:type="dxa"/>
            <w:gridSpan w:val="2"/>
            <w:vMerge w:val="restart"/>
            <w:vAlign w:val="center"/>
          </w:tcPr>
          <w:p w:rsidR="00930274" w:rsidRPr="004567CF" w:rsidRDefault="00930274" w:rsidP="00003E64">
            <w:pPr>
              <w:pStyle w:val="a5"/>
              <w:ind w:left="159" w:right="142"/>
              <w:rPr>
                <w:sz w:val="28"/>
                <w:szCs w:val="28"/>
                <w:lang w:val="uk-UA" w:eastAsia="uk-UA"/>
              </w:rPr>
            </w:pPr>
            <w:r w:rsidRPr="004567CF">
              <w:rPr>
                <w:sz w:val="28"/>
                <w:szCs w:val="28"/>
              </w:rPr>
              <w:t>Закон України «Про місцеве самоврядування в Україні»</w:t>
            </w:r>
            <w:r w:rsidRPr="004567CF">
              <w:rPr>
                <w:sz w:val="28"/>
                <w:szCs w:val="28"/>
                <w:lang w:val="uk-UA"/>
              </w:rPr>
              <w:t xml:space="preserve">, </w:t>
            </w:r>
            <w:proofErr w:type="gramStart"/>
            <w:r w:rsidRPr="004567CF">
              <w:rPr>
                <w:sz w:val="28"/>
                <w:szCs w:val="28"/>
                <w:lang w:val="uk-UA"/>
              </w:rPr>
              <w:t>р</w:t>
            </w:r>
            <w:proofErr w:type="gramEnd"/>
            <w:r w:rsidRPr="004567CF">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930274" w:rsidRPr="00183880"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82589B" w:rsidP="007F61FC">
            <w:pPr>
              <w:pStyle w:val="a5"/>
              <w:jc w:val="both"/>
              <w:rPr>
                <w:b/>
                <w:sz w:val="28"/>
                <w:szCs w:val="28"/>
                <w:lang w:val="uk-UA"/>
              </w:rPr>
            </w:pPr>
            <w:hyperlink r:id="rId51" w:history="1">
              <w:r w:rsidR="00930274" w:rsidRPr="00B604DA">
                <w:rPr>
                  <w:rStyle w:val="af"/>
                  <w:color w:val="auto"/>
                  <w:sz w:val="28"/>
                  <w:szCs w:val="28"/>
                  <w:u w:val="none"/>
                </w:rPr>
                <w:t xml:space="preserve">Встановлення за погодженням з власником зручного для населення режиму </w:t>
              </w:r>
              <w:proofErr w:type="gramStart"/>
              <w:r w:rsidR="00930274" w:rsidRPr="00B604DA">
                <w:rPr>
                  <w:rStyle w:val="af"/>
                  <w:color w:val="auto"/>
                  <w:sz w:val="28"/>
                  <w:szCs w:val="28"/>
                  <w:u w:val="none"/>
                </w:rPr>
                <w:t>п</w:t>
              </w:r>
              <w:proofErr w:type="gramEnd"/>
              <w:r w:rsidR="00930274" w:rsidRPr="00B604DA">
                <w:rPr>
                  <w:rStyle w:val="af"/>
                  <w:color w:val="auto"/>
                  <w:sz w:val="28"/>
                  <w:szCs w:val="28"/>
                  <w:u w:val="none"/>
                </w:rPr>
                <w:t>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892" w:type="dxa"/>
            <w:gridSpan w:val="2"/>
            <w:vMerge/>
          </w:tcPr>
          <w:p w:rsidR="00930274" w:rsidRPr="004567CF" w:rsidRDefault="00930274" w:rsidP="00D63406">
            <w:pPr>
              <w:pStyle w:val="a5"/>
              <w:ind w:left="159" w:right="142"/>
              <w:jc w:val="both"/>
              <w:rPr>
                <w:sz w:val="28"/>
                <w:szCs w:val="28"/>
                <w:lang w:val="uk-UA" w:eastAsia="uk-UA"/>
              </w:rPr>
            </w:pPr>
          </w:p>
        </w:tc>
      </w:tr>
      <w:tr w:rsidR="00930274" w:rsidRPr="0082589B"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82589B" w:rsidP="00B80FD7">
            <w:pPr>
              <w:pStyle w:val="a5"/>
              <w:jc w:val="both"/>
              <w:rPr>
                <w:sz w:val="28"/>
                <w:szCs w:val="28"/>
                <w:lang w:val="uk-UA"/>
              </w:rPr>
            </w:pPr>
            <w:hyperlink r:id="rId52" w:history="1">
              <w:r w:rsidR="00930274" w:rsidRPr="00B604DA">
                <w:rPr>
                  <w:sz w:val="28"/>
                  <w:szCs w:val="28"/>
                  <w:lang w:val="uk-UA"/>
                </w:rPr>
                <w:t>Надання погодження/відмови на організацію і проведення ярмарку на території Сумської міської  територіальної громади</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 xml:space="preserve">Рішення виконавчого комітету Сумської міської ради від 17.03.2020 року № 133 «Про затвердження Положення про </w:t>
            </w:r>
            <w:r w:rsidRPr="004567CF">
              <w:rPr>
                <w:sz w:val="28"/>
                <w:szCs w:val="28"/>
                <w:lang w:val="uk-UA"/>
              </w:rPr>
              <w:lastRenderedPageBreak/>
              <w:t>організацію сезонної, святкової  виїзної торгівлі, надання послуг у сфері розваг та проведення ярмарків на території Сумської об’єднаної територіальної громади»</w:t>
            </w:r>
          </w:p>
        </w:tc>
      </w:tr>
      <w:tr w:rsidR="00930274" w:rsidRPr="0082589B"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82589B" w:rsidP="007F61FC">
            <w:pPr>
              <w:pStyle w:val="a5"/>
              <w:jc w:val="both"/>
              <w:rPr>
                <w:sz w:val="28"/>
                <w:szCs w:val="28"/>
                <w:lang w:val="uk-UA"/>
              </w:rPr>
            </w:pPr>
            <w:hyperlink r:id="rId53" w:history="1">
              <w:r w:rsidR="00930274" w:rsidRPr="00B604DA">
                <w:rPr>
                  <w:sz w:val="28"/>
                  <w:szCs w:val="28"/>
                  <w:lang w:val="uk-UA"/>
                </w:rPr>
                <w:t>Надання погодження/відмови на розміщення об’єкту сезонної торгівлі та/або об’єкту сфери розваг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82589B"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B604DA" w:rsidRDefault="0082589B" w:rsidP="007F61FC">
            <w:pPr>
              <w:pStyle w:val="a5"/>
              <w:jc w:val="both"/>
              <w:rPr>
                <w:sz w:val="28"/>
                <w:szCs w:val="28"/>
                <w:lang w:val="uk-UA"/>
              </w:rPr>
            </w:pPr>
            <w:hyperlink r:id="rId54" w:history="1">
              <w:r w:rsidR="00930274" w:rsidRPr="00B604DA">
                <w:rPr>
                  <w:sz w:val="28"/>
                  <w:szCs w:val="28"/>
                  <w:lang w:val="uk-UA"/>
                </w:rPr>
                <w:t xml:space="preserve">Надання згоди/відмови на здійснення святкової </w:t>
              </w:r>
              <w:r w:rsidR="00930274" w:rsidRPr="00B604DA">
                <w:rPr>
                  <w:sz w:val="28"/>
                  <w:szCs w:val="28"/>
                  <w:lang w:val="uk-UA"/>
                </w:rPr>
                <w:lastRenderedPageBreak/>
                <w:t>виїзної торгівлі на території Сумської міської об’єднаної територіальної громади</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7F61FC">
            <w:pPr>
              <w:tabs>
                <w:tab w:val="left" w:pos="5103"/>
              </w:tabs>
              <w:spacing w:after="0"/>
              <w:jc w:val="both"/>
              <w:rPr>
                <w:rFonts w:ascii="Times New Roman" w:hAnsi="Times New Roman" w:cs="Times New Roman"/>
                <w:sz w:val="28"/>
                <w:szCs w:val="28"/>
                <w:lang w:val="uk-UA"/>
              </w:rPr>
            </w:pPr>
            <w:hyperlink r:id="rId55" w:history="1">
              <w:r w:rsidR="00930274" w:rsidRPr="004567CF">
                <w:rPr>
                  <w:rFonts w:ascii="Times New Roman" w:eastAsia="Times New Roman" w:hAnsi="Times New Roman" w:cs="Times New Roman"/>
                  <w:sz w:val="28"/>
                  <w:szCs w:val="28"/>
                  <w:lang w:eastAsia="ru-RU"/>
                </w:rPr>
                <w:t>Видача дозволі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на порушення об’єктів благоустрою</w:t>
              </w:r>
            </w:hyperlink>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благоустрій населених пунктів»</w:t>
            </w:r>
          </w:p>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7F61FC">
            <w:pPr>
              <w:tabs>
                <w:tab w:val="left" w:pos="5103"/>
              </w:tabs>
              <w:spacing w:after="0"/>
              <w:jc w:val="both"/>
              <w:rPr>
                <w:rFonts w:ascii="Times New Roman" w:hAnsi="Times New Roman" w:cs="Times New Roman"/>
                <w:sz w:val="28"/>
                <w:szCs w:val="28"/>
                <w:lang w:val="uk-UA"/>
              </w:rPr>
            </w:pPr>
            <w:hyperlink r:id="rId56" w:history="1">
              <w:r w:rsidR="00930274" w:rsidRPr="004567CF">
                <w:rPr>
                  <w:rFonts w:ascii="Times New Roman" w:eastAsia="Times New Roman" w:hAnsi="Times New Roman" w:cs="Times New Roman"/>
                  <w:sz w:val="28"/>
                  <w:szCs w:val="28"/>
                  <w:lang w:eastAsia="ru-RU"/>
                </w:rPr>
                <w:t>Переоформлення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E10E02"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7F61FC">
            <w:pPr>
              <w:tabs>
                <w:tab w:val="left" w:pos="5103"/>
              </w:tabs>
              <w:spacing w:after="0"/>
              <w:jc w:val="both"/>
              <w:rPr>
                <w:rFonts w:ascii="Times New Roman" w:hAnsi="Times New Roman" w:cs="Times New Roman"/>
                <w:sz w:val="28"/>
                <w:szCs w:val="28"/>
                <w:lang w:val="uk-UA"/>
              </w:rPr>
            </w:pPr>
            <w:hyperlink r:id="rId57" w:history="1">
              <w:r w:rsidR="00930274" w:rsidRPr="004567CF">
                <w:rPr>
                  <w:rFonts w:ascii="Times New Roman" w:eastAsia="Times New Roman" w:hAnsi="Times New Roman" w:cs="Times New Roman"/>
                  <w:sz w:val="28"/>
                  <w:szCs w:val="28"/>
                  <w:lang w:eastAsia="ru-RU"/>
                </w:rPr>
                <w:t>Анулювання дозволу на порушення об’єкті</w:t>
              </w:r>
              <w:proofErr w:type="gramStart"/>
              <w:r w:rsidR="00930274" w:rsidRPr="004567CF">
                <w:rPr>
                  <w:rFonts w:ascii="Times New Roman" w:eastAsia="Times New Roman" w:hAnsi="Times New Roman" w:cs="Times New Roman"/>
                  <w:sz w:val="28"/>
                  <w:szCs w:val="28"/>
                  <w:lang w:eastAsia="ru-RU"/>
                </w:rPr>
                <w:t>в</w:t>
              </w:r>
              <w:proofErr w:type="gramEnd"/>
              <w:r w:rsidR="00930274" w:rsidRPr="004567CF">
                <w:rPr>
                  <w:rFonts w:ascii="Times New Roman" w:eastAsia="Times New Roman" w:hAnsi="Times New Roman" w:cs="Times New Roman"/>
                  <w:sz w:val="28"/>
                  <w:szCs w:val="28"/>
                  <w:lang w:eastAsia="ru-RU"/>
                </w:rPr>
                <w:t xml:space="preserve"> благоустрою</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7F61FC">
            <w:pPr>
              <w:tabs>
                <w:tab w:val="left" w:pos="5103"/>
              </w:tabs>
              <w:spacing w:after="0"/>
              <w:jc w:val="both"/>
              <w:rPr>
                <w:rFonts w:ascii="Times New Roman" w:hAnsi="Times New Roman" w:cs="Times New Roman"/>
                <w:sz w:val="28"/>
                <w:szCs w:val="28"/>
                <w:lang w:val="uk-UA"/>
              </w:rPr>
            </w:pPr>
            <w:hyperlink r:id="rId58" w:history="1">
              <w:r w:rsidR="00930274" w:rsidRPr="004567C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930274" w:rsidRPr="004567C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lang w:val="uk-UA"/>
              </w:rPr>
              <w:t>Закон України «Про оздоровлення та відпочинок дітей»</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pStyle w:val="32"/>
              <w:shd w:val="clear" w:color="auto" w:fill="auto"/>
              <w:spacing w:line="240" w:lineRule="auto"/>
              <w:jc w:val="both"/>
              <w:rPr>
                <w:rFonts w:ascii="Times New Roman" w:hAnsi="Times New Roman" w:cs="Times New Roman"/>
              </w:rPr>
            </w:pPr>
            <w:r w:rsidRPr="004567CF">
              <w:rPr>
                <w:rFonts w:ascii="Times New Roman" w:hAnsi="Times New Roman" w:cs="Times New Roman"/>
                <w:sz w:val="28"/>
                <w:szCs w:val="28"/>
                <w:lang w:val="uk-UA"/>
              </w:rPr>
              <w:t>Н</w:t>
            </w:r>
            <w:r w:rsidRPr="004567C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4567CF">
              <w:rPr>
                <w:rFonts w:ascii="Times New Roman" w:hAnsi="Times New Roman" w:cs="Times New Roman"/>
                <w:sz w:val="28"/>
                <w:szCs w:val="28"/>
                <w:lang w:val="uk-UA"/>
              </w:rPr>
              <w:t>та</w:t>
            </w:r>
            <w:r w:rsidRPr="004567C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930274" w:rsidRPr="004567CF" w:rsidRDefault="00930274" w:rsidP="00A01294">
            <w:pPr>
              <w:pStyle w:val="a5"/>
              <w:ind w:left="159" w:right="142"/>
              <w:rPr>
                <w:sz w:val="28"/>
                <w:szCs w:val="28"/>
                <w:lang w:val="uk-UA"/>
              </w:rPr>
            </w:pPr>
            <w:r w:rsidRPr="004567CF">
              <w:rPr>
                <w:rStyle w:val="rvts44"/>
                <w:bCs/>
                <w:sz w:val="28"/>
                <w:szCs w:val="28"/>
                <w:bdr w:val="none" w:sz="0" w:space="0" w:color="auto" w:frame="1"/>
                <w:lang w:val="uk-UA"/>
              </w:rPr>
              <w:t xml:space="preserve">Закон України «Про охорону дитинства» від </w:t>
            </w:r>
            <w:r w:rsidRPr="004567CF">
              <w:rPr>
                <w:rStyle w:val="rvts44"/>
                <w:bCs/>
                <w:sz w:val="28"/>
                <w:szCs w:val="28"/>
                <w:bdr w:val="none" w:sz="0" w:space="0" w:color="auto" w:frame="1"/>
              </w:rPr>
              <w:t>26</w:t>
            </w:r>
            <w:r w:rsidRPr="004567CF">
              <w:rPr>
                <w:rStyle w:val="rvts44"/>
                <w:bCs/>
                <w:sz w:val="28"/>
                <w:szCs w:val="28"/>
                <w:bdr w:val="none" w:sz="0" w:space="0" w:color="auto" w:frame="1"/>
                <w:lang w:val="uk-UA"/>
              </w:rPr>
              <w:t>.04.</w:t>
            </w:r>
            <w:r w:rsidRPr="004567CF">
              <w:rPr>
                <w:rStyle w:val="rvts44"/>
                <w:bCs/>
                <w:sz w:val="28"/>
                <w:szCs w:val="28"/>
                <w:bdr w:val="none" w:sz="0" w:space="0" w:color="auto" w:frame="1"/>
              </w:rPr>
              <w:t xml:space="preserve"> 2001 </w:t>
            </w:r>
            <w:r w:rsidRPr="004567CF">
              <w:rPr>
                <w:rStyle w:val="rvts44"/>
                <w:bCs/>
                <w:sz w:val="28"/>
                <w:szCs w:val="28"/>
                <w:bdr w:val="none" w:sz="0" w:space="0" w:color="auto" w:frame="1"/>
                <w:lang w:val="uk-UA"/>
              </w:rPr>
              <w:t xml:space="preserve">                      </w:t>
            </w:r>
            <w:r w:rsidRPr="004567CF">
              <w:rPr>
                <w:rStyle w:val="rvts44"/>
                <w:bCs/>
                <w:sz w:val="28"/>
                <w:szCs w:val="28"/>
                <w:bdr w:val="none" w:sz="0" w:space="0" w:color="auto" w:frame="1"/>
              </w:rPr>
              <w:t>№ 2402-III</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sz w:val="28"/>
                <w:szCs w:val="28"/>
              </w:rPr>
            </w:pPr>
            <w:r w:rsidRPr="004567CF">
              <w:rPr>
                <w:rFonts w:ascii="Times New Roman" w:hAnsi="Times New Roman" w:cs="Times New Roman"/>
                <w:bCs/>
                <w:sz w:val="28"/>
                <w:szCs w:val="28"/>
                <w:lang w:val="uk-UA"/>
              </w:rPr>
              <w:t>П</w:t>
            </w:r>
            <w:r w:rsidRPr="004567CF">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4567CF">
              <w:rPr>
                <w:rFonts w:ascii="Times New Roman" w:hAnsi="Times New Roman" w:cs="Times New Roman"/>
                <w:sz w:val="28"/>
                <w:szCs w:val="28"/>
              </w:rPr>
              <w:t>на їх видалення</w:t>
            </w:r>
          </w:p>
          <w:p w:rsidR="00930274" w:rsidRPr="004567CF" w:rsidRDefault="00930274" w:rsidP="007F61FC">
            <w:pPr>
              <w:spacing w:after="0"/>
              <w:jc w:val="both"/>
              <w:rPr>
                <w:rFonts w:ascii="Times New Roman" w:hAnsi="Times New Roman" w:cs="Times New Roman"/>
                <w:sz w:val="28"/>
                <w:szCs w:val="28"/>
              </w:rPr>
            </w:pPr>
          </w:p>
        </w:tc>
        <w:tc>
          <w:tcPr>
            <w:tcW w:w="2892" w:type="dxa"/>
            <w:gridSpan w:val="2"/>
            <w:vAlign w:val="center"/>
          </w:tcPr>
          <w:p w:rsidR="00930274" w:rsidRPr="004567CF" w:rsidRDefault="00930274" w:rsidP="00A01294">
            <w:pPr>
              <w:pStyle w:val="a5"/>
              <w:ind w:left="159" w:right="142"/>
              <w:rPr>
                <w:sz w:val="28"/>
                <w:szCs w:val="28"/>
                <w:lang w:val="uk-UA"/>
              </w:rPr>
            </w:pPr>
            <w:r w:rsidRPr="004567CF">
              <w:rPr>
                <w:sz w:val="28"/>
                <w:szCs w:val="28"/>
              </w:rPr>
              <w:t>Закон України «Про благоустрій населених пункті</w:t>
            </w:r>
            <w:proofErr w:type="gramStart"/>
            <w:r w:rsidRPr="004567CF">
              <w:rPr>
                <w:sz w:val="28"/>
                <w:szCs w:val="28"/>
              </w:rPr>
              <w:t>в</w:t>
            </w:r>
            <w:proofErr w:type="gramEnd"/>
            <w:r w:rsidRPr="004567CF">
              <w:rPr>
                <w:sz w:val="28"/>
                <w:szCs w:val="28"/>
              </w:rPr>
              <w:t>»</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7F61FC">
            <w:pPr>
              <w:tabs>
                <w:tab w:val="left" w:pos="1200"/>
              </w:tabs>
              <w:spacing w:after="0"/>
              <w:jc w:val="both"/>
              <w:rPr>
                <w:rFonts w:ascii="Times New Roman" w:hAnsi="Times New Roman" w:cs="Times New Roman"/>
                <w:bCs/>
                <w:sz w:val="28"/>
                <w:szCs w:val="28"/>
                <w:lang w:val="uk-UA"/>
              </w:rPr>
            </w:pPr>
            <w:r w:rsidRPr="004567CF">
              <w:rPr>
                <w:rFonts w:ascii="Times New Roman" w:hAnsi="Times New Roman" w:cs="Times New Roman"/>
                <w:bCs/>
                <w:sz w:val="28"/>
                <w:szCs w:val="28"/>
                <w:lang w:val="uk-UA"/>
              </w:rPr>
              <w:t>Рішення про надання неповнолітнім особам повної цивільної дієздатності</w:t>
            </w:r>
          </w:p>
        </w:tc>
        <w:tc>
          <w:tcPr>
            <w:tcW w:w="2892" w:type="dxa"/>
            <w:gridSpan w:val="2"/>
            <w:vMerge w:val="restart"/>
            <w:vAlign w:val="center"/>
          </w:tcPr>
          <w:p w:rsidR="00930274" w:rsidRPr="004567CF" w:rsidRDefault="00930274" w:rsidP="00A01294">
            <w:pPr>
              <w:pStyle w:val="a5"/>
              <w:ind w:left="159" w:right="142"/>
              <w:rPr>
                <w:sz w:val="28"/>
                <w:szCs w:val="28"/>
                <w:lang w:val="uk-UA"/>
              </w:rPr>
            </w:pPr>
            <w:r w:rsidRPr="004567CF">
              <w:rPr>
                <w:sz w:val="28"/>
                <w:szCs w:val="28"/>
                <w:lang w:val="uk-UA"/>
              </w:rPr>
              <w:t>Сімейний кодекс України, Цивільний кодекс України</w:t>
            </w:r>
          </w:p>
        </w:tc>
      </w:tr>
      <w:tr w:rsidR="00930274" w:rsidRPr="0082589B" w:rsidTr="00A01294">
        <w:trPr>
          <w:trHeight w:val="2365"/>
        </w:trPr>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7F61FC">
            <w:pPr>
              <w:tabs>
                <w:tab w:val="left" w:pos="1200"/>
              </w:tabs>
              <w:spacing w:after="0"/>
              <w:jc w:val="both"/>
              <w:rPr>
                <w:rFonts w:ascii="Times New Roman" w:hAnsi="Times New Roman" w:cs="Times New Roman"/>
                <w:bCs/>
                <w:sz w:val="28"/>
                <w:szCs w:val="28"/>
                <w:lang w:val="uk-UA"/>
              </w:rPr>
            </w:pPr>
            <w:hyperlink r:id="rId59" w:history="1">
              <w:r w:rsidR="00930274" w:rsidRPr="004567CF">
                <w:rPr>
                  <w:rFonts w:ascii="Times New Roman" w:eastAsia="Times New Roman" w:hAnsi="Times New Roman" w:cs="Times New Roman"/>
                  <w:sz w:val="28"/>
                  <w:szCs w:val="28"/>
                  <w:lang w:val="uk-UA" w:eastAsia="ru-RU"/>
                </w:rPr>
                <w:t>Підготовка проекту рішення виконкому про погодження зняття з реєстрації дитини-сироти, дитини, позбавленої батьківського піклування</w:t>
              </w:r>
            </w:hyperlink>
          </w:p>
        </w:tc>
        <w:tc>
          <w:tcPr>
            <w:tcW w:w="2892" w:type="dxa"/>
            <w:gridSpan w:val="2"/>
            <w:vMerge/>
            <w:vAlign w:val="center"/>
          </w:tcPr>
          <w:p w:rsidR="00930274" w:rsidRPr="004567CF" w:rsidRDefault="00930274" w:rsidP="00A01294">
            <w:pPr>
              <w:pStyle w:val="a5"/>
              <w:ind w:left="159" w:right="142"/>
              <w:rPr>
                <w:sz w:val="28"/>
                <w:szCs w:val="28"/>
                <w:lang w:val="uk-UA"/>
              </w:rPr>
            </w:pPr>
          </w:p>
        </w:tc>
      </w:tr>
      <w:tr w:rsidR="00C44DB7" w:rsidRPr="00275C42" w:rsidTr="00C44DB7">
        <w:trPr>
          <w:trHeight w:val="1471"/>
        </w:trPr>
        <w:tc>
          <w:tcPr>
            <w:tcW w:w="786" w:type="dxa"/>
            <w:gridSpan w:val="2"/>
          </w:tcPr>
          <w:p w:rsidR="00C44DB7" w:rsidRPr="005B6E04" w:rsidRDefault="00C44DB7" w:rsidP="008B3A41">
            <w:pPr>
              <w:pStyle w:val="11"/>
              <w:numPr>
                <w:ilvl w:val="0"/>
                <w:numId w:val="13"/>
              </w:numPr>
              <w:spacing w:after="0" w:line="240" w:lineRule="auto"/>
              <w:ind w:hanging="693"/>
              <w:rPr>
                <w:rFonts w:ascii="Times New Roman" w:hAnsi="Times New Roman"/>
                <w:sz w:val="28"/>
                <w:szCs w:val="28"/>
              </w:rPr>
            </w:pPr>
          </w:p>
        </w:tc>
        <w:tc>
          <w:tcPr>
            <w:tcW w:w="6321" w:type="dxa"/>
          </w:tcPr>
          <w:p w:rsidR="00C44DB7" w:rsidRDefault="00C44DB7" w:rsidP="007F61FC">
            <w:pPr>
              <w:tabs>
                <w:tab w:val="left" w:pos="1200"/>
              </w:tabs>
              <w:spacing w:after="0"/>
              <w:jc w:val="both"/>
            </w:pPr>
            <w:r w:rsidRPr="00E85E4A">
              <w:rPr>
                <w:rFonts w:ascii="Times New Roman" w:hAnsi="Times New Roman" w:cs="Times New Roman"/>
                <w:sz w:val="28"/>
                <w:szCs w:val="28"/>
                <w:lang w:val="uk-UA"/>
              </w:rPr>
              <w:t>Договір про умови запровадження та організацію функціонування послуги з патронату над дитиною, що надаватиметься сім</w:t>
            </w:r>
            <w:r w:rsidRPr="00E85E4A">
              <w:rPr>
                <w:rFonts w:ascii="Times New Roman" w:hAnsi="Times New Roman" w:cs="Times New Roman"/>
                <w:sz w:val="28"/>
                <w:szCs w:val="28"/>
              </w:rPr>
              <w:t>’</w:t>
            </w:r>
            <w:r w:rsidRPr="00E85E4A">
              <w:rPr>
                <w:rFonts w:ascii="Times New Roman" w:hAnsi="Times New Roman" w:cs="Times New Roman"/>
                <w:sz w:val="28"/>
                <w:szCs w:val="28"/>
                <w:lang w:val="uk-UA"/>
              </w:rPr>
              <w:t>єю патронатного вихователя</w:t>
            </w:r>
          </w:p>
        </w:tc>
        <w:tc>
          <w:tcPr>
            <w:tcW w:w="2892" w:type="dxa"/>
            <w:gridSpan w:val="2"/>
            <w:vAlign w:val="center"/>
          </w:tcPr>
          <w:p w:rsidR="00C44DB7" w:rsidRPr="004567CF" w:rsidRDefault="00C44DB7" w:rsidP="00A01294">
            <w:pPr>
              <w:pStyle w:val="a5"/>
              <w:ind w:left="159" w:right="142"/>
              <w:rPr>
                <w:sz w:val="28"/>
                <w:szCs w:val="28"/>
                <w:lang w:val="uk-UA"/>
              </w:rPr>
            </w:pPr>
            <w:r>
              <w:rPr>
                <w:sz w:val="28"/>
                <w:szCs w:val="28"/>
                <w:lang w:val="uk-UA"/>
              </w:rPr>
              <w:t>Сімейний кодекс України</w:t>
            </w:r>
          </w:p>
        </w:tc>
      </w:tr>
      <w:tr w:rsidR="00930274" w:rsidRPr="0082589B"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bottom w:val="single" w:sz="4" w:space="0" w:color="auto"/>
            </w:tcBorders>
          </w:tcPr>
          <w:p w:rsidR="00930274" w:rsidRPr="004567CF" w:rsidRDefault="00930274" w:rsidP="003C2D9E">
            <w:pPr>
              <w:pStyle w:val="a5"/>
              <w:jc w:val="both"/>
              <w:rPr>
                <w:sz w:val="28"/>
                <w:szCs w:val="28"/>
                <w:lang w:val="uk-UA"/>
              </w:rPr>
            </w:pPr>
            <w:r w:rsidRPr="004567CF">
              <w:rPr>
                <w:sz w:val="28"/>
                <w:szCs w:val="28"/>
                <w:lang w:val="uk-UA"/>
              </w:rPr>
              <w:t>Надання довідки форми 3-ДФ про наявність у фізичної особи земельних ділянок</w:t>
            </w:r>
          </w:p>
        </w:tc>
        <w:tc>
          <w:tcPr>
            <w:tcW w:w="2892" w:type="dxa"/>
            <w:gridSpan w:val="2"/>
            <w:tcBorders>
              <w:bottom w:val="single" w:sz="4" w:space="0" w:color="auto"/>
            </w:tcBorders>
            <w:vAlign w:val="center"/>
          </w:tcPr>
          <w:p w:rsidR="00930274" w:rsidRPr="004567CF" w:rsidRDefault="00930274" w:rsidP="00A01294">
            <w:pPr>
              <w:pStyle w:val="a5"/>
              <w:ind w:left="159" w:right="142"/>
              <w:rPr>
                <w:sz w:val="28"/>
                <w:szCs w:val="28"/>
                <w:lang w:val="uk-UA"/>
              </w:rPr>
            </w:pPr>
            <w:r w:rsidRPr="004567CF">
              <w:rPr>
                <w:rStyle w:val="rvts9"/>
                <w:bCs/>
                <w:color w:val="000000"/>
                <w:sz w:val="28"/>
                <w:szCs w:val="28"/>
                <w:shd w:val="clear" w:color="auto" w:fill="FFFFFF"/>
                <w:lang w:val="uk-UA"/>
              </w:rPr>
              <w:t>Наказ Міністерства</w:t>
            </w:r>
            <w:r w:rsidRPr="004567CF">
              <w:rPr>
                <w:color w:val="000000"/>
                <w:sz w:val="28"/>
                <w:szCs w:val="28"/>
                <w:lang w:val="uk-UA"/>
              </w:rPr>
              <w:br/>
            </w:r>
            <w:r w:rsidRPr="004567CF">
              <w:rPr>
                <w:rStyle w:val="rvts9"/>
                <w:bCs/>
                <w:color w:val="000000"/>
                <w:sz w:val="28"/>
                <w:szCs w:val="28"/>
                <w:shd w:val="clear" w:color="auto" w:fill="FFFFFF"/>
                <w:lang w:val="uk-UA"/>
              </w:rPr>
              <w:t>доходів і зборів України від</w:t>
            </w:r>
            <w:r w:rsidRPr="004567CF">
              <w:rPr>
                <w:color w:val="000000"/>
                <w:sz w:val="28"/>
                <w:szCs w:val="28"/>
                <w:lang w:val="uk-UA"/>
              </w:rPr>
              <w:br/>
            </w:r>
            <w:r w:rsidRPr="004567CF">
              <w:rPr>
                <w:rStyle w:val="rvts9"/>
                <w:bCs/>
                <w:color w:val="000000"/>
                <w:sz w:val="28"/>
                <w:szCs w:val="28"/>
                <w:shd w:val="clear" w:color="auto" w:fill="FFFFFF"/>
                <w:lang w:val="uk-UA"/>
              </w:rPr>
              <w:t>17.01.2014</w:t>
            </w:r>
            <w:r w:rsidRPr="004567CF">
              <w:rPr>
                <w:rStyle w:val="rvts9"/>
                <w:bCs/>
                <w:color w:val="000000"/>
                <w:sz w:val="28"/>
                <w:szCs w:val="28"/>
                <w:shd w:val="clear" w:color="auto" w:fill="FFFFFF"/>
              </w:rPr>
              <w:t> </w:t>
            </w:r>
            <w:r w:rsidRPr="004567CF">
              <w:rPr>
                <w:rStyle w:val="rvts9"/>
                <w:bCs/>
                <w:color w:val="000000"/>
                <w:sz w:val="28"/>
                <w:szCs w:val="28"/>
                <w:shd w:val="clear" w:color="auto" w:fill="FFFFFF"/>
                <w:lang w:val="uk-UA"/>
              </w:rPr>
              <w:t xml:space="preserve"> № 32 «</w:t>
            </w:r>
            <w:r w:rsidRPr="004567CF">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930274" w:rsidRPr="00183880" w:rsidTr="00A01294">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4567CF" w:rsidRDefault="0082589B" w:rsidP="00170BA9">
            <w:pPr>
              <w:spacing w:after="0"/>
              <w:jc w:val="both"/>
              <w:rPr>
                <w:rFonts w:ascii="Times New Roman" w:hAnsi="Times New Roman" w:cs="Times New Roman"/>
                <w:b/>
                <w:sz w:val="28"/>
                <w:szCs w:val="28"/>
                <w:lang w:val="uk-UA"/>
              </w:rPr>
            </w:pPr>
            <w:hyperlink r:id="rId60" w:history="1">
              <w:r w:rsidR="00930274" w:rsidRPr="004567CF">
                <w:rPr>
                  <w:rFonts w:ascii="Times New Roman" w:eastAsia="Times New Roman" w:hAnsi="Times New Roman" w:cs="Times New Roman"/>
                  <w:sz w:val="28"/>
                  <w:szCs w:val="28"/>
                  <w:lang w:eastAsia="ru-RU"/>
                </w:rPr>
                <w:t xml:space="preserve">Погодження відчуження або передачі </w:t>
              </w:r>
              <w:proofErr w:type="gramStart"/>
              <w:r w:rsidR="00930274" w:rsidRPr="004567CF">
                <w:rPr>
                  <w:rFonts w:ascii="Times New Roman" w:eastAsia="Times New Roman" w:hAnsi="Times New Roman" w:cs="Times New Roman"/>
                  <w:sz w:val="28"/>
                  <w:szCs w:val="28"/>
                  <w:lang w:eastAsia="ru-RU"/>
                </w:rPr>
                <w:t>пам’яток</w:t>
              </w:r>
              <w:proofErr w:type="gramEnd"/>
              <w:r w:rsidR="00930274" w:rsidRPr="004567CF">
                <w:rPr>
                  <w:rFonts w:ascii="Times New Roman" w:eastAsia="Times New Roman" w:hAnsi="Times New Roman" w:cs="Times New Roman"/>
                  <w:sz w:val="28"/>
                  <w:szCs w:val="28"/>
                  <w:lang w:eastAsia="ru-RU"/>
                </w:rPr>
                <w:t xml:space="preserve"> місцевого значення їхніми власниками чи уповноваженими ними органами іншим особам у володіння, користування або управління</w:t>
              </w:r>
            </w:hyperlink>
          </w:p>
        </w:tc>
        <w:tc>
          <w:tcPr>
            <w:tcW w:w="2892" w:type="dxa"/>
            <w:gridSpan w:val="2"/>
            <w:vMerge w:val="restart"/>
            <w:tcBorders>
              <w:top w:val="single" w:sz="4" w:space="0" w:color="auto"/>
              <w:left w:val="single" w:sz="4" w:space="0" w:color="auto"/>
              <w:right w:val="single" w:sz="4" w:space="0" w:color="auto"/>
            </w:tcBorders>
            <w:vAlign w:val="center"/>
          </w:tcPr>
          <w:p w:rsidR="00930274" w:rsidRPr="004567CF" w:rsidRDefault="00930274" w:rsidP="00A01294">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rPr>
            </w:pPr>
            <w:r w:rsidRPr="004567CF">
              <w:rPr>
                <w:sz w:val="28"/>
                <w:szCs w:val="28"/>
                <w:lang w:val="uk-UA"/>
              </w:rPr>
              <w:t>Закон України «Про охорону культурної спадщини»</w:t>
            </w:r>
          </w:p>
          <w:p w:rsidR="00930274" w:rsidRPr="004567CF" w:rsidRDefault="00930274" w:rsidP="00A01294">
            <w:pPr>
              <w:pStyle w:val="a5"/>
              <w:ind w:left="159" w:right="142"/>
              <w:rPr>
                <w:sz w:val="28"/>
                <w:szCs w:val="28"/>
                <w:lang w:val="uk-UA" w:eastAsia="uk-UA"/>
              </w:rPr>
            </w:pPr>
          </w:p>
        </w:tc>
      </w:tr>
      <w:tr w:rsidR="00930274" w:rsidRPr="0082589B"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82589B" w:rsidP="00170BA9">
            <w:pPr>
              <w:pStyle w:val="a5"/>
              <w:jc w:val="both"/>
              <w:rPr>
                <w:b/>
                <w:sz w:val="28"/>
                <w:szCs w:val="28"/>
                <w:lang w:val="uk-UA"/>
              </w:rPr>
            </w:pPr>
            <w:hyperlink r:id="rId61" w:history="1">
              <w:r w:rsidR="00930274" w:rsidRPr="00B604DA">
                <w:rPr>
                  <w:sz w:val="28"/>
                  <w:szCs w:val="28"/>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82589B" w:rsidTr="00BF6685">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Borders>
              <w:right w:val="single" w:sz="4" w:space="0" w:color="auto"/>
            </w:tcBorders>
          </w:tcPr>
          <w:p w:rsidR="00930274" w:rsidRPr="00B604DA" w:rsidRDefault="0082589B" w:rsidP="00170BA9">
            <w:pPr>
              <w:pStyle w:val="a5"/>
              <w:jc w:val="both"/>
              <w:rPr>
                <w:b/>
                <w:sz w:val="28"/>
                <w:szCs w:val="28"/>
                <w:lang w:val="uk-UA"/>
              </w:rPr>
            </w:pPr>
            <w:hyperlink r:id="rId62" w:history="1">
              <w:r w:rsidR="00930274" w:rsidRPr="00B604DA">
                <w:rPr>
                  <w:sz w:val="28"/>
                  <w:szCs w:val="28"/>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hyperlink>
          </w:p>
        </w:tc>
        <w:tc>
          <w:tcPr>
            <w:tcW w:w="2892" w:type="dxa"/>
            <w:gridSpan w:val="2"/>
            <w:vMerge/>
            <w:tcBorders>
              <w:left w:val="single" w:sz="4" w:space="0" w:color="auto"/>
              <w:right w:val="single" w:sz="4" w:space="0" w:color="auto"/>
            </w:tcBorders>
            <w:vAlign w:val="center"/>
          </w:tcPr>
          <w:p w:rsidR="00930274" w:rsidRPr="004567CF" w:rsidRDefault="00930274" w:rsidP="00170BA9">
            <w:pPr>
              <w:pStyle w:val="a5"/>
              <w:ind w:left="159" w:right="142"/>
              <w:jc w:val="center"/>
              <w:rPr>
                <w:sz w:val="28"/>
                <w:szCs w:val="28"/>
                <w:lang w:val="uk-UA" w:eastAsia="uk-UA"/>
              </w:rPr>
            </w:pPr>
          </w:p>
        </w:tc>
      </w:tr>
      <w:tr w:rsidR="00930274" w:rsidRPr="00FC73B7"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1E1955">
            <w:pPr>
              <w:shd w:val="clear" w:color="auto" w:fill="FFFFFF"/>
              <w:spacing w:before="100" w:beforeAutospacing="1" w:after="100" w:afterAutospacing="1" w:line="240" w:lineRule="auto"/>
              <w:ind w:left="92"/>
              <w:rPr>
                <w:rFonts w:ascii="Times New Roman" w:hAnsi="Times New Roman" w:cs="Times New Roman"/>
                <w:sz w:val="28"/>
                <w:szCs w:val="28"/>
              </w:rPr>
            </w:pPr>
            <w:hyperlink r:id="rId63" w:history="1">
              <w:r w:rsidR="00930274" w:rsidRPr="004567CF">
                <w:rPr>
                  <w:rStyle w:val="af"/>
                  <w:rFonts w:ascii="Times New Roman" w:hAnsi="Times New Roman" w:cs="Times New Roman"/>
                  <w:color w:val="auto"/>
                  <w:sz w:val="28"/>
                  <w:szCs w:val="28"/>
                  <w:u w:val="none"/>
                </w:rPr>
                <w:t>Видача дозволу на проведення робіт на пам’ятках місцевого значення (</w:t>
              </w:r>
              <w:proofErr w:type="gramStart"/>
              <w:r w:rsidR="00930274" w:rsidRPr="004567CF">
                <w:rPr>
                  <w:rStyle w:val="af"/>
                  <w:rFonts w:ascii="Times New Roman" w:hAnsi="Times New Roman" w:cs="Times New Roman"/>
                  <w:color w:val="auto"/>
                  <w:sz w:val="28"/>
                  <w:szCs w:val="28"/>
                  <w:u w:val="none"/>
                </w:rPr>
                <w:t>кр</w:t>
              </w:r>
              <w:proofErr w:type="gramEnd"/>
              <w:r w:rsidR="00930274" w:rsidRPr="004567CF">
                <w:rPr>
                  <w:rStyle w:val="af"/>
                  <w:rFonts w:ascii="Times New Roman" w:hAnsi="Times New Roman" w:cs="Times New Roman"/>
                  <w:color w:val="auto"/>
                  <w:sz w:val="28"/>
                  <w:szCs w:val="28"/>
                  <w:u w:val="none"/>
                </w:rPr>
                <w:t>ім пам’яток археології), їх територіях та в зонах охорони, реєстрація дозволів на проведення археологічних розвідок, розкопок</w:t>
              </w:r>
            </w:hyperlink>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t>Закон України «Про охорону культурної 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 xml:space="preserve">Закон України </w:t>
            </w:r>
            <w:r w:rsidRPr="004567CF">
              <w:rPr>
                <w:rStyle w:val="FontStyle26"/>
                <w:sz w:val="28"/>
                <w:szCs w:val="28"/>
              </w:rPr>
              <w:t xml:space="preserve">«Про адміністративні послуги», </w:t>
            </w:r>
            <w:r w:rsidRPr="004567CF">
              <w:rPr>
                <w:sz w:val="28"/>
                <w:szCs w:val="28"/>
                <w:lang w:val="uk-UA"/>
              </w:rPr>
              <w:t xml:space="preserve">Закон України </w:t>
            </w:r>
            <w:r w:rsidRPr="004567CF">
              <w:rPr>
                <w:sz w:val="28"/>
                <w:szCs w:val="28"/>
              </w:rPr>
              <w:t>«Про кінематографію»</w:t>
            </w: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82589B" w:rsidP="00707D0B">
            <w:pPr>
              <w:shd w:val="clear" w:color="auto" w:fill="FFFFFF"/>
              <w:spacing w:before="100" w:beforeAutospacing="1" w:after="100" w:afterAutospacing="1" w:line="240" w:lineRule="auto"/>
              <w:ind w:left="92"/>
              <w:rPr>
                <w:rFonts w:ascii="Times New Roman" w:hAnsi="Times New Roman" w:cs="Times New Roman"/>
                <w:sz w:val="28"/>
                <w:szCs w:val="28"/>
              </w:rPr>
            </w:pPr>
            <w:hyperlink r:id="rId64" w:history="1">
              <w:r w:rsidR="00930274" w:rsidRPr="004567CF">
                <w:rPr>
                  <w:rStyle w:val="af"/>
                  <w:rFonts w:ascii="Times New Roman" w:hAnsi="Times New Roman" w:cs="Times New Roman"/>
                  <w:color w:val="auto"/>
                  <w:sz w:val="28"/>
                  <w:szCs w:val="28"/>
                  <w:u w:val="none"/>
                </w:rPr>
                <w:t xml:space="preserve">Видача дозволу на консервацію, реставрацію, реабілітацію, музеєфікацію, ремонт, пристосування </w:t>
              </w:r>
              <w:proofErr w:type="gramStart"/>
              <w:r w:rsidR="00930274" w:rsidRPr="004567CF">
                <w:rPr>
                  <w:rStyle w:val="af"/>
                  <w:rFonts w:ascii="Times New Roman" w:hAnsi="Times New Roman" w:cs="Times New Roman"/>
                  <w:color w:val="auto"/>
                  <w:sz w:val="28"/>
                  <w:szCs w:val="28"/>
                  <w:u w:val="none"/>
                </w:rPr>
                <w:t>пам'яток</w:t>
              </w:r>
              <w:proofErr w:type="gramEnd"/>
              <w:r w:rsidR="00930274" w:rsidRPr="004567CF">
                <w:rPr>
                  <w:rStyle w:val="af"/>
                  <w:rFonts w:ascii="Times New Roman" w:hAnsi="Times New Roman" w:cs="Times New Roman"/>
                  <w:color w:val="auto"/>
                  <w:sz w:val="28"/>
                  <w:szCs w:val="28"/>
                  <w:u w:val="none"/>
                </w:rPr>
                <w:t xml:space="preserve"> місцевого значення</w:t>
              </w:r>
            </w:hyperlink>
          </w:p>
          <w:p w:rsidR="00930274" w:rsidRPr="004567CF" w:rsidRDefault="00930274" w:rsidP="00170BA9">
            <w:pPr>
              <w:pStyle w:val="a5"/>
              <w:jc w:val="both"/>
              <w:rPr>
                <w:sz w:val="28"/>
                <w:szCs w:val="28"/>
              </w:rPr>
            </w:pPr>
          </w:p>
        </w:tc>
        <w:tc>
          <w:tcPr>
            <w:tcW w:w="2892" w:type="dxa"/>
            <w:gridSpan w:val="2"/>
            <w:vAlign w:val="center"/>
          </w:tcPr>
          <w:p w:rsidR="00930274" w:rsidRPr="004567CF" w:rsidRDefault="00930274" w:rsidP="00D2252B">
            <w:pPr>
              <w:pStyle w:val="a5"/>
              <w:ind w:left="159" w:right="142"/>
              <w:rPr>
                <w:sz w:val="28"/>
                <w:szCs w:val="28"/>
                <w:lang w:val="uk-UA" w:eastAsia="uk-UA"/>
              </w:rPr>
            </w:pPr>
            <w:r w:rsidRPr="004567CF">
              <w:rPr>
                <w:sz w:val="28"/>
                <w:szCs w:val="28"/>
                <w:lang w:val="uk-UA"/>
              </w:rPr>
              <w:lastRenderedPageBreak/>
              <w:t xml:space="preserve">Закон України «Про охорону культурної </w:t>
            </w:r>
            <w:r w:rsidRPr="004567CF">
              <w:rPr>
                <w:sz w:val="28"/>
                <w:szCs w:val="28"/>
                <w:lang w:val="uk-UA"/>
              </w:rPr>
              <w:lastRenderedPageBreak/>
              <w:t>спадщини»</w:t>
            </w:r>
          </w:p>
          <w:p w:rsidR="00930274" w:rsidRPr="004567CF" w:rsidRDefault="00930274" w:rsidP="00D2252B">
            <w:pPr>
              <w:pStyle w:val="a5"/>
              <w:ind w:left="159" w:right="142"/>
              <w:rPr>
                <w:sz w:val="28"/>
                <w:szCs w:val="28"/>
                <w:lang w:val="uk-UA"/>
              </w:rPr>
            </w:pPr>
          </w:p>
        </w:tc>
      </w:tr>
      <w:tr w:rsidR="00930274" w:rsidRPr="00CC1025" w:rsidTr="00D2252B">
        <w:tc>
          <w:tcPr>
            <w:tcW w:w="786" w:type="dxa"/>
            <w:gridSpan w:val="2"/>
          </w:tcPr>
          <w:p w:rsidR="00930274" w:rsidRPr="005B6E04" w:rsidRDefault="00930274" w:rsidP="008B3A41">
            <w:pPr>
              <w:pStyle w:val="11"/>
              <w:numPr>
                <w:ilvl w:val="0"/>
                <w:numId w:val="13"/>
              </w:numPr>
              <w:spacing w:after="0" w:line="240" w:lineRule="auto"/>
              <w:ind w:hanging="693"/>
              <w:rPr>
                <w:rFonts w:ascii="Times New Roman" w:hAnsi="Times New Roman"/>
                <w:sz w:val="28"/>
                <w:szCs w:val="28"/>
              </w:rPr>
            </w:pPr>
          </w:p>
        </w:tc>
        <w:tc>
          <w:tcPr>
            <w:tcW w:w="6321" w:type="dxa"/>
          </w:tcPr>
          <w:p w:rsidR="00930274" w:rsidRPr="004567CF" w:rsidRDefault="00930274" w:rsidP="00170BA9">
            <w:pPr>
              <w:pStyle w:val="a5"/>
              <w:jc w:val="both"/>
              <w:rPr>
                <w:sz w:val="28"/>
                <w:szCs w:val="28"/>
                <w:lang w:val="uk-UA"/>
              </w:rPr>
            </w:pPr>
            <w:r w:rsidRPr="004567CF">
              <w:rPr>
                <w:sz w:val="28"/>
                <w:szCs w:val="28"/>
                <w:lang w:val="uk-UA"/>
              </w:rPr>
              <w:t>Реєстрація пасіки</w:t>
            </w:r>
          </w:p>
        </w:tc>
        <w:tc>
          <w:tcPr>
            <w:tcW w:w="2892" w:type="dxa"/>
            <w:gridSpan w:val="2"/>
            <w:vAlign w:val="center"/>
          </w:tcPr>
          <w:p w:rsidR="00930274" w:rsidRPr="004567CF" w:rsidRDefault="00930274" w:rsidP="00D2252B">
            <w:pPr>
              <w:pStyle w:val="a5"/>
              <w:ind w:left="159" w:right="142"/>
              <w:rPr>
                <w:sz w:val="28"/>
                <w:szCs w:val="28"/>
                <w:lang w:val="uk-UA"/>
              </w:rPr>
            </w:pPr>
            <w:r w:rsidRPr="004567CF">
              <w:rPr>
                <w:sz w:val="28"/>
                <w:szCs w:val="28"/>
                <w:lang w:val="uk-UA"/>
              </w:rPr>
              <w:t>Закон України «Про бджільництво»</w:t>
            </w:r>
          </w:p>
        </w:tc>
      </w:tr>
      <w:tr w:rsidR="00930274" w:rsidRPr="005B6E04" w:rsidTr="00607A52">
        <w:tc>
          <w:tcPr>
            <w:tcW w:w="9999" w:type="dxa"/>
            <w:gridSpan w:val="5"/>
            <w:vAlign w:val="center"/>
          </w:tcPr>
          <w:p w:rsidR="00930274" w:rsidRPr="001C2DC1" w:rsidRDefault="00930274" w:rsidP="008F182F">
            <w:pPr>
              <w:spacing w:after="0"/>
              <w:jc w:val="center"/>
              <w:rPr>
                <w:rFonts w:ascii="Times New Roman" w:hAnsi="Times New Roman" w:cs="Times New Roman"/>
                <w:b/>
                <w:sz w:val="28"/>
                <w:szCs w:val="28"/>
                <w:lang w:val="uk-UA"/>
              </w:rPr>
            </w:pPr>
            <w:r w:rsidRPr="008F182F">
              <w:rPr>
                <w:rFonts w:ascii="Times New Roman" w:hAnsi="Times New Roman" w:cs="Times New Roman"/>
                <w:b/>
                <w:sz w:val="28"/>
                <w:szCs w:val="28"/>
              </w:rPr>
              <w:t>ПОСЛУГИ ПЕНСІЙНОГО ФОНДУ</w:t>
            </w:r>
          </w:p>
        </w:tc>
      </w:tr>
      <w:tr w:rsidR="00930274" w:rsidRPr="008F182F"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8F182F">
            <w:pPr>
              <w:shd w:val="clear" w:color="auto" w:fill="FFFFFF"/>
              <w:spacing w:before="100" w:beforeAutospacing="1" w:after="100" w:afterAutospacing="1" w:line="240" w:lineRule="auto"/>
              <w:rPr>
                <w:rFonts w:ascii="Times New Roman" w:eastAsia="Calibri" w:hAnsi="Times New Roman" w:cs="Times New Roman"/>
                <w:sz w:val="28"/>
                <w:szCs w:val="28"/>
              </w:rPr>
            </w:pPr>
            <w:hyperlink r:id="rId65" w:history="1">
              <w:r w:rsidR="00930274" w:rsidRPr="00864457">
                <w:rPr>
                  <w:rStyle w:val="af"/>
                  <w:rFonts w:ascii="Times New Roman" w:hAnsi="Times New Roman" w:cs="Times New Roman"/>
                  <w:color w:val="auto"/>
                  <w:sz w:val="28"/>
                  <w:szCs w:val="28"/>
                  <w:u w:val="none"/>
                </w:rPr>
                <w:t>Виплата недоотриманої пенсії у зв’язку зі смертю пенсіонера</w:t>
              </w:r>
            </w:hyperlink>
          </w:p>
        </w:tc>
        <w:tc>
          <w:tcPr>
            <w:tcW w:w="2892" w:type="dxa"/>
            <w:gridSpan w:val="2"/>
            <w:vAlign w:val="center"/>
          </w:tcPr>
          <w:p w:rsidR="00930274" w:rsidRPr="00370465" w:rsidRDefault="00930274" w:rsidP="00370465">
            <w:pPr>
              <w:rPr>
                <w:rFonts w:ascii="Times New Roman" w:hAnsi="Times New Roman" w:cs="Times New Roman"/>
                <w:sz w:val="28"/>
                <w:szCs w:val="28"/>
                <w:lang w:val="uk-UA"/>
              </w:rPr>
            </w:pPr>
            <w:r w:rsidRPr="00B43C34">
              <w:rPr>
                <w:rFonts w:ascii="Times New Roman" w:hAnsi="Times New Roman" w:cs="Times New Roman"/>
                <w:sz w:val="28"/>
                <w:szCs w:val="28"/>
              </w:rPr>
              <w:t xml:space="preserve">Закон України </w:t>
            </w:r>
            <w:r w:rsidR="00370465">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страхування</w:t>
            </w:r>
            <w:r w:rsidR="00370465">
              <w:rPr>
                <w:rFonts w:ascii="Times New Roman" w:hAnsi="Times New Roman" w:cs="Times New Roman"/>
                <w:sz w:val="28"/>
                <w:szCs w:val="28"/>
                <w:lang w:val="uk-UA"/>
              </w:rPr>
              <w:t>»</w:t>
            </w:r>
          </w:p>
        </w:tc>
      </w:tr>
      <w:tr w:rsidR="00930274" w:rsidRPr="0082589B"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8F182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66" w:history="1">
              <w:r w:rsidR="00930274" w:rsidRPr="00864457">
                <w:rPr>
                  <w:rFonts w:ascii="Times New Roman" w:eastAsia="Times New Roman" w:hAnsi="Times New Roman" w:cs="Times New Roman"/>
                  <w:sz w:val="28"/>
                  <w:szCs w:val="28"/>
                  <w:lang w:eastAsia="ru-RU"/>
                </w:rPr>
                <w:t>Виплата допомоги на поховання</w:t>
              </w:r>
            </w:hyperlink>
          </w:p>
          <w:p w:rsidR="00930274" w:rsidRPr="00864457" w:rsidRDefault="00930274" w:rsidP="00B876BE">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5A530A">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370465">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370465">
              <w:rPr>
                <w:sz w:val="28"/>
                <w:szCs w:val="28"/>
                <w:lang w:val="uk-UA"/>
              </w:rPr>
              <w:t>»</w:t>
            </w:r>
          </w:p>
          <w:p w:rsidR="00930274" w:rsidRPr="00B43C34" w:rsidRDefault="00930274" w:rsidP="00B16BC6">
            <w:pPr>
              <w:rPr>
                <w:rFonts w:ascii="Times New Roman" w:hAnsi="Times New Roman" w:cs="Times New Roman"/>
                <w:sz w:val="28"/>
                <w:szCs w:val="28"/>
                <w:lang w:val="uk-UA"/>
              </w:rPr>
            </w:pPr>
          </w:p>
        </w:tc>
      </w:tr>
      <w:tr w:rsidR="00930274" w:rsidRPr="0082589B" w:rsidTr="00B16BC6">
        <w:tc>
          <w:tcPr>
            <w:tcW w:w="644" w:type="dxa"/>
          </w:tcPr>
          <w:p w:rsidR="00930274" w:rsidRPr="00481218"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930274" w:rsidP="00284AA7">
            <w:pPr>
              <w:tabs>
                <w:tab w:val="left" w:pos="-2340"/>
                <w:tab w:val="left" w:pos="4680"/>
              </w:tabs>
              <w:spacing w:after="0"/>
              <w:jc w:val="both"/>
              <w:rPr>
                <w:rFonts w:ascii="Times New Roman" w:eastAsia="Calibri" w:hAnsi="Times New Roman" w:cs="Times New Roman"/>
                <w:sz w:val="28"/>
                <w:szCs w:val="28"/>
                <w:lang w:val="uk-UA"/>
              </w:rPr>
            </w:pPr>
            <w:r w:rsidRPr="00864457">
              <w:rPr>
                <w:rFonts w:ascii="Times New Roman" w:eastAsia="Calibri" w:hAnsi="Times New Roman" w:cs="Times New Roman"/>
                <w:sz w:val="28"/>
                <w:szCs w:val="28"/>
                <w:lang w:val="uk-UA"/>
              </w:rPr>
              <w:t>Виплата недоодержаної пенсії у зв’язку зі смертю пенсіонера відповідно до Закону України “Про пенсійне забезпечення осіб, звільнених з військової служби, та деяких інших осіб”</w:t>
            </w:r>
          </w:p>
        </w:tc>
        <w:tc>
          <w:tcPr>
            <w:tcW w:w="2892" w:type="dxa"/>
            <w:gridSpan w:val="2"/>
            <w:vAlign w:val="center"/>
          </w:tcPr>
          <w:p w:rsidR="00930274" w:rsidRPr="00B43C34" w:rsidRDefault="00930274" w:rsidP="00370465">
            <w:pPr>
              <w:rPr>
                <w:rFonts w:ascii="Times New Roman" w:hAnsi="Times New Roman" w:cs="Times New Roman"/>
                <w:sz w:val="28"/>
                <w:szCs w:val="28"/>
                <w:highlight w:val="yellow"/>
                <w:lang w:val="uk-UA"/>
              </w:rPr>
            </w:pPr>
            <w:r w:rsidRPr="00B43C34">
              <w:rPr>
                <w:rFonts w:ascii="Times New Roman" w:hAnsi="Times New Roman" w:cs="Times New Roman"/>
                <w:sz w:val="28"/>
                <w:szCs w:val="28"/>
                <w:lang w:val="uk-UA"/>
              </w:rPr>
              <w:t>Закон</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України</w:t>
            </w:r>
            <w:r w:rsidRPr="00B43C34">
              <w:rPr>
                <w:rFonts w:ascii="Times New Roman" w:hAnsi="Times New Roman" w:cs="Times New Roman"/>
                <w:spacing w:val="1"/>
                <w:sz w:val="28"/>
                <w:szCs w:val="28"/>
                <w:lang w:val="uk-UA"/>
              </w:rPr>
              <w:t xml:space="preserve"> </w:t>
            </w:r>
            <w:r w:rsidR="00370465">
              <w:rPr>
                <w:rFonts w:ascii="Times New Roman" w:hAnsi="Times New Roman" w:cs="Times New Roman"/>
                <w:sz w:val="28"/>
                <w:szCs w:val="28"/>
                <w:lang w:val="uk-UA"/>
              </w:rPr>
              <w:t>«</w:t>
            </w:r>
            <w:r w:rsidRPr="00B43C34">
              <w:rPr>
                <w:rFonts w:ascii="Times New Roman" w:hAnsi="Times New Roman" w:cs="Times New Roman"/>
                <w:sz w:val="28"/>
                <w:szCs w:val="28"/>
                <w:lang w:val="uk-UA"/>
              </w:rPr>
              <w:t>Про</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забезпечення</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звільнених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з</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військової</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служби,</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та</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деяких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інших</w:t>
            </w:r>
            <w:r w:rsidRPr="00B43C34">
              <w:rPr>
                <w:rFonts w:ascii="Times New Roman" w:hAnsi="Times New Roman" w:cs="Times New Roman"/>
                <w:spacing w:val="-1"/>
                <w:sz w:val="28"/>
                <w:szCs w:val="28"/>
                <w:lang w:val="uk-UA"/>
              </w:rPr>
              <w:t xml:space="preserve"> </w:t>
            </w:r>
            <w:r w:rsidRPr="00B43C34">
              <w:rPr>
                <w:rFonts w:ascii="Times New Roman" w:hAnsi="Times New Roman" w:cs="Times New Roman"/>
                <w:sz w:val="28"/>
                <w:szCs w:val="28"/>
                <w:lang w:val="uk-UA"/>
              </w:rPr>
              <w:t>осіб</w:t>
            </w:r>
            <w:r w:rsidR="00370465">
              <w:rPr>
                <w:rFonts w:ascii="Times New Roman" w:hAnsi="Times New Roman" w:cs="Times New Roman"/>
                <w:sz w:val="28"/>
                <w:szCs w:val="28"/>
                <w:lang w:val="uk-UA"/>
              </w:rPr>
              <w:t>»</w:t>
            </w:r>
            <w:r w:rsidRPr="00B43C34">
              <w:rPr>
                <w:rFonts w:ascii="Times New Roman" w:hAnsi="Times New Roman" w:cs="Times New Roman"/>
                <w:sz w:val="28"/>
                <w:szCs w:val="28"/>
                <w:lang w:val="uk-UA"/>
              </w:rPr>
              <w:t xml:space="preserve">, Закон України </w:t>
            </w:r>
            <w:r w:rsidR="00370465">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lang w:val="uk-UA"/>
              </w:rPr>
              <w:t>Про</w:t>
            </w:r>
            <w:r w:rsidRPr="00B43C34">
              <w:rPr>
                <w:rFonts w:ascii="Times New Roman" w:hAnsi="Times New Roman" w:cs="Times New Roman"/>
                <w:spacing w:val="-16"/>
                <w:sz w:val="28"/>
                <w:szCs w:val="28"/>
                <w:lang w:val="uk-UA"/>
              </w:rPr>
              <w:t xml:space="preserve"> </w:t>
            </w:r>
            <w:r w:rsidRPr="00B43C34">
              <w:rPr>
                <w:rFonts w:ascii="Times New Roman" w:hAnsi="Times New Roman" w:cs="Times New Roman"/>
                <w:sz w:val="28"/>
                <w:szCs w:val="28"/>
                <w:lang w:val="uk-UA"/>
              </w:rPr>
              <w:t>загальнообов’язкове</w:t>
            </w:r>
            <w:r w:rsidRPr="00B43C34">
              <w:rPr>
                <w:rFonts w:ascii="Times New Roman" w:hAnsi="Times New Roman" w:cs="Times New Roman"/>
                <w:spacing w:val="-67"/>
                <w:sz w:val="28"/>
                <w:szCs w:val="28"/>
                <w:lang w:val="uk-UA"/>
              </w:rPr>
              <w:t xml:space="preserve"> </w:t>
            </w:r>
            <w:r w:rsidRPr="00B43C34">
              <w:rPr>
                <w:rFonts w:ascii="Times New Roman" w:hAnsi="Times New Roman" w:cs="Times New Roman"/>
                <w:sz w:val="28"/>
                <w:szCs w:val="28"/>
                <w:lang w:val="uk-UA"/>
              </w:rPr>
              <w:t>державне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пенсійне</w:t>
            </w:r>
            <w:r w:rsidRPr="00B43C34">
              <w:rPr>
                <w:rFonts w:ascii="Times New Roman" w:hAnsi="Times New Roman" w:cs="Times New Roman"/>
                <w:spacing w:val="-4"/>
                <w:sz w:val="28"/>
                <w:szCs w:val="28"/>
                <w:lang w:val="uk-UA"/>
              </w:rPr>
              <w:t xml:space="preserve"> </w:t>
            </w:r>
            <w:r w:rsidRPr="00B43C34">
              <w:rPr>
                <w:rFonts w:ascii="Times New Roman" w:hAnsi="Times New Roman" w:cs="Times New Roman"/>
                <w:sz w:val="28"/>
                <w:szCs w:val="28"/>
                <w:lang w:val="uk-UA"/>
              </w:rPr>
              <w:t>страхування</w:t>
            </w:r>
            <w:r w:rsidR="00370465">
              <w:rPr>
                <w:rFonts w:ascii="Times New Roman" w:hAnsi="Times New Roman" w:cs="Times New Roman"/>
                <w:sz w:val="28"/>
                <w:szCs w:val="28"/>
                <w:lang w:val="uk-UA"/>
              </w:rPr>
              <w:t>»</w:t>
            </w:r>
          </w:p>
        </w:tc>
      </w:tr>
      <w:tr w:rsidR="00930274" w:rsidRPr="00C551E5" w:rsidTr="00B16BC6">
        <w:trPr>
          <w:trHeight w:val="832"/>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67" w:history="1">
              <w:r w:rsidR="00930274" w:rsidRPr="00864457">
                <w:rPr>
                  <w:rFonts w:ascii="Times New Roman" w:eastAsia="Times New Roman" w:hAnsi="Times New Roman" w:cs="Times New Roman"/>
                  <w:sz w:val="28"/>
                  <w:szCs w:val="28"/>
                  <w:lang w:eastAsia="ru-RU"/>
                </w:rPr>
                <w:t>Виплата пенсії за шість місяці</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 xml:space="preserve"> наперед у зв’язку з виїздом на постійне місце проживання за кордон</w:t>
              </w:r>
            </w:hyperlink>
          </w:p>
          <w:p w:rsidR="00930274" w:rsidRPr="00864457" w:rsidRDefault="00930274" w:rsidP="00B876BE">
            <w:pPr>
              <w:tabs>
                <w:tab w:val="left" w:pos="-2340"/>
                <w:tab w:val="left" w:pos="4680"/>
              </w:tabs>
              <w:spacing w:after="0"/>
              <w:jc w:val="both"/>
              <w:rPr>
                <w:rFonts w:ascii="Times New Roman" w:eastAsia="Calibri" w:hAnsi="Times New Roman" w:cs="Times New Roman"/>
                <w:sz w:val="28"/>
                <w:szCs w:val="28"/>
              </w:rPr>
            </w:pPr>
          </w:p>
          <w:p w:rsidR="00930274" w:rsidRPr="00864457" w:rsidRDefault="00930274" w:rsidP="00845DD7">
            <w:pPr>
              <w:tabs>
                <w:tab w:val="left" w:pos="-2340"/>
                <w:tab w:val="left" w:pos="4680"/>
              </w:tabs>
              <w:spacing w:after="0"/>
              <w:jc w:val="both"/>
              <w:rPr>
                <w:rFonts w:ascii="Times New Roman" w:eastAsia="Calibri" w:hAnsi="Times New Roman" w:cs="Times New Roman"/>
                <w:sz w:val="28"/>
                <w:szCs w:val="28"/>
                <w:lang w:val="uk-UA"/>
              </w:rPr>
            </w:pPr>
          </w:p>
        </w:tc>
        <w:tc>
          <w:tcPr>
            <w:tcW w:w="2892" w:type="dxa"/>
            <w:gridSpan w:val="2"/>
            <w:vAlign w:val="center"/>
          </w:tcPr>
          <w:p w:rsidR="00930274" w:rsidRPr="00B43C34" w:rsidRDefault="00930274" w:rsidP="005A530A">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370465">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370465">
              <w:rPr>
                <w:sz w:val="28"/>
                <w:szCs w:val="28"/>
                <w:lang w:val="uk-UA"/>
              </w:rPr>
              <w:t>»</w:t>
            </w:r>
            <w:r w:rsidRPr="00B43C34">
              <w:rPr>
                <w:sz w:val="28"/>
                <w:szCs w:val="28"/>
                <w:lang w:val="uk-UA"/>
              </w:rPr>
              <w:t>;</w:t>
            </w:r>
          </w:p>
          <w:p w:rsidR="00930274" w:rsidRPr="00CF6CC2" w:rsidRDefault="00930274" w:rsidP="00CF6CC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CF6CC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68" w:history="1">
              <w:r w:rsidR="00930274" w:rsidRPr="00864457">
                <w:rPr>
                  <w:rFonts w:ascii="Times New Roman" w:eastAsia="Times New Roman" w:hAnsi="Times New Roman" w:cs="Times New Roman"/>
                  <w:sz w:val="28"/>
                  <w:szCs w:val="28"/>
                  <w:lang w:eastAsia="ru-RU"/>
                </w:rPr>
                <w:t xml:space="preserve">Виплата частини пенсії на непрацездатних членів сім’ї особи, яка перебуває на повному </w:t>
              </w:r>
              <w:proofErr w:type="gramStart"/>
              <w:r w:rsidR="00930274" w:rsidRPr="00864457">
                <w:rPr>
                  <w:rFonts w:ascii="Times New Roman" w:eastAsia="Times New Roman" w:hAnsi="Times New Roman" w:cs="Times New Roman"/>
                  <w:sz w:val="28"/>
                  <w:szCs w:val="28"/>
                  <w:lang w:eastAsia="ru-RU"/>
                </w:rPr>
                <w:t>державному</w:t>
              </w:r>
              <w:proofErr w:type="gramEnd"/>
              <w:r w:rsidR="00930274" w:rsidRPr="00864457">
                <w:rPr>
                  <w:rFonts w:ascii="Times New Roman" w:eastAsia="Times New Roman" w:hAnsi="Times New Roman" w:cs="Times New Roman"/>
                  <w:sz w:val="28"/>
                  <w:szCs w:val="28"/>
                  <w:lang w:eastAsia="ru-RU"/>
                </w:rPr>
                <w:t xml:space="preserve"> утриманні</w:t>
              </w:r>
            </w:hyperlink>
          </w:p>
          <w:p w:rsidR="00930274" w:rsidRPr="00864457" w:rsidRDefault="00930274" w:rsidP="00845DD7">
            <w:pPr>
              <w:rPr>
                <w:rFonts w:ascii="Times New Roman" w:hAnsi="Times New Roman" w:cs="Times New Roman"/>
                <w:sz w:val="28"/>
                <w:szCs w:val="28"/>
              </w:rPr>
            </w:pPr>
          </w:p>
        </w:tc>
        <w:tc>
          <w:tcPr>
            <w:tcW w:w="2892" w:type="dxa"/>
            <w:gridSpan w:val="2"/>
            <w:vAlign w:val="center"/>
          </w:tcPr>
          <w:p w:rsidR="00930274" w:rsidRPr="00B43C34" w:rsidRDefault="00930274" w:rsidP="00CF6CC2">
            <w:pPr>
              <w:pStyle w:val="TableParagraph"/>
              <w:rPr>
                <w:sz w:val="28"/>
                <w:szCs w:val="28"/>
                <w:highlight w:val="yellow"/>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CF6CC2">
              <w:rPr>
                <w:sz w:val="28"/>
                <w:szCs w:val="28"/>
                <w:lang w:val="ru-RU"/>
              </w:rPr>
              <w:t>»</w:t>
            </w:r>
            <w:r w:rsidRPr="00B43C34">
              <w:rPr>
                <w:sz w:val="28"/>
                <w:szCs w:val="28"/>
                <w:lang w:val="ru-RU"/>
              </w:rPr>
              <w:t>, 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5"/>
                <w:sz w:val="28"/>
                <w:szCs w:val="28"/>
                <w:lang w:val="ru-RU"/>
              </w:rPr>
              <w:t xml:space="preserve"> </w:t>
            </w:r>
            <w:r w:rsidRPr="00B43C34">
              <w:rPr>
                <w:sz w:val="28"/>
                <w:szCs w:val="28"/>
                <w:lang w:val="ru-RU"/>
              </w:rPr>
              <w:t>пенсійне</w:t>
            </w:r>
            <w:r w:rsidRPr="00B43C34">
              <w:rPr>
                <w:spacing w:val="6"/>
                <w:sz w:val="28"/>
                <w:szCs w:val="28"/>
                <w:lang w:val="ru-RU"/>
              </w:rPr>
              <w:t xml:space="preserve"> </w:t>
            </w:r>
            <w:r w:rsidRPr="00B43C34">
              <w:rPr>
                <w:sz w:val="28"/>
                <w:szCs w:val="28"/>
                <w:lang w:val="ru-RU"/>
              </w:rPr>
              <w:t>страхування</w:t>
            </w:r>
            <w:r w:rsidR="00CF6CC2">
              <w:rPr>
                <w:sz w:val="28"/>
                <w:szCs w:val="28"/>
                <w:lang w:val="ru-RU"/>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4B3CCF">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69" w:history="1">
              <w:r w:rsidR="00930274" w:rsidRPr="00864457">
                <w:rPr>
                  <w:rFonts w:ascii="Times New Roman" w:eastAsia="Times New Roman" w:hAnsi="Times New Roman" w:cs="Times New Roman"/>
                  <w:sz w:val="28"/>
                  <w:szCs w:val="28"/>
                  <w:lang w:eastAsia="ru-RU"/>
                </w:rPr>
                <w:t xml:space="preserve">Встановлення надбавки, </w:t>
              </w:r>
              <w:proofErr w:type="gramStart"/>
              <w:r w:rsidR="00930274" w:rsidRPr="00864457">
                <w:rPr>
                  <w:rFonts w:ascii="Times New Roman" w:eastAsia="Times New Roman" w:hAnsi="Times New Roman" w:cs="Times New Roman"/>
                  <w:sz w:val="28"/>
                  <w:szCs w:val="28"/>
                  <w:lang w:eastAsia="ru-RU"/>
                </w:rPr>
                <w:t>п</w:t>
              </w:r>
              <w:proofErr w:type="gramEnd"/>
              <w:r w:rsidR="00930274" w:rsidRPr="00864457">
                <w:rPr>
                  <w:rFonts w:ascii="Times New Roman" w:eastAsia="Times New Roman" w:hAnsi="Times New Roman" w:cs="Times New Roman"/>
                  <w:sz w:val="28"/>
                  <w:szCs w:val="28"/>
                  <w:lang w:eastAsia="ru-RU"/>
                </w:rPr>
                <w:t>ідвищення, додаткової пенсії, компенсації, допомоги</w:t>
              </w:r>
            </w:hyperlink>
          </w:p>
          <w:p w:rsidR="00930274" w:rsidRPr="00864457" w:rsidRDefault="00930274" w:rsidP="00845DD7">
            <w:pPr>
              <w:rPr>
                <w:rFonts w:ascii="Times New Roman"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CF6CC2">
              <w:rPr>
                <w:sz w:val="28"/>
                <w:szCs w:val="28"/>
                <w:lang w:val="ru-RU"/>
              </w:rPr>
              <w:t>«</w:t>
            </w:r>
            <w:r w:rsidRPr="00B43C34">
              <w:rPr>
                <w:sz w:val="28"/>
                <w:szCs w:val="28"/>
                <w:lang w:val="ru-RU"/>
              </w:rPr>
              <w:t xml:space="preserve">Про статус і </w:t>
            </w:r>
            <w:proofErr w:type="gramStart"/>
            <w:r w:rsidRPr="00B43C34">
              <w:rPr>
                <w:sz w:val="28"/>
                <w:szCs w:val="28"/>
                <w:lang w:val="ru-RU"/>
              </w:rPr>
              <w:t>соц</w:t>
            </w:r>
            <w:proofErr w:type="gramEnd"/>
            <w:r w:rsidRPr="00B43C34">
              <w:rPr>
                <w:sz w:val="28"/>
                <w:szCs w:val="28"/>
                <w:lang w:val="ru-RU"/>
              </w:rPr>
              <w:t>іальний захист</w:t>
            </w:r>
            <w:r w:rsidRPr="00B43C34">
              <w:rPr>
                <w:spacing w:val="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які</w:t>
            </w:r>
            <w:r w:rsidRPr="00B43C34">
              <w:rPr>
                <w:spacing w:val="1"/>
                <w:sz w:val="28"/>
                <w:szCs w:val="28"/>
                <w:lang w:val="ru-RU"/>
              </w:rPr>
              <w:t xml:space="preserve"> </w:t>
            </w:r>
            <w:r w:rsidRPr="00B43C34">
              <w:rPr>
                <w:sz w:val="28"/>
                <w:szCs w:val="28"/>
                <w:lang w:val="ru-RU"/>
              </w:rPr>
              <w:t>постраждали</w:t>
            </w:r>
            <w:r w:rsidRPr="00B43C34">
              <w:rPr>
                <w:spacing w:val="1"/>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Чорнобильської</w:t>
            </w:r>
            <w:r w:rsidRPr="00B43C34">
              <w:rPr>
                <w:spacing w:val="-1"/>
                <w:sz w:val="28"/>
                <w:szCs w:val="28"/>
                <w:lang w:val="ru-RU"/>
              </w:rPr>
              <w:t xml:space="preserve"> </w:t>
            </w:r>
            <w:r w:rsidRPr="00B43C34">
              <w:rPr>
                <w:sz w:val="28"/>
                <w:szCs w:val="28"/>
                <w:lang w:val="ru-RU"/>
              </w:rPr>
              <w:t>катастрофи</w:t>
            </w:r>
            <w:r w:rsidR="00CF6CC2">
              <w:rPr>
                <w:sz w:val="28"/>
                <w:szCs w:val="28"/>
                <w:lang w:val="ru-RU"/>
              </w:rPr>
              <w:t>»</w:t>
            </w:r>
            <w:r w:rsidRPr="00B43C34">
              <w:rPr>
                <w:sz w:val="28"/>
                <w:szCs w:val="28"/>
                <w:lang w:val="ru-RU"/>
              </w:rPr>
              <w:t>;</w:t>
            </w:r>
          </w:p>
          <w:p w:rsidR="00930274" w:rsidRPr="00B43C34" w:rsidRDefault="00930274" w:rsidP="00B16BC6">
            <w:pPr>
              <w:pStyle w:val="TableParagraph"/>
              <w:ind w:left="-51"/>
              <w:rPr>
                <w:sz w:val="28"/>
                <w:szCs w:val="28"/>
                <w:lang w:val="ru-RU"/>
              </w:rPr>
            </w:pPr>
            <w:r w:rsidRPr="00B43C34">
              <w:rPr>
                <w:sz w:val="28"/>
                <w:szCs w:val="28"/>
                <w:lang w:val="ru-RU"/>
              </w:rPr>
              <w:t xml:space="preserve">Закон України </w:t>
            </w:r>
            <w:r w:rsidR="00CF6CC2">
              <w:rPr>
                <w:sz w:val="28"/>
                <w:szCs w:val="28"/>
                <w:lang w:val="ru-RU"/>
              </w:rPr>
              <w:t>«</w:t>
            </w:r>
            <w:r w:rsidRPr="00B43C34">
              <w:rPr>
                <w:sz w:val="28"/>
                <w:szCs w:val="28"/>
                <w:lang w:val="ru-RU"/>
              </w:rPr>
              <w:t>Про пенсійне забезпечення</w:t>
            </w:r>
            <w:r w:rsidR="00CF6CC2">
              <w:rPr>
                <w:sz w:val="28"/>
                <w:szCs w:val="28"/>
                <w:lang w:val="ru-RU"/>
              </w:rPr>
              <w:t>»</w:t>
            </w:r>
            <w:r w:rsidRPr="00B43C34">
              <w:rPr>
                <w:sz w:val="28"/>
                <w:szCs w:val="28"/>
                <w:lang w:val="ru-RU"/>
              </w:rPr>
              <w:t>;</w:t>
            </w:r>
            <w:r w:rsidRPr="00B43C34">
              <w:rPr>
                <w:spacing w:val="1"/>
                <w:sz w:val="28"/>
                <w:szCs w:val="28"/>
                <w:lang w:val="ru-RU"/>
              </w:rPr>
              <w:t xml:space="preserve"> </w:t>
            </w:r>
            <w:r w:rsidRPr="00B43C34">
              <w:rPr>
                <w:sz w:val="28"/>
                <w:szCs w:val="28"/>
                <w:lang w:val="ru-RU"/>
              </w:rPr>
              <w:t>Закон</w:t>
            </w:r>
            <w:r w:rsidRPr="00B43C34">
              <w:rPr>
                <w:spacing w:val="3"/>
                <w:sz w:val="28"/>
                <w:szCs w:val="28"/>
                <w:lang w:val="ru-RU"/>
              </w:rPr>
              <w:t xml:space="preserve"> </w:t>
            </w:r>
            <w:r w:rsidRPr="00B43C34">
              <w:rPr>
                <w:sz w:val="28"/>
                <w:szCs w:val="28"/>
                <w:lang w:val="ru-RU"/>
              </w:rPr>
              <w:t>України</w:t>
            </w:r>
            <w:r w:rsidRPr="00B43C34">
              <w:rPr>
                <w:spacing w:val="3"/>
                <w:sz w:val="28"/>
                <w:szCs w:val="28"/>
                <w:lang w:val="ru-RU"/>
              </w:rPr>
              <w:t xml:space="preserve"> </w:t>
            </w:r>
            <w:r w:rsidR="00CF6CC2">
              <w:rPr>
                <w:sz w:val="28"/>
                <w:szCs w:val="28"/>
                <w:lang w:val="ru-RU"/>
              </w:rPr>
              <w:t>«</w:t>
            </w:r>
            <w:r w:rsidRPr="00B43C34">
              <w:rPr>
                <w:sz w:val="28"/>
                <w:szCs w:val="28"/>
                <w:lang w:val="ru-RU"/>
              </w:rPr>
              <w:t>Про</w:t>
            </w:r>
            <w:r w:rsidRPr="00B43C34">
              <w:rPr>
                <w:spacing w:val="4"/>
                <w:sz w:val="28"/>
                <w:szCs w:val="28"/>
                <w:lang w:val="ru-RU"/>
              </w:rPr>
              <w:t xml:space="preserve"> </w:t>
            </w:r>
            <w:r w:rsidRPr="00B43C34">
              <w:rPr>
                <w:sz w:val="28"/>
                <w:szCs w:val="28"/>
                <w:lang w:val="ru-RU"/>
              </w:rPr>
              <w:t>пенсійне</w:t>
            </w:r>
            <w:r w:rsidRPr="00B43C34">
              <w:rPr>
                <w:spacing w:val="3"/>
                <w:sz w:val="28"/>
                <w:szCs w:val="28"/>
                <w:lang w:val="ru-RU"/>
              </w:rPr>
              <w:t xml:space="preserve"> </w:t>
            </w:r>
            <w:r w:rsidRPr="00B43C34">
              <w:rPr>
                <w:sz w:val="28"/>
                <w:szCs w:val="28"/>
                <w:lang w:val="ru-RU"/>
              </w:rPr>
              <w:t>забезпечення</w:t>
            </w:r>
            <w:r w:rsidRPr="00B43C34">
              <w:rPr>
                <w:spacing w:val="3"/>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67"/>
                <w:sz w:val="28"/>
                <w:szCs w:val="28"/>
                <w:lang w:val="ru-RU"/>
              </w:rPr>
              <w:t xml:space="preserve"> </w:t>
            </w:r>
            <w:proofErr w:type="gramStart"/>
            <w:r w:rsidRPr="00B43C34">
              <w:rPr>
                <w:sz w:val="28"/>
                <w:szCs w:val="28"/>
                <w:lang w:val="ru-RU"/>
              </w:rPr>
              <w:t>осіб</w:t>
            </w:r>
            <w:proofErr w:type="gramEnd"/>
            <w:r w:rsidR="00CF6CC2">
              <w:rPr>
                <w:sz w:val="28"/>
                <w:szCs w:val="28"/>
                <w:lang w:val="ru-RU"/>
              </w:rPr>
              <w:t>»</w:t>
            </w:r>
            <w:r w:rsidRPr="00B43C34">
              <w:rPr>
                <w:spacing w:val="-2"/>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статус</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proofErr w:type="gramStart"/>
            <w:r w:rsidRPr="00B43C34">
              <w:rPr>
                <w:sz w:val="28"/>
                <w:szCs w:val="28"/>
                <w:lang w:val="ru-RU"/>
              </w:rPr>
              <w:t>в</w:t>
            </w:r>
            <w:proofErr w:type="gramEnd"/>
            <w:r w:rsidRPr="00B43C34">
              <w:rPr>
                <w:sz w:val="28"/>
                <w:szCs w:val="28"/>
                <w:lang w:val="ru-RU"/>
              </w:rPr>
              <w:t>ійни,</w:t>
            </w:r>
            <w:r w:rsidRPr="00B43C34">
              <w:rPr>
                <w:spacing w:val="1"/>
                <w:sz w:val="28"/>
                <w:szCs w:val="28"/>
                <w:lang w:val="ru-RU"/>
              </w:rPr>
              <w:t xml:space="preserve"> </w:t>
            </w:r>
            <w:r w:rsidRPr="00B43C34">
              <w:rPr>
                <w:sz w:val="28"/>
                <w:szCs w:val="28"/>
                <w:lang w:val="ru-RU"/>
              </w:rPr>
              <w:t>гарантії</w:t>
            </w:r>
            <w:r w:rsidRPr="00B43C34">
              <w:rPr>
                <w:spacing w:val="-1"/>
                <w:sz w:val="28"/>
                <w:szCs w:val="28"/>
                <w:lang w:val="ru-RU"/>
              </w:rPr>
              <w:t xml:space="preserve"> </w:t>
            </w:r>
            <w:r w:rsidRPr="00B43C34">
              <w:rPr>
                <w:sz w:val="28"/>
                <w:szCs w:val="28"/>
                <w:lang w:val="ru-RU"/>
              </w:rPr>
              <w:t>їх соціального</w:t>
            </w:r>
            <w:r w:rsidRPr="00B43C34">
              <w:rPr>
                <w:spacing w:val="-1"/>
                <w:sz w:val="28"/>
                <w:szCs w:val="28"/>
                <w:lang w:val="ru-RU"/>
              </w:rPr>
              <w:t xml:space="preserve"> </w:t>
            </w:r>
            <w:r w:rsidRPr="00B43C34">
              <w:rPr>
                <w:sz w:val="28"/>
                <w:szCs w:val="28"/>
                <w:lang w:val="ru-RU"/>
              </w:rPr>
              <w:t>захисту</w:t>
            </w:r>
            <w:r w:rsidR="00CF6CC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CF6CC2">
              <w:rPr>
                <w:sz w:val="28"/>
                <w:szCs w:val="28"/>
                <w:lang w:val="ru-RU"/>
              </w:rPr>
              <w:t>«</w:t>
            </w:r>
            <w:r w:rsidRPr="00B43C34">
              <w:rPr>
                <w:sz w:val="28"/>
                <w:szCs w:val="28"/>
                <w:lang w:val="ru-RU"/>
              </w:rPr>
              <w:t xml:space="preserve">Про основні засади </w:t>
            </w:r>
            <w:proofErr w:type="gramStart"/>
            <w:r w:rsidRPr="00B43C34">
              <w:rPr>
                <w:sz w:val="28"/>
                <w:szCs w:val="28"/>
                <w:lang w:val="ru-RU"/>
              </w:rPr>
              <w:t>соц</w:t>
            </w:r>
            <w:proofErr w:type="gramEnd"/>
            <w:r w:rsidRPr="00B43C34">
              <w:rPr>
                <w:sz w:val="28"/>
                <w:szCs w:val="28"/>
                <w:lang w:val="ru-RU"/>
              </w:rPr>
              <w:t>іального</w:t>
            </w:r>
            <w:r w:rsidRPr="00B43C34">
              <w:rPr>
                <w:spacing w:val="1"/>
                <w:sz w:val="28"/>
                <w:szCs w:val="28"/>
                <w:lang w:val="ru-RU"/>
              </w:rPr>
              <w:t xml:space="preserve"> </w:t>
            </w:r>
            <w:r w:rsidRPr="00B43C34">
              <w:rPr>
                <w:sz w:val="28"/>
                <w:szCs w:val="28"/>
                <w:lang w:val="ru-RU"/>
              </w:rPr>
              <w:t>захисту</w:t>
            </w:r>
            <w:r w:rsidRPr="00B43C34">
              <w:rPr>
                <w:spacing w:val="1"/>
                <w:sz w:val="28"/>
                <w:szCs w:val="28"/>
                <w:lang w:val="ru-RU"/>
              </w:rPr>
              <w:t xml:space="preserve"> </w:t>
            </w:r>
            <w:r w:rsidRPr="00B43C34">
              <w:rPr>
                <w:sz w:val="28"/>
                <w:szCs w:val="28"/>
                <w:lang w:val="ru-RU"/>
              </w:rPr>
              <w:t>ветеранів</w:t>
            </w:r>
            <w:r w:rsidRPr="00B43C34">
              <w:rPr>
                <w:spacing w:val="1"/>
                <w:sz w:val="28"/>
                <w:szCs w:val="28"/>
                <w:lang w:val="ru-RU"/>
              </w:rPr>
              <w:t xml:space="preserve"> </w:t>
            </w:r>
            <w:r w:rsidRPr="00B43C34">
              <w:rPr>
                <w:sz w:val="28"/>
                <w:szCs w:val="28"/>
                <w:lang w:val="ru-RU"/>
              </w:rPr>
              <w:t>праці</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інших</w:t>
            </w:r>
            <w:r w:rsidRPr="00B43C34">
              <w:rPr>
                <w:spacing w:val="71"/>
                <w:sz w:val="28"/>
                <w:szCs w:val="28"/>
                <w:lang w:val="ru-RU"/>
              </w:rPr>
              <w:t xml:space="preserve"> </w:t>
            </w:r>
            <w:r w:rsidRPr="00B43C34">
              <w:rPr>
                <w:sz w:val="28"/>
                <w:szCs w:val="28"/>
                <w:lang w:val="ru-RU"/>
              </w:rPr>
              <w:t>громадян</w:t>
            </w:r>
            <w:r w:rsidRPr="00B43C34">
              <w:rPr>
                <w:spacing w:val="1"/>
                <w:sz w:val="28"/>
                <w:szCs w:val="28"/>
                <w:lang w:val="ru-RU"/>
              </w:rPr>
              <w:t xml:space="preserve"> </w:t>
            </w:r>
            <w:r w:rsidRPr="00B43C34">
              <w:rPr>
                <w:sz w:val="28"/>
                <w:szCs w:val="28"/>
                <w:lang w:val="ru-RU"/>
              </w:rPr>
              <w:t>похилого</w:t>
            </w:r>
            <w:r w:rsidRPr="00B43C34">
              <w:rPr>
                <w:spacing w:val="-1"/>
                <w:sz w:val="28"/>
                <w:szCs w:val="28"/>
                <w:lang w:val="ru-RU"/>
              </w:rPr>
              <w:t xml:space="preserve"> </w:t>
            </w:r>
            <w:r w:rsidRPr="00B43C34">
              <w:rPr>
                <w:sz w:val="28"/>
                <w:szCs w:val="28"/>
                <w:lang w:val="ru-RU"/>
              </w:rPr>
              <w:t>віку</w:t>
            </w:r>
            <w:r w:rsidRPr="00B43C34">
              <w:rPr>
                <w:spacing w:val="-1"/>
                <w:sz w:val="28"/>
                <w:szCs w:val="28"/>
                <w:lang w:val="ru-RU"/>
              </w:rPr>
              <w:t xml:space="preserve"> </w:t>
            </w:r>
            <w:r w:rsidRPr="00B43C34">
              <w:rPr>
                <w:sz w:val="28"/>
                <w:szCs w:val="28"/>
                <w:lang w:val="ru-RU"/>
              </w:rPr>
              <w:t>в</w:t>
            </w:r>
            <w:r w:rsidRPr="00B43C34">
              <w:rPr>
                <w:spacing w:val="-2"/>
                <w:sz w:val="28"/>
                <w:szCs w:val="28"/>
                <w:lang w:val="ru-RU"/>
              </w:rPr>
              <w:t xml:space="preserve"> </w:t>
            </w:r>
            <w:r w:rsidRPr="00B43C34">
              <w:rPr>
                <w:sz w:val="28"/>
                <w:szCs w:val="28"/>
                <w:lang w:val="ru-RU"/>
              </w:rPr>
              <w:t>Україні</w:t>
            </w:r>
            <w:r w:rsidR="00CF6CC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CF6CC2">
              <w:rPr>
                <w:sz w:val="28"/>
                <w:szCs w:val="28"/>
                <w:lang w:val="ru-RU"/>
              </w:rPr>
              <w:t>«</w:t>
            </w:r>
            <w:r w:rsidRPr="00B43C34">
              <w:rPr>
                <w:sz w:val="28"/>
                <w:szCs w:val="28"/>
                <w:lang w:val="ru-RU"/>
              </w:rPr>
              <w:t>Про статус гірських населених</w:t>
            </w:r>
            <w:r w:rsidRPr="00B43C34">
              <w:rPr>
                <w:spacing w:val="1"/>
                <w:sz w:val="28"/>
                <w:szCs w:val="28"/>
                <w:lang w:val="ru-RU"/>
              </w:rPr>
              <w:t xml:space="preserve"> </w:t>
            </w:r>
            <w:r w:rsidRPr="00B43C34">
              <w:rPr>
                <w:sz w:val="28"/>
                <w:szCs w:val="28"/>
                <w:lang w:val="ru-RU"/>
              </w:rPr>
              <w:t>пунктів</w:t>
            </w:r>
            <w:r w:rsidRPr="00B43C34">
              <w:rPr>
                <w:spacing w:val="-2"/>
                <w:sz w:val="28"/>
                <w:szCs w:val="28"/>
                <w:lang w:val="ru-RU"/>
              </w:rPr>
              <w:t xml:space="preserve"> </w:t>
            </w:r>
            <w:proofErr w:type="gramStart"/>
            <w:r w:rsidRPr="00B43C34">
              <w:rPr>
                <w:sz w:val="28"/>
                <w:szCs w:val="28"/>
                <w:lang w:val="ru-RU"/>
              </w:rPr>
              <w:t>в</w:t>
            </w:r>
            <w:proofErr w:type="gramEnd"/>
            <w:r w:rsidRPr="00B43C34">
              <w:rPr>
                <w:spacing w:val="-2"/>
                <w:sz w:val="28"/>
                <w:szCs w:val="28"/>
                <w:lang w:val="ru-RU"/>
              </w:rPr>
              <w:t xml:space="preserve"> </w:t>
            </w:r>
            <w:r w:rsidRPr="00B43C34">
              <w:rPr>
                <w:sz w:val="28"/>
                <w:szCs w:val="28"/>
                <w:lang w:val="ru-RU"/>
              </w:rPr>
              <w:t>Україні</w:t>
            </w:r>
            <w:r w:rsidR="00CF6CC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lastRenderedPageBreak/>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жертви</w:t>
            </w:r>
            <w:r w:rsidRPr="00B43C34">
              <w:rPr>
                <w:spacing w:val="1"/>
                <w:sz w:val="28"/>
                <w:szCs w:val="28"/>
                <w:lang w:val="ru-RU"/>
              </w:rPr>
              <w:t xml:space="preserve"> </w:t>
            </w:r>
            <w:r w:rsidRPr="00B43C34">
              <w:rPr>
                <w:sz w:val="28"/>
                <w:szCs w:val="28"/>
                <w:lang w:val="ru-RU"/>
              </w:rPr>
              <w:t>нацистських</w:t>
            </w:r>
            <w:r w:rsidRPr="00B43C34">
              <w:rPr>
                <w:spacing w:val="1"/>
                <w:sz w:val="28"/>
                <w:szCs w:val="28"/>
                <w:lang w:val="ru-RU"/>
              </w:rPr>
              <w:t xml:space="preserve"> </w:t>
            </w:r>
            <w:r w:rsidRPr="00B43C34">
              <w:rPr>
                <w:sz w:val="28"/>
                <w:szCs w:val="28"/>
                <w:lang w:val="ru-RU"/>
              </w:rPr>
              <w:t>переслідувань</w:t>
            </w:r>
            <w:r w:rsidR="00CF6CC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4"/>
                <w:sz w:val="28"/>
                <w:szCs w:val="28"/>
                <w:lang w:val="ru-RU"/>
              </w:rPr>
              <w:t xml:space="preserve"> </w:t>
            </w:r>
            <w:r w:rsidRPr="00B43C34">
              <w:rPr>
                <w:sz w:val="28"/>
                <w:szCs w:val="28"/>
                <w:lang w:val="ru-RU"/>
              </w:rPr>
              <w:t>пенсійне</w:t>
            </w:r>
            <w:r w:rsidRPr="00B43C34">
              <w:rPr>
                <w:spacing w:val="-4"/>
                <w:sz w:val="28"/>
                <w:szCs w:val="28"/>
                <w:lang w:val="ru-RU"/>
              </w:rPr>
              <w:t xml:space="preserve"> </w:t>
            </w:r>
            <w:r w:rsidRPr="00B43C34">
              <w:rPr>
                <w:sz w:val="28"/>
                <w:szCs w:val="28"/>
                <w:lang w:val="ru-RU"/>
              </w:rPr>
              <w:t>страхування</w:t>
            </w:r>
            <w:r w:rsidR="00CF6CC2">
              <w:rPr>
                <w:sz w:val="28"/>
                <w:szCs w:val="28"/>
                <w:lang w:val="ru-RU"/>
              </w:rPr>
              <w:t>»</w:t>
            </w:r>
            <w:proofErr w:type="gramStart"/>
            <w:r w:rsidRPr="00B43C34">
              <w:rPr>
                <w:spacing w:val="-4"/>
                <w:sz w:val="28"/>
                <w:szCs w:val="28"/>
                <w:lang w:val="ru-RU"/>
              </w:rPr>
              <w:t xml:space="preserve"> </w:t>
            </w:r>
            <w:r w:rsidRPr="00B43C34">
              <w:rPr>
                <w:sz w:val="28"/>
                <w:szCs w:val="28"/>
                <w:lang w:val="ru-RU"/>
              </w:rPr>
              <w:t>;</w:t>
            </w:r>
            <w:proofErr w:type="gramEnd"/>
            <w:r w:rsidRPr="00B43C34">
              <w:rPr>
                <w:sz w:val="28"/>
                <w:szCs w:val="28"/>
                <w:lang w:val="ru-RU"/>
              </w:rPr>
              <w:t xml:space="preserve"> Закон України </w:t>
            </w:r>
            <w:r w:rsidR="00CF6CC2">
              <w:rPr>
                <w:sz w:val="28"/>
                <w:szCs w:val="28"/>
                <w:lang w:val="ru-RU"/>
              </w:rPr>
              <w:t>«</w:t>
            </w:r>
            <w:r w:rsidRPr="00B43C34">
              <w:rPr>
                <w:sz w:val="28"/>
                <w:szCs w:val="28"/>
                <w:lang w:val="ru-RU"/>
              </w:rPr>
              <w:t>Про поліпшення матеріального</w:t>
            </w:r>
            <w:r w:rsidRPr="00B43C34">
              <w:rPr>
                <w:spacing w:val="1"/>
                <w:sz w:val="28"/>
                <w:szCs w:val="28"/>
                <w:lang w:val="ru-RU"/>
              </w:rPr>
              <w:t xml:space="preserve"> </w:t>
            </w:r>
            <w:r w:rsidRPr="00B43C34">
              <w:rPr>
                <w:sz w:val="28"/>
                <w:szCs w:val="28"/>
                <w:lang w:val="ru-RU"/>
              </w:rPr>
              <w:t>становища</w:t>
            </w:r>
            <w:r w:rsidRPr="00B43C34">
              <w:rPr>
                <w:spacing w:val="1"/>
                <w:sz w:val="28"/>
                <w:szCs w:val="28"/>
                <w:lang w:val="ru-RU"/>
              </w:rPr>
              <w:t xml:space="preserve"> </w:t>
            </w:r>
            <w:r w:rsidRPr="00B43C34">
              <w:rPr>
                <w:sz w:val="28"/>
                <w:szCs w:val="28"/>
                <w:lang w:val="ru-RU"/>
              </w:rPr>
              <w:t>учасників</w:t>
            </w:r>
            <w:r w:rsidRPr="00B43C34">
              <w:rPr>
                <w:spacing w:val="1"/>
                <w:sz w:val="28"/>
                <w:szCs w:val="28"/>
                <w:lang w:val="ru-RU"/>
              </w:rPr>
              <w:t xml:space="preserve"> </w:t>
            </w:r>
            <w:r w:rsidRPr="00B43C34">
              <w:rPr>
                <w:sz w:val="28"/>
                <w:szCs w:val="28"/>
                <w:lang w:val="ru-RU"/>
              </w:rPr>
              <w:t>бойових</w:t>
            </w:r>
            <w:r w:rsidRPr="00B43C34">
              <w:rPr>
                <w:spacing w:val="1"/>
                <w:sz w:val="28"/>
                <w:szCs w:val="28"/>
                <w:lang w:val="ru-RU"/>
              </w:rPr>
              <w:t xml:space="preserve"> </w:t>
            </w:r>
            <w:r w:rsidRPr="00B43C34">
              <w:rPr>
                <w:sz w:val="28"/>
                <w:szCs w:val="28"/>
                <w:lang w:val="ru-RU"/>
              </w:rPr>
              <w:t>дій</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осіб</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інвалідністю</w:t>
            </w:r>
            <w:r w:rsidRPr="00B43C34">
              <w:rPr>
                <w:spacing w:val="-2"/>
                <w:sz w:val="28"/>
                <w:szCs w:val="28"/>
                <w:lang w:val="ru-RU"/>
              </w:rPr>
              <w:t xml:space="preserve"> </w:t>
            </w:r>
            <w:r w:rsidRPr="00B43C34">
              <w:rPr>
                <w:sz w:val="28"/>
                <w:szCs w:val="28"/>
                <w:lang w:val="ru-RU"/>
              </w:rPr>
              <w:t>внаслідок</w:t>
            </w:r>
            <w:r w:rsidRPr="00B43C34">
              <w:rPr>
                <w:spacing w:val="-1"/>
                <w:sz w:val="28"/>
                <w:szCs w:val="28"/>
                <w:lang w:val="ru-RU"/>
              </w:rPr>
              <w:t xml:space="preserve"> </w:t>
            </w:r>
            <w:r w:rsidRPr="00B43C34">
              <w:rPr>
                <w:sz w:val="28"/>
                <w:szCs w:val="28"/>
                <w:lang w:val="ru-RU"/>
              </w:rPr>
              <w:t>війни</w:t>
            </w:r>
            <w:r w:rsidR="00CF6CC2">
              <w:rPr>
                <w:sz w:val="28"/>
                <w:szCs w:val="28"/>
                <w:lang w:val="ru-RU"/>
              </w:rPr>
              <w:t>»</w:t>
            </w:r>
            <w:r w:rsidRPr="00B43C34">
              <w:rPr>
                <w:sz w:val="28"/>
                <w:szCs w:val="28"/>
                <w:lang w:val="ru-RU"/>
              </w:rPr>
              <w:t>;</w:t>
            </w:r>
          </w:p>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державну</w:t>
            </w:r>
            <w:r w:rsidRPr="00B43C34">
              <w:rPr>
                <w:spacing w:val="1"/>
                <w:sz w:val="28"/>
                <w:szCs w:val="28"/>
                <w:lang w:val="ru-RU"/>
              </w:rPr>
              <w:t xml:space="preserve"> </w:t>
            </w:r>
            <w:proofErr w:type="gramStart"/>
            <w:r w:rsidRPr="00B43C34">
              <w:rPr>
                <w:sz w:val="28"/>
                <w:szCs w:val="28"/>
                <w:lang w:val="ru-RU"/>
              </w:rPr>
              <w:t>соц</w:t>
            </w:r>
            <w:proofErr w:type="gramEnd"/>
            <w:r w:rsidRPr="00B43C34">
              <w:rPr>
                <w:sz w:val="28"/>
                <w:szCs w:val="28"/>
                <w:lang w:val="ru-RU"/>
              </w:rPr>
              <w:t>іальну</w:t>
            </w:r>
            <w:r w:rsidRPr="00B43C34">
              <w:rPr>
                <w:spacing w:val="1"/>
                <w:sz w:val="28"/>
                <w:szCs w:val="28"/>
                <w:lang w:val="ru-RU"/>
              </w:rPr>
              <w:t xml:space="preserve"> </w:t>
            </w:r>
            <w:r w:rsidRPr="00B43C34">
              <w:rPr>
                <w:sz w:val="28"/>
                <w:szCs w:val="28"/>
                <w:lang w:val="ru-RU"/>
              </w:rPr>
              <w:t>допомогу особам, які не мають права на пенсію, та</w:t>
            </w:r>
            <w:r w:rsidRPr="00B43C34">
              <w:rPr>
                <w:spacing w:val="1"/>
                <w:sz w:val="28"/>
                <w:szCs w:val="28"/>
                <w:lang w:val="ru-RU"/>
              </w:rPr>
              <w:t xml:space="preserve"> </w:t>
            </w:r>
            <w:r w:rsidRPr="00B43C34">
              <w:rPr>
                <w:sz w:val="28"/>
                <w:szCs w:val="28"/>
                <w:lang w:val="ru-RU"/>
              </w:rPr>
              <w:t>особам</w:t>
            </w:r>
            <w:r w:rsidRPr="00B43C34">
              <w:rPr>
                <w:spacing w:val="-2"/>
                <w:sz w:val="28"/>
                <w:szCs w:val="28"/>
                <w:lang w:val="ru-RU"/>
              </w:rPr>
              <w:t xml:space="preserve"> </w:t>
            </w:r>
            <w:r w:rsidRPr="00B43C34">
              <w:rPr>
                <w:sz w:val="28"/>
                <w:szCs w:val="28"/>
                <w:lang w:val="ru-RU"/>
              </w:rPr>
              <w:t>з інвалідністю</w:t>
            </w:r>
            <w:r w:rsidR="00CF6CC2">
              <w:rPr>
                <w:sz w:val="28"/>
                <w:szCs w:val="28"/>
                <w:lang w:val="ru-RU"/>
              </w:rPr>
              <w:t>»</w:t>
            </w:r>
            <w:r w:rsidRPr="00B43C34">
              <w:rPr>
                <w:sz w:val="28"/>
                <w:szCs w:val="28"/>
                <w:lang w:val="ru-RU"/>
              </w:rPr>
              <w:t>;</w:t>
            </w:r>
          </w:p>
          <w:p w:rsidR="00930274" w:rsidRPr="00CF6CC2" w:rsidRDefault="00930274" w:rsidP="00CF6CC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безпеку</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71"/>
                <w:sz w:val="28"/>
                <w:szCs w:val="28"/>
              </w:rPr>
              <w:t xml:space="preserve"> </w:t>
            </w:r>
            <w:r w:rsidRPr="00B43C34">
              <w:rPr>
                <w:rFonts w:ascii="Times New Roman" w:hAnsi="Times New Roman" w:cs="Times New Roman"/>
                <w:sz w:val="28"/>
                <w:szCs w:val="28"/>
              </w:rPr>
              <w:t>якість</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донорської</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крові</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та</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компонентів</w:t>
            </w:r>
            <w:r w:rsidRPr="00B43C34">
              <w:rPr>
                <w:rFonts w:ascii="Times New Roman" w:hAnsi="Times New Roman" w:cs="Times New Roman"/>
                <w:spacing w:val="-3"/>
                <w:sz w:val="28"/>
                <w:szCs w:val="28"/>
              </w:rPr>
              <w:t xml:space="preserve"> </w:t>
            </w:r>
            <w:r w:rsidRPr="00B43C34">
              <w:rPr>
                <w:rFonts w:ascii="Times New Roman" w:hAnsi="Times New Roman" w:cs="Times New Roman"/>
                <w:sz w:val="28"/>
                <w:szCs w:val="28"/>
              </w:rPr>
              <w:t>крові</w:t>
            </w:r>
            <w:r w:rsidR="00CF6CC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70" w:history="1">
              <w:r w:rsidR="00930274" w:rsidRPr="00864457">
                <w:rPr>
                  <w:rFonts w:ascii="Times New Roman" w:eastAsia="Times New Roman" w:hAnsi="Times New Roman" w:cs="Times New Roman"/>
                  <w:sz w:val="28"/>
                  <w:szCs w:val="28"/>
                  <w:lang w:eastAsia="ru-RU"/>
                </w:rPr>
                <w:t xml:space="preserve">Встановлення пенсії за особливі заслуги перед Україною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w:t>
              </w:r>
              <w:proofErr w:type="gramStart"/>
              <w:r w:rsidR="00930274" w:rsidRPr="00864457">
                <w:rPr>
                  <w:rFonts w:ascii="Times New Roman" w:eastAsia="Times New Roman" w:hAnsi="Times New Roman" w:cs="Times New Roman"/>
                  <w:sz w:val="28"/>
                  <w:szCs w:val="28"/>
                  <w:lang w:eastAsia="ru-RU"/>
                </w:rPr>
                <w:t>Закону</w:t>
              </w:r>
              <w:proofErr w:type="gramEnd"/>
              <w:r w:rsidR="00930274" w:rsidRPr="00864457">
                <w:rPr>
                  <w:rFonts w:ascii="Times New Roman" w:eastAsia="Times New Roman" w:hAnsi="Times New Roman" w:cs="Times New Roman"/>
                  <w:sz w:val="28"/>
                  <w:szCs w:val="28"/>
                  <w:lang w:eastAsia="ru-RU"/>
                </w:rPr>
                <w:t xml:space="preserve"> України “Про пенсії за особливі заслуги перед Україною”</w:t>
              </w:r>
            </w:hyperlink>
          </w:p>
          <w:p w:rsidR="00930274" w:rsidRPr="00864457" w:rsidRDefault="00930274" w:rsidP="005A530A">
            <w:pPr>
              <w:tabs>
                <w:tab w:val="left" w:pos="-2340"/>
                <w:tab w:val="left" w:pos="4680"/>
              </w:tabs>
              <w:spacing w:after="0"/>
              <w:jc w:val="both"/>
              <w:rPr>
                <w:rFonts w:ascii="Times New Roman" w:eastAsia="Calibri" w:hAnsi="Times New Roman" w:cs="Times New Roman"/>
                <w:sz w:val="28"/>
                <w:szCs w:val="28"/>
              </w:rPr>
            </w:pPr>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CF6CC2">
              <w:rPr>
                <w:sz w:val="28"/>
                <w:szCs w:val="28"/>
                <w:lang w:val="ru-RU"/>
              </w:rPr>
              <w:t>»</w:t>
            </w:r>
            <w:r w:rsidRPr="00B43C34">
              <w:rPr>
                <w:sz w:val="28"/>
                <w:szCs w:val="28"/>
                <w:lang w:val="ru-RU"/>
              </w:rPr>
              <w:t>;</w:t>
            </w:r>
          </w:p>
          <w:p w:rsidR="00930274" w:rsidRPr="00CF6CC2" w:rsidRDefault="00930274" w:rsidP="00CF6CC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 пенсії за особливі заслуги</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перед</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Україною</w:t>
            </w:r>
            <w:r w:rsidR="00CF6CC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71" w:history="1">
              <w:r w:rsidR="00930274" w:rsidRPr="00864457">
                <w:rPr>
                  <w:rFonts w:ascii="Times New Roman" w:eastAsia="Times New Roman" w:hAnsi="Times New Roman" w:cs="Times New Roman"/>
                  <w:sz w:val="28"/>
                  <w:szCs w:val="28"/>
                  <w:lang w:eastAsia="ru-RU"/>
                </w:rPr>
                <w:t xml:space="preserve">Надання інформації щодо розрахунків та платежів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Пенсійного фонду України</w:t>
              </w:r>
            </w:hyperlink>
          </w:p>
        </w:tc>
        <w:tc>
          <w:tcPr>
            <w:tcW w:w="2892" w:type="dxa"/>
            <w:gridSpan w:val="2"/>
            <w:vAlign w:val="center"/>
          </w:tcPr>
          <w:p w:rsidR="00930274" w:rsidRPr="00CF6CC2" w:rsidRDefault="00930274" w:rsidP="00CF6CC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 xml:space="preserve">Закон України </w:t>
            </w:r>
            <w:r w:rsidR="00CF6CC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CF6CC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72" w:history="1">
              <w:r w:rsidR="00930274" w:rsidRPr="00864457">
                <w:rPr>
                  <w:rFonts w:ascii="Times New Roman" w:eastAsia="Times New Roman" w:hAnsi="Times New Roman" w:cs="Times New Roman"/>
                  <w:sz w:val="28"/>
                  <w:szCs w:val="28"/>
                  <w:lang w:eastAsia="ru-RU"/>
                </w:rPr>
                <w:t xml:space="preserve">Надання повідомлення-розрахунку суми доплати відповідно до частини третьої статті 24 Закону </w:t>
              </w:r>
              <w:r w:rsidR="00930274" w:rsidRPr="00864457">
                <w:rPr>
                  <w:rFonts w:ascii="Times New Roman" w:eastAsia="Times New Roman" w:hAnsi="Times New Roman" w:cs="Times New Roman"/>
                  <w:sz w:val="28"/>
                  <w:szCs w:val="28"/>
                  <w:lang w:eastAsia="ru-RU"/>
                </w:rPr>
                <w:lastRenderedPageBreak/>
                <w:t>України “Про загальнообов’язкове державне пенсійне страхування”</w:t>
              </w:r>
            </w:hyperlink>
          </w:p>
        </w:tc>
        <w:tc>
          <w:tcPr>
            <w:tcW w:w="2892" w:type="dxa"/>
            <w:gridSpan w:val="2"/>
            <w:vAlign w:val="center"/>
          </w:tcPr>
          <w:p w:rsidR="00930274" w:rsidRPr="00CF6CC2" w:rsidRDefault="00930274" w:rsidP="00CF6CC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lastRenderedPageBreak/>
              <w:t xml:space="preserve">Закон України </w:t>
            </w:r>
            <w:r w:rsidR="00CF6CC2">
              <w:rPr>
                <w:rFonts w:ascii="Times New Roman" w:hAnsi="Times New Roman" w:cs="Times New Roman"/>
                <w:spacing w:val="-1"/>
                <w:sz w:val="28"/>
                <w:szCs w:val="28"/>
                <w:lang w:val="uk-UA"/>
              </w:rPr>
              <w:t>«</w:t>
            </w:r>
            <w:r w:rsidRPr="00B43C34">
              <w:rPr>
                <w:rFonts w:ascii="Times New Roman" w:hAnsi="Times New Roman" w:cs="Times New Roman"/>
                <w:spacing w:val="-1"/>
                <w:sz w:val="28"/>
                <w:szCs w:val="28"/>
              </w:rPr>
              <w:t>Про</w:t>
            </w:r>
            <w:r w:rsidRPr="00B43C34">
              <w:rPr>
                <w:rFonts w:ascii="Times New Roman" w:hAnsi="Times New Roman" w:cs="Times New Roman"/>
                <w:spacing w:val="-16"/>
                <w:sz w:val="28"/>
                <w:szCs w:val="28"/>
              </w:rPr>
              <w:t xml:space="preserve"> </w:t>
            </w:r>
            <w:r w:rsidRPr="00B43C34">
              <w:rPr>
                <w:rFonts w:ascii="Times New Roman" w:hAnsi="Times New Roman" w:cs="Times New Roman"/>
                <w:sz w:val="28"/>
                <w:szCs w:val="28"/>
              </w:rPr>
              <w:lastRenderedPageBreak/>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CF6CC2">
              <w:rPr>
                <w:rFonts w:ascii="Times New Roman" w:hAnsi="Times New Roman" w:cs="Times New Roman"/>
                <w:sz w:val="28"/>
                <w:szCs w:val="28"/>
                <w:lang w:val="uk-UA"/>
              </w:rPr>
              <w:t>»</w:t>
            </w:r>
          </w:p>
        </w:tc>
      </w:tr>
      <w:tr w:rsidR="00930274" w:rsidRPr="00C551E5" w:rsidTr="00B16BC6">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73" w:history="1">
              <w:r w:rsidR="00930274" w:rsidRPr="00864457">
                <w:rPr>
                  <w:rFonts w:ascii="Times New Roman" w:eastAsia="Times New Roman" w:hAnsi="Times New Roman" w:cs="Times New Roman"/>
                  <w:sz w:val="28"/>
                  <w:szCs w:val="28"/>
                  <w:lang w:eastAsia="ru-RU"/>
                </w:rPr>
                <w:t>Реєстрація користувачів електронних послуг на вебпорталі електронних послуг Пенсійного фонду України</w:t>
              </w:r>
            </w:hyperlink>
          </w:p>
        </w:tc>
        <w:tc>
          <w:tcPr>
            <w:tcW w:w="2892" w:type="dxa"/>
            <w:gridSpan w:val="2"/>
            <w:vAlign w:val="center"/>
          </w:tcPr>
          <w:p w:rsidR="00930274" w:rsidRPr="007253AB" w:rsidRDefault="00930274" w:rsidP="00B16BC6">
            <w:pPr>
              <w:pStyle w:val="TableParagraph"/>
              <w:ind w:left="91" w:right="0"/>
              <w:rPr>
                <w:sz w:val="28"/>
                <w:szCs w:val="28"/>
                <w:lang w:val="ru-RU"/>
              </w:rPr>
            </w:pPr>
            <w:r w:rsidRPr="00B43C34">
              <w:rPr>
                <w:sz w:val="28"/>
                <w:szCs w:val="28"/>
                <w:lang w:val="ru-RU"/>
              </w:rPr>
              <w:t>Закон</w:t>
            </w:r>
            <w:r w:rsidRPr="00B43C34">
              <w:rPr>
                <w:spacing w:val="-11"/>
                <w:sz w:val="28"/>
                <w:szCs w:val="28"/>
                <w:lang w:val="ru-RU"/>
              </w:rPr>
              <w:t xml:space="preserve"> </w:t>
            </w:r>
            <w:r w:rsidRPr="00B43C34">
              <w:rPr>
                <w:sz w:val="28"/>
                <w:szCs w:val="28"/>
                <w:lang w:val="ru-RU"/>
              </w:rPr>
              <w:t>України</w:t>
            </w:r>
            <w:r w:rsidRPr="00B43C34">
              <w:rPr>
                <w:spacing w:val="48"/>
                <w:sz w:val="28"/>
                <w:szCs w:val="28"/>
                <w:lang w:val="ru-RU"/>
              </w:rPr>
              <w:t xml:space="preserve"> </w:t>
            </w:r>
            <w:r w:rsidR="00CF6CC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інформацію</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hyperlink r:id="rId74" w:history="1">
              <w:r w:rsidRPr="00B43C34">
                <w:rPr>
                  <w:rStyle w:val="ListLabel6"/>
                  <w:szCs w:val="28"/>
                </w:rPr>
                <w:t>Про</w:t>
              </w:r>
            </w:hyperlink>
            <w:r w:rsidRPr="00B43C34">
              <w:rPr>
                <w:spacing w:val="1"/>
                <w:sz w:val="28"/>
                <w:szCs w:val="28"/>
                <w:lang w:val="ru-RU"/>
              </w:rPr>
              <w:t xml:space="preserve"> </w:t>
            </w:r>
            <w:hyperlink r:id="rId75" w:history="1">
              <w:r w:rsidRPr="00B43C34">
                <w:rPr>
                  <w:rStyle w:val="ListLabel6"/>
                  <w:szCs w:val="28"/>
                </w:rPr>
                <w:t>захист</w:t>
              </w:r>
            </w:hyperlink>
            <w:r w:rsidRPr="00B43C34">
              <w:rPr>
                <w:spacing w:val="1"/>
                <w:sz w:val="28"/>
                <w:szCs w:val="28"/>
                <w:lang w:val="ru-RU"/>
              </w:rPr>
              <w:t xml:space="preserve"> </w:t>
            </w:r>
            <w:hyperlink r:id="rId76" w:history="1">
              <w:r w:rsidRPr="00B43C34">
                <w:rPr>
                  <w:rStyle w:val="ListLabel6"/>
                  <w:szCs w:val="28"/>
                </w:rPr>
                <w:t>інформації</w:t>
              </w:r>
            </w:hyperlink>
            <w:r w:rsidRPr="00B43C34">
              <w:rPr>
                <w:spacing w:val="1"/>
                <w:sz w:val="28"/>
                <w:szCs w:val="28"/>
                <w:lang w:val="ru-RU"/>
              </w:rPr>
              <w:t xml:space="preserve"> </w:t>
            </w:r>
            <w:hyperlink r:id="rId77" w:history="1">
              <w:r w:rsidRPr="00B43C34">
                <w:rPr>
                  <w:rStyle w:val="ListLabel6"/>
                  <w:szCs w:val="28"/>
                </w:rPr>
                <w:t>в</w:t>
              </w:r>
            </w:hyperlink>
            <w:r w:rsidRPr="00B43C34">
              <w:rPr>
                <w:spacing w:val="1"/>
                <w:sz w:val="28"/>
                <w:szCs w:val="28"/>
                <w:lang w:val="ru-RU"/>
              </w:rPr>
              <w:t xml:space="preserve"> </w:t>
            </w:r>
            <w:hyperlink r:id="rId78" w:history="1">
              <w:r w:rsidRPr="00B43C34">
                <w:rPr>
                  <w:rStyle w:val="ListLabel6"/>
                  <w:szCs w:val="28"/>
                </w:rPr>
                <w:t>інформаційно</w:t>
              </w:r>
            </w:hyperlink>
            <w:hyperlink r:id="rId79" w:history="1">
              <w:r w:rsidRPr="00B43C34">
                <w:rPr>
                  <w:rStyle w:val="ListLabel6"/>
                  <w:szCs w:val="28"/>
                </w:rPr>
                <w:t>-</w:t>
              </w:r>
            </w:hyperlink>
            <w:hyperlink r:id="rId80" w:history="1">
              <w:r w:rsidRPr="00B43C34">
                <w:rPr>
                  <w:rStyle w:val="ListLabel6"/>
                  <w:szCs w:val="28"/>
                </w:rPr>
                <w:t>телекомунікаційних</w:t>
              </w:r>
            </w:hyperlink>
            <w:r w:rsidRPr="00B43C34">
              <w:rPr>
                <w:spacing w:val="-4"/>
                <w:sz w:val="28"/>
                <w:szCs w:val="28"/>
                <w:lang w:val="ru-RU"/>
              </w:rPr>
              <w:t xml:space="preserve"> </w:t>
            </w:r>
            <w:hyperlink r:id="rId81" w:history="1">
              <w:r w:rsidRPr="00B43C34">
                <w:rPr>
                  <w:rStyle w:val="ListLabel6"/>
                  <w:szCs w:val="28"/>
                </w:rPr>
                <w:t>системах</w:t>
              </w:r>
            </w:hyperlink>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 xml:space="preserve">Закон України </w:t>
            </w:r>
            <w:r w:rsidR="00CF6CC2">
              <w:rPr>
                <w:sz w:val="28"/>
                <w:szCs w:val="28"/>
                <w:lang w:val="ru-RU"/>
              </w:rPr>
              <w:t>«</w:t>
            </w:r>
            <w:hyperlink r:id="rId82" w:history="1">
              <w:r w:rsidRPr="00B43C34">
                <w:rPr>
                  <w:rStyle w:val="ListLabel6"/>
                  <w:szCs w:val="28"/>
                </w:rPr>
                <w:t>Про</w:t>
              </w:r>
            </w:hyperlink>
            <w:r w:rsidRPr="00B43C34">
              <w:rPr>
                <w:sz w:val="28"/>
                <w:szCs w:val="28"/>
                <w:lang w:val="ru-RU"/>
              </w:rPr>
              <w:t xml:space="preserve"> </w:t>
            </w:r>
            <w:hyperlink r:id="rId83" w:history="1">
              <w:r w:rsidRPr="00B43C34">
                <w:rPr>
                  <w:rStyle w:val="ListLabel6"/>
                  <w:szCs w:val="28"/>
                </w:rPr>
                <w:t>електронні</w:t>
              </w:r>
            </w:hyperlink>
            <w:r w:rsidRPr="00B43C34">
              <w:rPr>
                <w:sz w:val="28"/>
                <w:szCs w:val="28"/>
                <w:lang w:val="ru-RU"/>
              </w:rPr>
              <w:t xml:space="preserve"> </w:t>
            </w:r>
            <w:hyperlink r:id="rId84" w:history="1">
              <w:r w:rsidRPr="00B43C34">
                <w:rPr>
                  <w:rStyle w:val="ListLabel6"/>
                  <w:szCs w:val="28"/>
                </w:rPr>
                <w:t>документи</w:t>
              </w:r>
            </w:hyperlink>
            <w:r w:rsidRPr="00B43C34">
              <w:rPr>
                <w:sz w:val="28"/>
                <w:szCs w:val="28"/>
                <w:lang w:val="ru-RU"/>
              </w:rPr>
              <w:t xml:space="preserve"> </w:t>
            </w:r>
            <w:hyperlink r:id="rId85" w:history="1">
              <w:r w:rsidRPr="00B43C34">
                <w:rPr>
                  <w:rStyle w:val="ListLabel6"/>
                  <w:szCs w:val="28"/>
                </w:rPr>
                <w:t>та</w:t>
              </w:r>
            </w:hyperlink>
            <w:r w:rsidRPr="00B43C34">
              <w:rPr>
                <w:spacing w:val="1"/>
                <w:sz w:val="28"/>
                <w:szCs w:val="28"/>
                <w:lang w:val="ru-RU"/>
              </w:rPr>
              <w:t xml:space="preserve"> </w:t>
            </w:r>
            <w:hyperlink r:id="rId86" w:history="1">
              <w:r w:rsidRPr="00B43C34">
                <w:rPr>
                  <w:rStyle w:val="ListLabel7"/>
                  <w:szCs w:val="28"/>
                </w:rPr>
                <w:t xml:space="preserve">електронний </w:t>
              </w:r>
            </w:hyperlink>
            <w:hyperlink r:id="rId87" w:history="1">
              <w:r w:rsidRPr="00B43C34">
                <w:rPr>
                  <w:rStyle w:val="ListLabel6"/>
                  <w:szCs w:val="28"/>
                </w:rPr>
                <w:t>документообіг</w:t>
              </w:r>
            </w:hyperlink>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88" w:history="1">
              <w:r w:rsidR="00CF6CC2">
                <w:rPr>
                  <w:rStyle w:val="ListLabel6"/>
                  <w:szCs w:val="28"/>
                </w:rPr>
                <w:t>«</w:t>
              </w:r>
              <w:r w:rsidRPr="00B43C34">
                <w:rPr>
                  <w:rStyle w:val="ListLabel6"/>
                  <w:szCs w:val="28"/>
                </w:rPr>
                <w:t>Про</w:t>
              </w:r>
            </w:hyperlink>
            <w:r w:rsidRPr="00B43C34">
              <w:rPr>
                <w:spacing w:val="1"/>
                <w:sz w:val="28"/>
                <w:szCs w:val="28"/>
                <w:lang w:val="ru-RU"/>
              </w:rPr>
              <w:t xml:space="preserve"> </w:t>
            </w:r>
            <w:hyperlink r:id="rId89" w:history="1">
              <w:r w:rsidRPr="00B43C34">
                <w:rPr>
                  <w:rStyle w:val="ListLabel6"/>
                  <w:szCs w:val="28"/>
                </w:rPr>
                <w:t>захист</w:t>
              </w:r>
            </w:hyperlink>
            <w:r w:rsidRPr="00B43C34">
              <w:rPr>
                <w:spacing w:val="1"/>
                <w:sz w:val="28"/>
                <w:szCs w:val="28"/>
                <w:lang w:val="ru-RU"/>
              </w:rPr>
              <w:t xml:space="preserve"> </w:t>
            </w:r>
            <w:hyperlink r:id="rId90" w:history="1">
              <w:r w:rsidRPr="00B43C34">
                <w:rPr>
                  <w:rStyle w:val="ListLabel6"/>
                  <w:szCs w:val="28"/>
                </w:rPr>
                <w:t>персональних</w:t>
              </w:r>
            </w:hyperlink>
            <w:r w:rsidRPr="00B43C34">
              <w:rPr>
                <w:spacing w:val="1"/>
                <w:sz w:val="28"/>
                <w:szCs w:val="28"/>
                <w:lang w:val="ru-RU"/>
              </w:rPr>
              <w:t xml:space="preserve"> </w:t>
            </w:r>
            <w:hyperlink r:id="rId91" w:history="1">
              <w:r w:rsidRPr="00B43C34">
                <w:rPr>
                  <w:rStyle w:val="ListLabel6"/>
                  <w:szCs w:val="28"/>
                </w:rPr>
                <w:t>даних</w:t>
              </w:r>
            </w:hyperlink>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CF6CC2">
              <w:rPr>
                <w:sz w:val="28"/>
                <w:szCs w:val="28"/>
                <w:lang w:val="ru-RU"/>
              </w:rPr>
              <w:t>»</w:t>
            </w:r>
            <w:r w:rsidRPr="00B43C34">
              <w:rPr>
                <w:sz w:val="28"/>
                <w:szCs w:val="28"/>
                <w:lang w:val="ru-RU"/>
              </w:rPr>
              <w:t>;</w:t>
            </w:r>
          </w:p>
          <w:p w:rsidR="00930274" w:rsidRPr="00CF6CC2" w:rsidRDefault="00930274" w:rsidP="00CF6CC2">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електронні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довірчі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послуги</w:t>
            </w:r>
            <w:r w:rsidR="00CF6CC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92" w:history="1">
              <w:r w:rsidR="00930274" w:rsidRPr="00864457">
                <w:rPr>
                  <w:rFonts w:ascii="Times New Roman" w:eastAsia="Times New Roman" w:hAnsi="Times New Roman" w:cs="Times New Roman"/>
                  <w:sz w:val="28"/>
                  <w:szCs w:val="28"/>
                  <w:lang w:val="uk-UA" w:eastAsia="ru-RU"/>
                </w:rPr>
                <w:t>Призначення пенсії за вислугу років відповідно до Закону України “Про пенсійне забезпечення осіб, звільнених з військової служби, та деяких інших осіб”</w:t>
              </w:r>
            </w:hyperlink>
          </w:p>
        </w:tc>
        <w:tc>
          <w:tcPr>
            <w:tcW w:w="2892" w:type="dxa"/>
            <w:gridSpan w:val="2"/>
            <w:vAlign w:val="center"/>
          </w:tcPr>
          <w:p w:rsidR="00930274" w:rsidRPr="00B43C34" w:rsidRDefault="00930274" w:rsidP="00B16BC6">
            <w:pPr>
              <w:pStyle w:val="TableParagraph"/>
              <w:ind w:firstLine="31"/>
              <w:rPr>
                <w:sz w:val="28"/>
                <w:szCs w:val="28"/>
                <w:lang w:val="ru-RU"/>
              </w:rPr>
            </w:pPr>
            <w:r w:rsidRPr="00B43C34">
              <w:rPr>
                <w:sz w:val="28"/>
                <w:szCs w:val="28"/>
                <w:lang w:val="ru-RU"/>
              </w:rPr>
              <w:t xml:space="preserve">Закон України </w:t>
            </w:r>
            <w:r w:rsidR="00CF6CC2">
              <w:rPr>
                <w:sz w:val="28"/>
                <w:szCs w:val="28"/>
                <w:lang w:val="ru-RU"/>
              </w:rPr>
              <w:t>«</w:t>
            </w:r>
            <w:r w:rsidRPr="00B43C34">
              <w:rPr>
                <w:sz w:val="28"/>
                <w:szCs w:val="28"/>
                <w:lang w:val="ru-RU"/>
              </w:rPr>
              <w:t>Про пенсійне забезпечення</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firstLine="3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пенсійне</w:t>
            </w:r>
            <w:r w:rsidRPr="00B43C34">
              <w:rPr>
                <w:spacing w:val="1"/>
                <w:sz w:val="28"/>
                <w:szCs w:val="28"/>
                <w:lang w:val="ru-RU"/>
              </w:rPr>
              <w:t xml:space="preserve"> </w:t>
            </w:r>
            <w:r w:rsidRPr="00B43C34">
              <w:rPr>
                <w:sz w:val="28"/>
                <w:szCs w:val="28"/>
                <w:lang w:val="ru-RU"/>
              </w:rPr>
              <w:t>забезпечення</w:t>
            </w:r>
            <w:r w:rsidRPr="00B43C34">
              <w:rPr>
                <w:spacing w:val="1"/>
                <w:sz w:val="28"/>
                <w:szCs w:val="28"/>
                <w:lang w:val="ru-RU"/>
              </w:rPr>
              <w:t xml:space="preserve"> </w:t>
            </w:r>
            <w:proofErr w:type="gramStart"/>
            <w:r w:rsidRPr="00B43C34">
              <w:rPr>
                <w:sz w:val="28"/>
                <w:szCs w:val="28"/>
                <w:lang w:val="ru-RU"/>
              </w:rPr>
              <w:t>осіб</w:t>
            </w:r>
            <w:proofErr w:type="gramEnd"/>
            <w:r w:rsidRPr="00B43C34">
              <w:rPr>
                <w:sz w:val="28"/>
                <w:szCs w:val="28"/>
                <w:lang w:val="ru-RU"/>
              </w:rPr>
              <w:t>,</w:t>
            </w:r>
            <w:r w:rsidRPr="00B43C34">
              <w:rPr>
                <w:spacing w:val="1"/>
                <w:sz w:val="28"/>
                <w:szCs w:val="28"/>
                <w:lang w:val="ru-RU"/>
              </w:rPr>
              <w:t xml:space="preserve"> </w:t>
            </w:r>
            <w:r w:rsidRPr="00B43C34">
              <w:rPr>
                <w:sz w:val="28"/>
                <w:szCs w:val="28"/>
                <w:lang w:val="ru-RU"/>
              </w:rPr>
              <w:t>звільнених</w:t>
            </w:r>
            <w:r w:rsidRPr="00B43C34">
              <w:rPr>
                <w:spacing w:val="1"/>
                <w:sz w:val="28"/>
                <w:szCs w:val="28"/>
                <w:lang w:val="ru-RU"/>
              </w:rPr>
              <w:t xml:space="preserve"> </w:t>
            </w:r>
            <w:r w:rsidRPr="00B43C34">
              <w:rPr>
                <w:sz w:val="28"/>
                <w:szCs w:val="28"/>
                <w:lang w:val="ru-RU"/>
              </w:rPr>
              <w:t>з</w:t>
            </w:r>
            <w:r w:rsidRPr="00B43C34">
              <w:rPr>
                <w:spacing w:val="1"/>
                <w:sz w:val="28"/>
                <w:szCs w:val="28"/>
                <w:lang w:val="ru-RU"/>
              </w:rPr>
              <w:t xml:space="preserve"> </w:t>
            </w:r>
            <w:r w:rsidRPr="00B43C34">
              <w:rPr>
                <w:sz w:val="28"/>
                <w:szCs w:val="28"/>
                <w:lang w:val="ru-RU"/>
              </w:rPr>
              <w:t>військової</w:t>
            </w:r>
            <w:r w:rsidRPr="00B43C34">
              <w:rPr>
                <w:spacing w:val="1"/>
                <w:sz w:val="28"/>
                <w:szCs w:val="28"/>
                <w:lang w:val="ru-RU"/>
              </w:rPr>
              <w:t xml:space="preserve"> </w:t>
            </w:r>
            <w:r w:rsidRPr="00B43C34">
              <w:rPr>
                <w:sz w:val="28"/>
                <w:szCs w:val="28"/>
                <w:lang w:val="ru-RU"/>
              </w:rPr>
              <w:t>служби,</w:t>
            </w:r>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деяких</w:t>
            </w:r>
            <w:r w:rsidRPr="00B43C34">
              <w:rPr>
                <w:spacing w:val="1"/>
                <w:sz w:val="28"/>
                <w:szCs w:val="28"/>
                <w:lang w:val="ru-RU"/>
              </w:rPr>
              <w:t xml:space="preserve"> </w:t>
            </w:r>
            <w:r w:rsidRPr="00B43C34">
              <w:rPr>
                <w:sz w:val="28"/>
                <w:szCs w:val="28"/>
                <w:lang w:val="ru-RU"/>
              </w:rPr>
              <w:t>інших</w:t>
            </w:r>
            <w:r w:rsidRPr="00B43C34">
              <w:rPr>
                <w:spacing w:val="-1"/>
                <w:sz w:val="28"/>
                <w:szCs w:val="28"/>
                <w:lang w:val="ru-RU"/>
              </w:rPr>
              <w:t xml:space="preserve"> </w:t>
            </w:r>
            <w:r w:rsidRPr="00B43C34">
              <w:rPr>
                <w:sz w:val="28"/>
                <w:szCs w:val="28"/>
                <w:lang w:val="ru-RU"/>
              </w:rPr>
              <w:t>осіб</w:t>
            </w:r>
            <w:r w:rsidR="00CF6CC2">
              <w:rPr>
                <w:sz w:val="28"/>
                <w:szCs w:val="28"/>
                <w:lang w:val="ru-RU"/>
              </w:rPr>
              <w:t>»</w:t>
            </w:r>
            <w:r w:rsidRPr="00B43C34">
              <w:rPr>
                <w:sz w:val="28"/>
                <w:szCs w:val="28"/>
                <w:lang w:val="ru-RU"/>
              </w:rPr>
              <w:t>;</w:t>
            </w:r>
          </w:p>
          <w:p w:rsidR="00930274" w:rsidRPr="00CF6CC2" w:rsidRDefault="00930274" w:rsidP="00CF6CC2">
            <w:pPr>
              <w:ind w:firstLine="3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 xml:space="preserve">Про </w:t>
            </w:r>
            <w:r w:rsidRPr="00B43C34">
              <w:rPr>
                <w:rFonts w:ascii="Times New Roman" w:hAnsi="Times New Roman" w:cs="Times New Roman"/>
                <w:sz w:val="28"/>
                <w:szCs w:val="28"/>
              </w:rPr>
              <w:lastRenderedPageBreak/>
              <w:t>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страхування</w:t>
            </w:r>
            <w:r w:rsidR="00CF6CC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lang w:val="uk-UA"/>
              </w:rPr>
            </w:pPr>
            <w:hyperlink r:id="rId93" w:history="1">
              <w:r w:rsidR="00930274" w:rsidRPr="00864457">
                <w:rPr>
                  <w:rFonts w:ascii="Times New Roman" w:eastAsia="Times New Roman" w:hAnsi="Times New Roman" w:cs="Times New Roman"/>
                  <w:sz w:val="28"/>
                  <w:szCs w:val="28"/>
                  <w:lang w:eastAsia="ru-RU"/>
                </w:rPr>
                <w:t>Змі</w:t>
              </w:r>
              <w:proofErr w:type="gramStart"/>
              <w:r w:rsidR="00930274" w:rsidRPr="00864457">
                <w:rPr>
                  <w:rFonts w:ascii="Times New Roman" w:eastAsia="Times New Roman" w:hAnsi="Times New Roman" w:cs="Times New Roman"/>
                  <w:sz w:val="28"/>
                  <w:szCs w:val="28"/>
                  <w:lang w:eastAsia="ru-RU"/>
                </w:rPr>
                <w:t>на</w:t>
              </w:r>
              <w:proofErr w:type="gramEnd"/>
              <w:r w:rsidR="00930274" w:rsidRPr="00864457">
                <w:rPr>
                  <w:rFonts w:ascii="Times New Roman" w:eastAsia="Times New Roman" w:hAnsi="Times New Roman" w:cs="Times New Roman"/>
                  <w:sz w:val="28"/>
                  <w:szCs w:val="28"/>
                  <w:lang w:eastAsia="ru-RU"/>
                </w:rPr>
                <w:t xml:space="preserve"> </w:t>
              </w:r>
              <w:proofErr w:type="gramStart"/>
              <w:r w:rsidR="00930274" w:rsidRPr="00864457">
                <w:rPr>
                  <w:rFonts w:ascii="Times New Roman" w:eastAsia="Times New Roman" w:hAnsi="Times New Roman" w:cs="Times New Roman"/>
                  <w:sz w:val="28"/>
                  <w:szCs w:val="28"/>
                  <w:lang w:eastAsia="ru-RU"/>
                </w:rPr>
                <w:t>способу</w:t>
              </w:r>
              <w:proofErr w:type="gramEnd"/>
              <w:r w:rsidR="00930274" w:rsidRPr="00864457">
                <w:rPr>
                  <w:rFonts w:ascii="Times New Roman" w:eastAsia="Times New Roman" w:hAnsi="Times New Roman" w:cs="Times New Roman"/>
                  <w:sz w:val="28"/>
                  <w:szCs w:val="28"/>
                  <w:lang w:eastAsia="ru-RU"/>
                </w:rPr>
                <w:t xml:space="preserve"> виплати пенсії</w:t>
              </w:r>
            </w:hyperlink>
          </w:p>
        </w:tc>
        <w:tc>
          <w:tcPr>
            <w:tcW w:w="2892" w:type="dxa"/>
            <w:gridSpan w:val="2"/>
            <w:vAlign w:val="center"/>
          </w:tcPr>
          <w:p w:rsidR="00930274" w:rsidRPr="00B43C34" w:rsidRDefault="00930274" w:rsidP="00B16BC6">
            <w:pPr>
              <w:pStyle w:val="TableParagraph"/>
              <w:rPr>
                <w:sz w:val="28"/>
                <w:szCs w:val="28"/>
                <w:lang w:val="uk-UA"/>
              </w:rPr>
            </w:pPr>
            <w:r w:rsidRPr="00B43C34">
              <w:rPr>
                <w:sz w:val="28"/>
                <w:szCs w:val="28"/>
                <w:lang w:val="uk-UA"/>
              </w:rPr>
              <w:t>Закон</w:t>
            </w:r>
            <w:r w:rsidRPr="00B43C34">
              <w:rPr>
                <w:spacing w:val="1"/>
                <w:sz w:val="28"/>
                <w:szCs w:val="28"/>
                <w:lang w:val="uk-UA"/>
              </w:rPr>
              <w:t xml:space="preserve"> </w:t>
            </w:r>
            <w:r w:rsidRPr="00B43C34">
              <w:rPr>
                <w:sz w:val="28"/>
                <w:szCs w:val="28"/>
                <w:lang w:val="uk-UA"/>
              </w:rPr>
              <w:t>України</w:t>
            </w:r>
            <w:r w:rsidRPr="00B43C34">
              <w:rPr>
                <w:spacing w:val="1"/>
                <w:sz w:val="28"/>
                <w:szCs w:val="28"/>
                <w:lang w:val="uk-UA"/>
              </w:rPr>
              <w:t xml:space="preserve"> </w:t>
            </w:r>
            <w:r w:rsidR="00CF6CC2">
              <w:rPr>
                <w:sz w:val="28"/>
                <w:szCs w:val="28"/>
                <w:lang w:val="uk-UA"/>
              </w:rPr>
              <w:t>«</w:t>
            </w:r>
            <w:r w:rsidRPr="00B43C34">
              <w:rPr>
                <w:sz w:val="28"/>
                <w:szCs w:val="28"/>
                <w:lang w:val="uk-UA"/>
              </w:rPr>
              <w:t>Про</w:t>
            </w:r>
            <w:r w:rsidRPr="00B43C34">
              <w:rPr>
                <w:spacing w:val="1"/>
                <w:sz w:val="28"/>
                <w:szCs w:val="28"/>
                <w:lang w:val="uk-UA"/>
              </w:rPr>
              <w:t xml:space="preserve"> </w:t>
            </w:r>
            <w:r w:rsidRPr="00B43C34">
              <w:rPr>
                <w:sz w:val="28"/>
                <w:szCs w:val="28"/>
                <w:lang w:val="uk-UA"/>
              </w:rPr>
              <w:t>пенсійне</w:t>
            </w:r>
            <w:r w:rsidRPr="00B43C34">
              <w:rPr>
                <w:spacing w:val="1"/>
                <w:sz w:val="28"/>
                <w:szCs w:val="28"/>
                <w:lang w:val="uk-UA"/>
              </w:rPr>
              <w:t xml:space="preserve"> </w:t>
            </w:r>
            <w:r w:rsidRPr="00B43C34">
              <w:rPr>
                <w:sz w:val="28"/>
                <w:szCs w:val="28"/>
                <w:lang w:val="uk-UA"/>
              </w:rPr>
              <w:t>забезпечення</w:t>
            </w:r>
            <w:r w:rsidRPr="00B43C34">
              <w:rPr>
                <w:spacing w:val="1"/>
                <w:sz w:val="28"/>
                <w:szCs w:val="28"/>
                <w:lang w:val="uk-UA"/>
              </w:rPr>
              <w:t xml:space="preserve"> </w:t>
            </w:r>
            <w:r w:rsidRPr="00B43C34">
              <w:rPr>
                <w:sz w:val="28"/>
                <w:szCs w:val="28"/>
                <w:lang w:val="uk-UA"/>
              </w:rPr>
              <w:t>осіб,</w:t>
            </w:r>
            <w:r w:rsidRPr="00B43C34">
              <w:rPr>
                <w:spacing w:val="1"/>
                <w:sz w:val="28"/>
                <w:szCs w:val="28"/>
                <w:lang w:val="uk-UA"/>
              </w:rPr>
              <w:t xml:space="preserve"> </w:t>
            </w:r>
            <w:r w:rsidRPr="00B43C34">
              <w:rPr>
                <w:sz w:val="28"/>
                <w:szCs w:val="28"/>
                <w:lang w:val="uk-UA"/>
              </w:rPr>
              <w:t>звільнених</w:t>
            </w:r>
            <w:r w:rsidRPr="00B43C34">
              <w:rPr>
                <w:spacing w:val="1"/>
                <w:sz w:val="28"/>
                <w:szCs w:val="28"/>
                <w:lang w:val="uk-UA"/>
              </w:rPr>
              <w:t xml:space="preserve"> </w:t>
            </w:r>
            <w:r w:rsidRPr="00B43C34">
              <w:rPr>
                <w:sz w:val="28"/>
                <w:szCs w:val="28"/>
                <w:lang w:val="uk-UA"/>
              </w:rPr>
              <w:t>з</w:t>
            </w:r>
            <w:r w:rsidRPr="00B43C34">
              <w:rPr>
                <w:spacing w:val="1"/>
                <w:sz w:val="28"/>
                <w:szCs w:val="28"/>
                <w:lang w:val="uk-UA"/>
              </w:rPr>
              <w:t xml:space="preserve"> </w:t>
            </w:r>
            <w:r w:rsidRPr="00B43C34">
              <w:rPr>
                <w:sz w:val="28"/>
                <w:szCs w:val="28"/>
                <w:lang w:val="uk-UA"/>
              </w:rPr>
              <w:t>військової</w:t>
            </w:r>
            <w:r w:rsidRPr="00B43C34">
              <w:rPr>
                <w:spacing w:val="1"/>
                <w:sz w:val="28"/>
                <w:szCs w:val="28"/>
                <w:lang w:val="uk-UA"/>
              </w:rPr>
              <w:t xml:space="preserve"> </w:t>
            </w:r>
            <w:r w:rsidRPr="00B43C34">
              <w:rPr>
                <w:sz w:val="28"/>
                <w:szCs w:val="28"/>
                <w:lang w:val="uk-UA"/>
              </w:rPr>
              <w:t>служби,</w:t>
            </w:r>
            <w:r w:rsidRPr="00B43C34">
              <w:rPr>
                <w:spacing w:val="1"/>
                <w:sz w:val="28"/>
                <w:szCs w:val="28"/>
                <w:lang w:val="uk-UA"/>
              </w:rPr>
              <w:t xml:space="preserve"> </w:t>
            </w:r>
            <w:r w:rsidRPr="00B43C34">
              <w:rPr>
                <w:sz w:val="28"/>
                <w:szCs w:val="28"/>
                <w:lang w:val="uk-UA"/>
              </w:rPr>
              <w:t>та</w:t>
            </w:r>
            <w:r w:rsidRPr="00B43C34">
              <w:rPr>
                <w:spacing w:val="1"/>
                <w:sz w:val="28"/>
                <w:szCs w:val="28"/>
                <w:lang w:val="uk-UA"/>
              </w:rPr>
              <w:t xml:space="preserve"> </w:t>
            </w:r>
            <w:r w:rsidRPr="00B43C34">
              <w:rPr>
                <w:sz w:val="28"/>
                <w:szCs w:val="28"/>
                <w:lang w:val="uk-UA"/>
              </w:rPr>
              <w:t>деяких</w:t>
            </w:r>
            <w:r w:rsidRPr="00B43C34">
              <w:rPr>
                <w:spacing w:val="1"/>
                <w:sz w:val="28"/>
                <w:szCs w:val="28"/>
                <w:lang w:val="uk-UA"/>
              </w:rPr>
              <w:t xml:space="preserve"> </w:t>
            </w:r>
            <w:r w:rsidRPr="00B43C34">
              <w:rPr>
                <w:sz w:val="28"/>
                <w:szCs w:val="28"/>
                <w:lang w:val="uk-UA"/>
              </w:rPr>
              <w:t>інших осіб</w:t>
            </w:r>
            <w:r w:rsidR="00CF6CC2">
              <w:rPr>
                <w:sz w:val="28"/>
                <w:szCs w:val="28"/>
                <w:lang w:val="uk-UA"/>
              </w:rPr>
              <w:t>»</w:t>
            </w:r>
            <w:r w:rsidRPr="00B43C34">
              <w:rPr>
                <w:sz w:val="28"/>
                <w:szCs w:val="28"/>
                <w:lang w:val="uk-UA"/>
              </w:rPr>
              <w:t>;</w:t>
            </w:r>
          </w:p>
          <w:p w:rsidR="00930274" w:rsidRPr="00CF6CC2" w:rsidRDefault="00930274" w:rsidP="00CF6CC2">
            <w:pPr>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 загальнообов’язкове</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державне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пенсійне</w:t>
            </w:r>
            <w:r w:rsidRPr="00B43C34">
              <w:rPr>
                <w:rFonts w:ascii="Times New Roman" w:hAnsi="Times New Roman" w:cs="Times New Roman"/>
                <w:spacing w:val="-2"/>
                <w:sz w:val="28"/>
                <w:szCs w:val="28"/>
              </w:rPr>
              <w:t xml:space="preserve"> </w:t>
            </w:r>
            <w:r w:rsidRPr="00B43C34">
              <w:rPr>
                <w:rFonts w:ascii="Times New Roman" w:hAnsi="Times New Roman" w:cs="Times New Roman"/>
                <w:sz w:val="28"/>
                <w:szCs w:val="28"/>
              </w:rPr>
              <w:t>страхування</w:t>
            </w:r>
            <w:r w:rsidR="00CF6CC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Calibri" w:hAnsi="Times New Roman" w:cs="Times New Roman"/>
                <w:sz w:val="28"/>
                <w:szCs w:val="28"/>
              </w:rPr>
            </w:pPr>
            <w:hyperlink r:id="rId94" w:history="1">
              <w:r w:rsidR="00930274" w:rsidRPr="00864457">
                <w:rPr>
                  <w:rFonts w:ascii="Times New Roman" w:eastAsia="Times New Roman" w:hAnsi="Times New Roman" w:cs="Times New Roman"/>
                  <w:sz w:val="28"/>
                  <w:szCs w:val="28"/>
                  <w:lang w:eastAsia="ru-RU"/>
                </w:rPr>
                <w:t>Надання інформації з Електронного реєстру листків непрацездатності</w:t>
              </w:r>
            </w:hyperlink>
          </w:p>
        </w:tc>
        <w:tc>
          <w:tcPr>
            <w:tcW w:w="2892" w:type="dxa"/>
            <w:gridSpan w:val="2"/>
            <w:vAlign w:val="center"/>
          </w:tcPr>
          <w:p w:rsidR="00930274" w:rsidRPr="00B43C34" w:rsidRDefault="00930274" w:rsidP="00B16BC6">
            <w:pPr>
              <w:pStyle w:val="TableParagraph"/>
              <w:ind w:left="91"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CF6CC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91"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CF6CC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CF6CC2">
              <w:rPr>
                <w:sz w:val="28"/>
                <w:szCs w:val="28"/>
                <w:lang w:val="ru-RU"/>
              </w:rPr>
              <w:t>»</w:t>
            </w:r>
            <w:r w:rsidRPr="00B43C34">
              <w:rPr>
                <w:sz w:val="28"/>
                <w:szCs w:val="28"/>
                <w:lang w:val="ru-RU"/>
              </w:rPr>
              <w:t>;</w:t>
            </w:r>
          </w:p>
          <w:p w:rsidR="00930274" w:rsidRPr="00B43C34" w:rsidRDefault="00930274" w:rsidP="005A530A">
            <w:pPr>
              <w:pStyle w:val="TableParagraph"/>
              <w:spacing w:before="0"/>
              <w:ind w:left="91"/>
              <w:rPr>
                <w:sz w:val="28"/>
                <w:szCs w:val="28"/>
                <w:lang w:val="ru-RU"/>
              </w:rPr>
            </w:pPr>
            <w:r w:rsidRPr="00B43C34">
              <w:rPr>
                <w:sz w:val="28"/>
                <w:szCs w:val="28"/>
                <w:lang w:val="ru-RU"/>
              </w:rPr>
              <w:t xml:space="preserve">Закон України </w:t>
            </w:r>
            <w:r w:rsidR="00CF6CC2">
              <w:rPr>
                <w:sz w:val="28"/>
                <w:szCs w:val="28"/>
                <w:lang w:val="ru-RU"/>
              </w:rPr>
              <w:t>«</w:t>
            </w:r>
            <w:hyperlink r:id="rId95" w:history="1">
              <w:r w:rsidRPr="00B43C34">
                <w:rPr>
                  <w:rStyle w:val="ListLabel6"/>
                  <w:szCs w:val="28"/>
                </w:rPr>
                <w:t>Про</w:t>
              </w:r>
            </w:hyperlink>
            <w:r w:rsidRPr="00B43C34">
              <w:rPr>
                <w:sz w:val="28"/>
                <w:szCs w:val="28"/>
                <w:lang w:val="ru-RU"/>
              </w:rPr>
              <w:t xml:space="preserve"> </w:t>
            </w:r>
            <w:hyperlink r:id="rId96" w:history="1">
              <w:r w:rsidRPr="00B43C34">
                <w:rPr>
                  <w:rStyle w:val="ListLabel6"/>
                  <w:szCs w:val="28"/>
                </w:rPr>
                <w:t>електронні</w:t>
              </w:r>
            </w:hyperlink>
            <w:r w:rsidRPr="00B43C34">
              <w:rPr>
                <w:sz w:val="28"/>
                <w:szCs w:val="28"/>
                <w:lang w:val="ru-RU"/>
              </w:rPr>
              <w:t xml:space="preserve"> </w:t>
            </w:r>
            <w:hyperlink r:id="rId97" w:history="1">
              <w:r w:rsidRPr="00B43C34">
                <w:rPr>
                  <w:rStyle w:val="ListLabel6"/>
                  <w:szCs w:val="28"/>
                </w:rPr>
                <w:t>документи</w:t>
              </w:r>
            </w:hyperlink>
            <w:r w:rsidRPr="00B43C34">
              <w:rPr>
                <w:sz w:val="28"/>
                <w:szCs w:val="28"/>
                <w:lang w:val="ru-RU"/>
              </w:rPr>
              <w:t xml:space="preserve"> </w:t>
            </w:r>
            <w:hyperlink r:id="rId98" w:history="1">
              <w:r w:rsidRPr="00B43C34">
                <w:rPr>
                  <w:rStyle w:val="ListLabel6"/>
                  <w:szCs w:val="28"/>
                </w:rPr>
                <w:t>та</w:t>
              </w:r>
            </w:hyperlink>
            <w:r w:rsidRPr="00B43C34">
              <w:rPr>
                <w:spacing w:val="1"/>
                <w:sz w:val="28"/>
                <w:szCs w:val="28"/>
                <w:lang w:val="ru-RU"/>
              </w:rPr>
              <w:t xml:space="preserve"> </w:t>
            </w:r>
            <w:hyperlink r:id="rId99" w:history="1">
              <w:r w:rsidRPr="00B43C34">
                <w:rPr>
                  <w:rStyle w:val="ListLabel7"/>
                  <w:szCs w:val="28"/>
                </w:rPr>
                <w:t xml:space="preserve">електронний </w:t>
              </w:r>
            </w:hyperlink>
            <w:hyperlink r:id="rId100" w:history="1">
              <w:r w:rsidRPr="00B43C34">
                <w:rPr>
                  <w:rStyle w:val="ListLabel6"/>
                  <w:szCs w:val="28"/>
                </w:rPr>
                <w:t>документообіг</w:t>
              </w:r>
            </w:hyperlink>
            <w:r w:rsidR="00CF6CC2">
              <w:rPr>
                <w:sz w:val="28"/>
                <w:szCs w:val="28"/>
                <w:lang w:val="ru-RU"/>
              </w:rPr>
              <w:t>»</w:t>
            </w:r>
            <w:r w:rsidRPr="00B43C34">
              <w:rPr>
                <w:sz w:val="28"/>
                <w:szCs w:val="28"/>
                <w:lang w:val="ru-RU"/>
              </w:rPr>
              <w:t>;</w:t>
            </w:r>
          </w:p>
          <w:p w:rsidR="00930274" w:rsidRPr="00B43C34" w:rsidRDefault="00930274" w:rsidP="005A530A">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01" w:history="1">
              <w:r w:rsidR="00CF6CC2">
                <w:rPr>
                  <w:rStyle w:val="ListLabel6"/>
                  <w:szCs w:val="28"/>
                </w:rPr>
                <w:t>«</w:t>
              </w:r>
              <w:r w:rsidRPr="00B43C34">
                <w:rPr>
                  <w:rStyle w:val="ListLabel6"/>
                  <w:szCs w:val="28"/>
                </w:rPr>
                <w:t>Про</w:t>
              </w:r>
            </w:hyperlink>
            <w:r w:rsidRPr="00B43C34">
              <w:rPr>
                <w:spacing w:val="1"/>
                <w:sz w:val="28"/>
                <w:szCs w:val="28"/>
                <w:lang w:val="ru-RU"/>
              </w:rPr>
              <w:t xml:space="preserve"> </w:t>
            </w:r>
            <w:hyperlink r:id="rId102" w:history="1">
              <w:r w:rsidRPr="00B43C34">
                <w:rPr>
                  <w:rStyle w:val="ListLabel6"/>
                  <w:szCs w:val="28"/>
                </w:rPr>
                <w:t>захист</w:t>
              </w:r>
            </w:hyperlink>
            <w:r w:rsidRPr="00B43C34">
              <w:rPr>
                <w:spacing w:val="1"/>
                <w:sz w:val="28"/>
                <w:szCs w:val="28"/>
                <w:lang w:val="ru-RU"/>
              </w:rPr>
              <w:t xml:space="preserve"> </w:t>
            </w:r>
            <w:hyperlink r:id="rId103" w:history="1">
              <w:r w:rsidRPr="00B43C34">
                <w:rPr>
                  <w:rStyle w:val="ListLabel6"/>
                  <w:szCs w:val="28"/>
                </w:rPr>
                <w:t>персональних</w:t>
              </w:r>
            </w:hyperlink>
            <w:r w:rsidRPr="00B43C34">
              <w:rPr>
                <w:spacing w:val="1"/>
                <w:sz w:val="28"/>
                <w:szCs w:val="28"/>
                <w:lang w:val="ru-RU"/>
              </w:rPr>
              <w:t xml:space="preserve"> </w:t>
            </w:r>
            <w:hyperlink r:id="rId104" w:history="1">
              <w:r w:rsidRPr="00B43C34">
                <w:rPr>
                  <w:rStyle w:val="ListLabel6"/>
                  <w:szCs w:val="28"/>
                </w:rPr>
                <w:t>даних</w:t>
              </w:r>
            </w:hyperlink>
            <w:r w:rsidR="00CF6CC2">
              <w:rPr>
                <w:sz w:val="28"/>
                <w:szCs w:val="28"/>
                <w:lang w:val="ru-RU"/>
              </w:rPr>
              <w:t>»</w:t>
            </w:r>
            <w:r w:rsidRPr="00B43C34">
              <w:rPr>
                <w:sz w:val="28"/>
                <w:szCs w:val="28"/>
                <w:lang w:val="ru-RU"/>
              </w:rPr>
              <w:t>;</w:t>
            </w:r>
          </w:p>
          <w:p w:rsidR="00930274" w:rsidRPr="00B43C34" w:rsidRDefault="00930274" w:rsidP="00B604DA">
            <w:pPr>
              <w:pStyle w:val="TableParagraph"/>
              <w:spacing w:before="0"/>
              <w:ind w:left="91"/>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CF6CC2">
              <w:rPr>
                <w:sz w:val="28"/>
                <w:szCs w:val="28"/>
                <w:lang w:val="ru-RU"/>
              </w:rPr>
              <w:t>»</w:t>
            </w:r>
            <w:r w:rsidRPr="00B43C34">
              <w:rPr>
                <w:sz w:val="28"/>
                <w:szCs w:val="28"/>
                <w:lang w:val="ru-RU"/>
              </w:rPr>
              <w:t>;</w:t>
            </w:r>
          </w:p>
          <w:p w:rsidR="00930274" w:rsidRPr="00CF6CC2" w:rsidRDefault="00930274" w:rsidP="00CF6CC2">
            <w:pPr>
              <w:ind w:left="9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України</w:t>
            </w:r>
            <w:r w:rsidRPr="00B43C34">
              <w:rPr>
                <w:rFonts w:ascii="Times New Roman" w:hAnsi="Times New Roman" w:cs="Times New Roman"/>
                <w:spacing w:val="1"/>
                <w:sz w:val="28"/>
                <w:szCs w:val="28"/>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державні</w:t>
            </w:r>
            <w:r w:rsidRPr="00B43C34">
              <w:rPr>
                <w:rFonts w:ascii="Times New Roman" w:hAnsi="Times New Roman" w:cs="Times New Roman"/>
                <w:spacing w:val="1"/>
                <w:sz w:val="28"/>
                <w:szCs w:val="28"/>
              </w:rPr>
              <w:t xml:space="preserve"> </w:t>
            </w:r>
            <w:r w:rsidRPr="00B43C34">
              <w:rPr>
                <w:rFonts w:ascii="Times New Roman" w:hAnsi="Times New Roman" w:cs="Times New Roman"/>
                <w:sz w:val="28"/>
                <w:szCs w:val="28"/>
              </w:rPr>
              <w:t>фінансові</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гарантії</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медичного</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обслуговування</w:t>
            </w:r>
            <w:r w:rsidRPr="00B43C34">
              <w:rPr>
                <w:rFonts w:ascii="Times New Roman" w:hAnsi="Times New Roman" w:cs="Times New Roman"/>
                <w:spacing w:val="-4"/>
                <w:sz w:val="28"/>
                <w:szCs w:val="28"/>
              </w:rPr>
              <w:t xml:space="preserve"> </w:t>
            </w:r>
            <w:r w:rsidRPr="00B43C34">
              <w:rPr>
                <w:rFonts w:ascii="Times New Roman" w:hAnsi="Times New Roman" w:cs="Times New Roman"/>
                <w:sz w:val="28"/>
                <w:szCs w:val="28"/>
              </w:rPr>
              <w:t>населення</w:t>
            </w:r>
            <w:r w:rsidR="00CF6CC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B43C34">
            <w:pPr>
              <w:shd w:val="clear" w:color="auto" w:fill="FFFFFF"/>
              <w:spacing w:before="100" w:beforeAutospacing="1" w:after="100" w:afterAutospacing="1" w:line="240" w:lineRule="auto"/>
              <w:rPr>
                <w:rFonts w:ascii="Times New Roman" w:eastAsia="Calibri" w:hAnsi="Times New Roman" w:cs="Times New Roman"/>
                <w:sz w:val="28"/>
                <w:szCs w:val="28"/>
                <w:lang w:val="uk-UA"/>
              </w:rPr>
            </w:pPr>
            <w:hyperlink r:id="rId105" w:history="1">
              <w:r w:rsidR="00930274" w:rsidRPr="00864457">
                <w:rPr>
                  <w:rFonts w:ascii="Times New Roman" w:eastAsia="Times New Roman" w:hAnsi="Times New Roman" w:cs="Times New Roman"/>
                  <w:sz w:val="28"/>
                  <w:szCs w:val="28"/>
                  <w:lang w:eastAsia="ru-RU"/>
                </w:rPr>
                <w:t>Надання інформації з пенсійної справи</w:t>
              </w:r>
            </w:hyperlink>
          </w:p>
        </w:tc>
        <w:tc>
          <w:tcPr>
            <w:tcW w:w="2892" w:type="dxa"/>
            <w:gridSpan w:val="2"/>
            <w:vAlign w:val="center"/>
          </w:tcPr>
          <w:p w:rsidR="00930274" w:rsidRPr="00B43C34" w:rsidRDefault="00930274" w:rsidP="0071603B">
            <w:pPr>
              <w:pStyle w:val="TableParagraph"/>
              <w:ind w:left="91"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CF6CC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CF6CC2">
              <w:rPr>
                <w:sz w:val="28"/>
                <w:szCs w:val="28"/>
                <w:lang w:val="ru-RU"/>
              </w:rPr>
              <w:t>»</w:t>
            </w:r>
            <w:r w:rsidRPr="00B43C34">
              <w:rPr>
                <w:sz w:val="28"/>
                <w:szCs w:val="28"/>
                <w:lang w:val="ru-RU"/>
              </w:rPr>
              <w:t>;</w:t>
            </w:r>
          </w:p>
          <w:p w:rsidR="00930274" w:rsidRPr="00B43C34" w:rsidRDefault="00930274" w:rsidP="0071603B">
            <w:pPr>
              <w:pStyle w:val="TableParagraph"/>
              <w:tabs>
                <w:tab w:val="left" w:pos="1576"/>
                <w:tab w:val="left" w:pos="2781"/>
                <w:tab w:val="left" w:pos="3641"/>
                <w:tab w:val="left" w:pos="4666"/>
                <w:tab w:val="left" w:pos="6210"/>
              </w:tabs>
              <w:spacing w:before="0"/>
              <w:ind w:left="91"/>
              <w:rPr>
                <w:sz w:val="28"/>
                <w:szCs w:val="28"/>
                <w:lang w:val="ru-RU"/>
              </w:rPr>
            </w:pPr>
            <w:r w:rsidRPr="00B43C34">
              <w:rPr>
                <w:sz w:val="28"/>
                <w:szCs w:val="28"/>
                <w:lang w:val="ru-RU"/>
              </w:rPr>
              <w:t>Закон</w:t>
            </w:r>
            <w:r w:rsidRPr="00B43C34">
              <w:rPr>
                <w:sz w:val="28"/>
                <w:szCs w:val="28"/>
                <w:lang w:val="ru-RU"/>
              </w:rPr>
              <w:tab/>
              <w:t>України</w:t>
            </w:r>
            <w:r w:rsidRPr="00B43C34">
              <w:rPr>
                <w:sz w:val="28"/>
                <w:szCs w:val="28"/>
                <w:lang w:val="ru-RU"/>
              </w:rPr>
              <w:tab/>
              <w:t>“</w:t>
            </w:r>
            <w:hyperlink r:id="rId106" w:history="1">
              <w:r w:rsidRPr="00B43C34">
                <w:rPr>
                  <w:rStyle w:val="ListLabel7"/>
                  <w:szCs w:val="28"/>
                </w:rPr>
                <w:t>Про</w:t>
              </w:r>
            </w:hyperlink>
            <w:r w:rsidRPr="00B43C34">
              <w:rPr>
                <w:sz w:val="28"/>
                <w:szCs w:val="28"/>
                <w:lang w:val="ru-RU"/>
              </w:rPr>
              <w:tab/>
            </w:r>
            <w:hyperlink r:id="rId107" w:history="1">
              <w:r w:rsidRPr="00B43C34">
                <w:rPr>
                  <w:rStyle w:val="ListLabel7"/>
                  <w:szCs w:val="28"/>
                </w:rPr>
                <w:t>захист</w:t>
              </w:r>
            </w:hyperlink>
            <w:r w:rsidRPr="00B43C34">
              <w:rPr>
                <w:sz w:val="28"/>
                <w:szCs w:val="28"/>
                <w:lang w:val="ru-RU"/>
              </w:rPr>
              <w:tab/>
            </w:r>
            <w:hyperlink r:id="rId108" w:history="1">
              <w:r w:rsidRPr="00B43C34">
                <w:rPr>
                  <w:rStyle w:val="ListLabel7"/>
                  <w:szCs w:val="28"/>
                </w:rPr>
                <w:t>інформації</w:t>
              </w:r>
            </w:hyperlink>
            <w:r w:rsidRPr="00B43C34">
              <w:rPr>
                <w:sz w:val="28"/>
                <w:szCs w:val="28"/>
                <w:lang w:val="ru-RU"/>
              </w:rPr>
              <w:tab/>
            </w:r>
            <w:hyperlink r:id="rId109" w:history="1">
              <w:r w:rsidRPr="00B43C34">
                <w:rPr>
                  <w:rStyle w:val="ListLabel8"/>
                  <w:szCs w:val="28"/>
                </w:rPr>
                <w:t>в</w:t>
              </w:r>
            </w:hyperlink>
            <w:r w:rsidRPr="00B43C34">
              <w:rPr>
                <w:spacing w:val="-67"/>
                <w:sz w:val="28"/>
                <w:szCs w:val="28"/>
                <w:lang w:val="ru-RU"/>
              </w:rPr>
              <w:t xml:space="preserve"> </w:t>
            </w:r>
            <w:hyperlink r:id="rId110" w:history="1">
              <w:r w:rsidRPr="00B43C34">
                <w:rPr>
                  <w:rStyle w:val="ListLabel7"/>
                  <w:szCs w:val="28"/>
                </w:rPr>
                <w:t>інформаційно</w:t>
              </w:r>
            </w:hyperlink>
            <w:hyperlink r:id="rId111" w:history="1">
              <w:r w:rsidRPr="00B43C34">
                <w:rPr>
                  <w:rStyle w:val="ListLabel7"/>
                  <w:szCs w:val="28"/>
                </w:rPr>
                <w:t>-</w:t>
              </w:r>
            </w:hyperlink>
            <w:hyperlink r:id="rId112" w:history="1">
              <w:r w:rsidRPr="00B43C34">
                <w:rPr>
                  <w:rStyle w:val="ListLabel7"/>
                  <w:szCs w:val="28"/>
                </w:rPr>
                <w:t>телекомунікаційних</w:t>
              </w:r>
            </w:hyperlink>
            <w:r w:rsidRPr="00B43C34">
              <w:rPr>
                <w:spacing w:val="-4"/>
                <w:sz w:val="28"/>
                <w:szCs w:val="28"/>
                <w:lang w:val="ru-RU"/>
              </w:rPr>
              <w:t xml:space="preserve"> </w:t>
            </w:r>
            <w:hyperlink r:id="rId113" w:history="1">
              <w:r w:rsidRPr="00B43C34">
                <w:rPr>
                  <w:rStyle w:val="ListLabel7"/>
                  <w:szCs w:val="28"/>
                </w:rPr>
                <w:t>системах</w:t>
              </w:r>
            </w:hyperlink>
            <w:r w:rsidRPr="00B43C34">
              <w:rPr>
                <w:sz w:val="28"/>
                <w:szCs w:val="28"/>
                <w:lang w:val="ru-RU"/>
              </w:rPr>
              <w:t>”;</w:t>
            </w:r>
          </w:p>
          <w:p w:rsidR="00930274" w:rsidRPr="00B43C34" w:rsidRDefault="00930274" w:rsidP="0071603B">
            <w:pPr>
              <w:pStyle w:val="TableParagraph"/>
              <w:spacing w:before="0"/>
              <w:ind w:left="91" w:right="0"/>
              <w:rPr>
                <w:sz w:val="28"/>
                <w:szCs w:val="28"/>
                <w:lang w:val="ru-RU"/>
              </w:rPr>
            </w:pPr>
            <w:r w:rsidRPr="00B43C34">
              <w:rPr>
                <w:sz w:val="28"/>
                <w:szCs w:val="28"/>
                <w:lang w:val="ru-RU"/>
              </w:rPr>
              <w:lastRenderedPageBreak/>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CF6CC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CF6CC2">
              <w:rPr>
                <w:sz w:val="28"/>
                <w:szCs w:val="28"/>
                <w:lang w:val="ru-RU"/>
              </w:rPr>
              <w:t>»</w:t>
            </w:r>
            <w:r w:rsidRPr="00B43C34">
              <w:rPr>
                <w:sz w:val="28"/>
                <w:szCs w:val="28"/>
                <w:lang w:val="ru-RU"/>
              </w:rPr>
              <w:t>;</w:t>
            </w:r>
          </w:p>
          <w:p w:rsidR="00930274" w:rsidRPr="00B43C34" w:rsidRDefault="00930274" w:rsidP="00CF6CC2">
            <w:pPr>
              <w:pStyle w:val="TableParagraph"/>
              <w:tabs>
                <w:tab w:val="left" w:pos="3228"/>
              </w:tabs>
              <w:spacing w:before="0"/>
              <w:ind w:left="91"/>
              <w:rPr>
                <w:sz w:val="28"/>
                <w:szCs w:val="28"/>
                <w:lang w:val="ru-RU"/>
              </w:rPr>
            </w:pPr>
            <w:r w:rsidRPr="00B43C34">
              <w:rPr>
                <w:sz w:val="28"/>
                <w:szCs w:val="28"/>
                <w:lang w:val="ru-RU"/>
              </w:rPr>
              <w:tab/>
            </w:r>
            <w:r w:rsidR="00CF6CC2">
              <w:rPr>
                <w:spacing w:val="-1"/>
                <w:sz w:val="28"/>
                <w:szCs w:val="28"/>
                <w:lang w:val="ru-RU"/>
              </w:rPr>
              <w:t>«</w:t>
            </w:r>
            <w:r w:rsidRPr="00B43C34">
              <w:rPr>
                <w:spacing w:val="-1"/>
                <w:sz w:val="28"/>
                <w:szCs w:val="28"/>
                <w:lang w:val="ru-RU"/>
              </w:rPr>
              <w:t>Про</w:t>
            </w:r>
            <w:r w:rsidRPr="00B43C34">
              <w:rPr>
                <w:spacing w:val="-16"/>
                <w:sz w:val="28"/>
                <w:szCs w:val="28"/>
                <w:lang w:val="ru-RU"/>
              </w:rPr>
              <w:t xml:space="preserve"> </w:t>
            </w:r>
            <w:r w:rsidRPr="00B43C34">
              <w:rPr>
                <w:sz w:val="28"/>
                <w:szCs w:val="28"/>
                <w:lang w:val="ru-RU"/>
              </w:rPr>
              <w:t>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p>
          <w:p w:rsidR="00930274" w:rsidRPr="00B43C34" w:rsidRDefault="00930274" w:rsidP="0071603B">
            <w:pPr>
              <w:pStyle w:val="TableParagraph"/>
              <w:spacing w:before="0"/>
              <w:ind w:left="91" w:right="39"/>
              <w:rPr>
                <w:sz w:val="28"/>
                <w:szCs w:val="28"/>
                <w:lang w:val="ru-RU"/>
              </w:rPr>
            </w:pPr>
            <w:r w:rsidRPr="00B43C34">
              <w:rPr>
                <w:sz w:val="28"/>
                <w:szCs w:val="28"/>
                <w:lang w:val="ru-RU"/>
              </w:rPr>
              <w:t>Закон</w:t>
            </w:r>
            <w:r w:rsidRPr="00B43C34">
              <w:rPr>
                <w:spacing w:val="44"/>
                <w:sz w:val="28"/>
                <w:szCs w:val="28"/>
                <w:lang w:val="ru-RU"/>
              </w:rPr>
              <w:t xml:space="preserve"> </w:t>
            </w:r>
            <w:r w:rsidRPr="00B43C34">
              <w:rPr>
                <w:sz w:val="28"/>
                <w:szCs w:val="28"/>
                <w:lang w:val="ru-RU"/>
              </w:rPr>
              <w:t>України</w:t>
            </w:r>
            <w:r w:rsidRPr="00B43C34">
              <w:rPr>
                <w:spacing w:val="45"/>
                <w:sz w:val="28"/>
                <w:szCs w:val="28"/>
                <w:lang w:val="ru-RU"/>
              </w:rPr>
              <w:t xml:space="preserve"> </w:t>
            </w:r>
            <w:r w:rsidR="00CF6CC2">
              <w:rPr>
                <w:sz w:val="28"/>
                <w:szCs w:val="28"/>
                <w:lang w:val="ru-RU"/>
              </w:rPr>
              <w:t>«</w:t>
            </w:r>
            <w:hyperlink r:id="rId114" w:history="1">
              <w:r w:rsidRPr="00B43C34">
                <w:rPr>
                  <w:rStyle w:val="ListLabel7"/>
                  <w:szCs w:val="28"/>
                </w:rPr>
                <w:t>Про</w:t>
              </w:r>
            </w:hyperlink>
            <w:r w:rsidRPr="00B43C34">
              <w:rPr>
                <w:spacing w:val="45"/>
                <w:sz w:val="28"/>
                <w:szCs w:val="28"/>
                <w:lang w:val="ru-RU"/>
              </w:rPr>
              <w:t xml:space="preserve"> </w:t>
            </w:r>
            <w:hyperlink r:id="rId115" w:history="1">
              <w:r w:rsidRPr="00B43C34">
                <w:rPr>
                  <w:rStyle w:val="ListLabel7"/>
                  <w:szCs w:val="28"/>
                </w:rPr>
                <w:t>електронні</w:t>
              </w:r>
            </w:hyperlink>
            <w:r w:rsidRPr="00B43C34">
              <w:rPr>
                <w:spacing w:val="45"/>
                <w:sz w:val="28"/>
                <w:szCs w:val="28"/>
                <w:lang w:val="ru-RU"/>
              </w:rPr>
              <w:t xml:space="preserve"> </w:t>
            </w:r>
            <w:hyperlink r:id="rId116" w:history="1">
              <w:r w:rsidRPr="00B43C34">
                <w:rPr>
                  <w:rStyle w:val="ListLabel7"/>
                  <w:szCs w:val="28"/>
                </w:rPr>
                <w:t>документи</w:t>
              </w:r>
            </w:hyperlink>
            <w:r w:rsidRPr="00B43C34">
              <w:rPr>
                <w:spacing w:val="46"/>
                <w:sz w:val="28"/>
                <w:szCs w:val="28"/>
                <w:lang w:val="ru-RU"/>
              </w:rPr>
              <w:t xml:space="preserve"> </w:t>
            </w:r>
            <w:hyperlink r:id="rId117" w:history="1">
              <w:r w:rsidRPr="00B43C34">
                <w:rPr>
                  <w:rStyle w:val="ListLabel7"/>
                  <w:szCs w:val="28"/>
                </w:rPr>
                <w:t>та</w:t>
              </w:r>
            </w:hyperlink>
            <w:r w:rsidRPr="00B43C34">
              <w:rPr>
                <w:spacing w:val="-67"/>
                <w:sz w:val="28"/>
                <w:szCs w:val="28"/>
                <w:lang w:val="ru-RU"/>
              </w:rPr>
              <w:t xml:space="preserve"> </w:t>
            </w:r>
            <w:hyperlink r:id="rId118" w:history="1">
              <w:r w:rsidRPr="00B43C34">
                <w:rPr>
                  <w:rStyle w:val="ListLabel9"/>
                  <w:szCs w:val="28"/>
                </w:rPr>
                <w:t xml:space="preserve">електронний </w:t>
              </w:r>
            </w:hyperlink>
            <w:hyperlink r:id="rId119" w:history="1">
              <w:r w:rsidRPr="00B43C34">
                <w:rPr>
                  <w:rStyle w:val="ListLabel7"/>
                  <w:szCs w:val="28"/>
                </w:rPr>
                <w:t>документообіг</w:t>
              </w:r>
            </w:hyperlink>
            <w:r w:rsidR="00CF6CC2">
              <w:rPr>
                <w:sz w:val="28"/>
                <w:szCs w:val="28"/>
                <w:lang w:val="ru-RU"/>
              </w:rPr>
              <w:t>»</w:t>
            </w:r>
            <w:r w:rsidRPr="00B43C34">
              <w:rPr>
                <w:sz w:val="28"/>
                <w:szCs w:val="28"/>
                <w:lang w:val="ru-RU"/>
              </w:rPr>
              <w:t>; Закон</w:t>
            </w:r>
            <w:r w:rsidRPr="00B43C34">
              <w:rPr>
                <w:sz w:val="28"/>
                <w:szCs w:val="28"/>
                <w:lang w:val="ru-RU"/>
              </w:rPr>
              <w:tab/>
              <w:t xml:space="preserve">України </w:t>
            </w:r>
            <w:hyperlink r:id="rId120" w:history="1">
              <w:r w:rsidR="00CF6CC2">
                <w:rPr>
                  <w:rStyle w:val="ListLabel7"/>
                  <w:szCs w:val="28"/>
                </w:rPr>
                <w:t>«</w:t>
              </w:r>
              <w:r w:rsidRPr="00B43C34">
                <w:rPr>
                  <w:rStyle w:val="ListLabel7"/>
                  <w:szCs w:val="28"/>
                </w:rPr>
                <w:t>Про</w:t>
              </w:r>
            </w:hyperlink>
            <w:r w:rsidRPr="00B43C34">
              <w:rPr>
                <w:sz w:val="28"/>
                <w:szCs w:val="28"/>
                <w:lang w:val="ru-RU"/>
              </w:rPr>
              <w:tab/>
            </w:r>
            <w:r w:rsidR="00CF6CC2">
              <w:rPr>
                <w:sz w:val="28"/>
                <w:szCs w:val="28"/>
                <w:lang w:val="ru-RU"/>
              </w:rPr>
              <w:t xml:space="preserve"> </w:t>
            </w:r>
            <w:hyperlink r:id="rId121" w:history="1">
              <w:r w:rsidRPr="00B43C34">
                <w:rPr>
                  <w:rStyle w:val="ListLabel7"/>
                  <w:szCs w:val="28"/>
                </w:rPr>
                <w:t>захист</w:t>
              </w:r>
            </w:hyperlink>
            <w:r w:rsidRPr="00B43C34">
              <w:rPr>
                <w:sz w:val="28"/>
                <w:szCs w:val="28"/>
                <w:lang w:val="ru-RU"/>
              </w:rPr>
              <w:tab/>
            </w:r>
            <w:hyperlink r:id="rId122" w:history="1">
              <w:r w:rsidRPr="00B43C34">
                <w:rPr>
                  <w:rStyle w:val="ListLabel9"/>
                  <w:szCs w:val="28"/>
                </w:rPr>
                <w:t>персональних</w:t>
              </w:r>
            </w:hyperlink>
            <w:r w:rsidRPr="00B43C34">
              <w:rPr>
                <w:spacing w:val="-67"/>
                <w:sz w:val="28"/>
                <w:szCs w:val="28"/>
                <w:lang w:val="ru-RU"/>
              </w:rPr>
              <w:t xml:space="preserve"> </w:t>
            </w:r>
            <w:hyperlink r:id="rId123" w:history="1">
              <w:r w:rsidRPr="00B43C34">
                <w:rPr>
                  <w:rStyle w:val="ListLabel7"/>
                  <w:szCs w:val="28"/>
                </w:rPr>
                <w:t>даних</w:t>
              </w:r>
            </w:hyperlink>
            <w:r w:rsidR="00CF6CC2">
              <w:rPr>
                <w:sz w:val="28"/>
                <w:szCs w:val="28"/>
                <w:lang w:val="ru-RU"/>
              </w:rPr>
              <w:t>»</w:t>
            </w:r>
            <w:r w:rsidRPr="00B43C34">
              <w:rPr>
                <w:sz w:val="28"/>
                <w:szCs w:val="28"/>
                <w:lang w:val="ru-RU"/>
              </w:rPr>
              <w:t>;</w:t>
            </w:r>
          </w:p>
          <w:p w:rsidR="00930274" w:rsidRPr="00CF6CC2" w:rsidRDefault="00930274" w:rsidP="00CF6CC2">
            <w:pPr>
              <w:ind w:left="-51"/>
              <w:rPr>
                <w:rFonts w:ascii="Times New Roman" w:hAnsi="Times New Roman" w:cs="Times New Roman"/>
                <w:sz w:val="28"/>
                <w:szCs w:val="28"/>
                <w:highlight w:val="yellow"/>
                <w:lang w:val="uk-UA"/>
              </w:rPr>
            </w:pPr>
            <w:r w:rsidRPr="00B43C34">
              <w:rPr>
                <w:rFonts w:ascii="Times New Roman" w:hAnsi="Times New Roman" w:cs="Times New Roman"/>
                <w:sz w:val="28"/>
                <w:szCs w:val="28"/>
              </w:rPr>
              <w:t>Закон</w:t>
            </w:r>
            <w:r w:rsidRPr="00B43C34">
              <w:rPr>
                <w:rFonts w:ascii="Times New Roman" w:hAnsi="Times New Roman" w:cs="Times New Roman"/>
                <w:sz w:val="28"/>
                <w:szCs w:val="28"/>
              </w:rPr>
              <w:tab/>
              <w:t>України</w:t>
            </w:r>
            <w:r w:rsidRPr="00B43C34">
              <w:rPr>
                <w:rFonts w:ascii="Times New Roman" w:hAnsi="Times New Roman" w:cs="Times New Roman"/>
                <w:sz w:val="28"/>
                <w:szCs w:val="28"/>
                <w:lang w:val="uk-UA"/>
              </w:rPr>
              <w:t xml:space="preserve"> </w:t>
            </w:r>
            <w:r w:rsidR="00CF6CC2">
              <w:rPr>
                <w:rFonts w:ascii="Times New Roman" w:hAnsi="Times New Roman" w:cs="Times New Roman"/>
                <w:sz w:val="28"/>
                <w:szCs w:val="28"/>
                <w:lang w:val="uk-UA"/>
              </w:rPr>
              <w:t>«</w:t>
            </w:r>
            <w:r w:rsidRPr="00B43C34">
              <w:rPr>
                <w:rFonts w:ascii="Times New Roman" w:hAnsi="Times New Roman" w:cs="Times New Roman"/>
                <w:sz w:val="28"/>
                <w:szCs w:val="28"/>
              </w:rPr>
              <w:t>Про</w:t>
            </w:r>
            <w:r w:rsidRPr="00B43C34">
              <w:rPr>
                <w:rFonts w:ascii="Times New Roman" w:hAnsi="Times New Roman" w:cs="Times New Roman"/>
                <w:sz w:val="28"/>
                <w:szCs w:val="28"/>
              </w:rPr>
              <w:tab/>
              <w:t>електронні</w:t>
            </w:r>
            <w:r w:rsidRPr="00B43C34">
              <w:rPr>
                <w:rFonts w:ascii="Times New Roman" w:hAnsi="Times New Roman" w:cs="Times New Roman"/>
                <w:sz w:val="28"/>
                <w:szCs w:val="28"/>
              </w:rPr>
              <w:tab/>
            </w:r>
            <w:r w:rsidRPr="00B43C34">
              <w:rPr>
                <w:rFonts w:ascii="Times New Roman" w:hAnsi="Times New Roman" w:cs="Times New Roman"/>
                <w:spacing w:val="-2"/>
                <w:sz w:val="28"/>
                <w:szCs w:val="28"/>
              </w:rPr>
              <w:t>довірчі</w:t>
            </w:r>
            <w:r w:rsidRPr="00B43C34">
              <w:rPr>
                <w:rFonts w:ascii="Times New Roman" w:hAnsi="Times New Roman" w:cs="Times New Roman"/>
                <w:spacing w:val="-67"/>
                <w:sz w:val="28"/>
                <w:szCs w:val="28"/>
              </w:rPr>
              <w:t xml:space="preserve"> </w:t>
            </w:r>
            <w:r w:rsidRPr="00B43C34">
              <w:rPr>
                <w:rFonts w:ascii="Times New Roman" w:hAnsi="Times New Roman" w:cs="Times New Roman"/>
                <w:sz w:val="28"/>
                <w:szCs w:val="28"/>
              </w:rPr>
              <w:t>послуги</w:t>
            </w:r>
            <w:r w:rsidR="00CF6CC2">
              <w:rPr>
                <w:rFonts w:ascii="Times New Roman" w:hAnsi="Times New Roman" w:cs="Times New Roman"/>
                <w:sz w:val="28"/>
                <w:szCs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24" w:history="1">
              <w:r w:rsidR="00930274" w:rsidRPr="00864457">
                <w:rPr>
                  <w:rFonts w:ascii="Times New Roman" w:eastAsia="Times New Roman" w:hAnsi="Times New Roman" w:cs="Times New Roman"/>
                  <w:sz w:val="28"/>
                  <w:szCs w:val="28"/>
                  <w:lang w:eastAsia="ru-RU"/>
                </w:rPr>
                <w:t xml:space="preserve">Надання інформації з реєстру застрахованих осіб Державного реєстру загальнообов’язкового державного </w:t>
              </w:r>
              <w:proofErr w:type="gramStart"/>
              <w:r w:rsidR="00930274" w:rsidRPr="00864457">
                <w:rPr>
                  <w:rFonts w:ascii="Times New Roman" w:eastAsia="Times New Roman" w:hAnsi="Times New Roman" w:cs="Times New Roman"/>
                  <w:sz w:val="28"/>
                  <w:szCs w:val="28"/>
                  <w:lang w:eastAsia="ru-RU"/>
                </w:rPr>
                <w:t>соц</w:t>
              </w:r>
              <w:proofErr w:type="gramEnd"/>
              <w:r w:rsidR="00930274" w:rsidRPr="00864457">
                <w:rPr>
                  <w:rFonts w:ascii="Times New Roman" w:eastAsia="Times New Roman" w:hAnsi="Times New Roman" w:cs="Times New Roman"/>
                  <w:sz w:val="28"/>
                  <w:szCs w:val="28"/>
                  <w:lang w:eastAsia="ru-RU"/>
                </w:rPr>
                <w:t>іального страхування</w:t>
              </w:r>
            </w:hyperlink>
          </w:p>
          <w:p w:rsidR="00930274" w:rsidRPr="00864457" w:rsidRDefault="00930274"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left="0" w:right="0"/>
              <w:rPr>
                <w:sz w:val="28"/>
                <w:szCs w:val="28"/>
                <w:lang w:val="ru-RU"/>
              </w:rPr>
            </w:pPr>
            <w:r w:rsidRPr="00B43C34">
              <w:rPr>
                <w:sz w:val="28"/>
                <w:szCs w:val="28"/>
                <w:lang w:val="ru-RU"/>
              </w:rPr>
              <w:t>Закон</w:t>
            </w:r>
            <w:r w:rsidRPr="00B43C34">
              <w:rPr>
                <w:spacing w:val="-14"/>
                <w:sz w:val="28"/>
                <w:szCs w:val="28"/>
                <w:lang w:val="ru-RU"/>
              </w:rPr>
              <w:t xml:space="preserve"> </w:t>
            </w:r>
            <w:r w:rsidRPr="00B43C34">
              <w:rPr>
                <w:sz w:val="28"/>
                <w:szCs w:val="28"/>
                <w:lang w:val="ru-RU"/>
              </w:rPr>
              <w:t>України</w:t>
            </w:r>
            <w:r w:rsidRPr="00B43C34">
              <w:rPr>
                <w:spacing w:val="-13"/>
                <w:sz w:val="28"/>
                <w:szCs w:val="28"/>
                <w:lang w:val="ru-RU"/>
              </w:rPr>
              <w:t xml:space="preserve"> </w:t>
            </w:r>
            <w:r w:rsidR="00CF6CC2">
              <w:rPr>
                <w:sz w:val="28"/>
                <w:szCs w:val="28"/>
                <w:lang w:val="ru-RU"/>
              </w:rPr>
              <w:t>«</w:t>
            </w:r>
            <w:r w:rsidRPr="00B43C34">
              <w:rPr>
                <w:sz w:val="28"/>
                <w:szCs w:val="28"/>
                <w:lang w:val="ru-RU"/>
              </w:rPr>
              <w:t>Про</w:t>
            </w:r>
            <w:r w:rsidRPr="00B43C34">
              <w:rPr>
                <w:spacing w:val="-14"/>
                <w:sz w:val="28"/>
                <w:szCs w:val="28"/>
                <w:lang w:val="ru-RU"/>
              </w:rPr>
              <w:t xml:space="preserve"> </w:t>
            </w:r>
            <w:r w:rsidRPr="00B43C34">
              <w:rPr>
                <w:sz w:val="28"/>
                <w:szCs w:val="28"/>
                <w:lang w:val="ru-RU"/>
              </w:rPr>
              <w:t>інформацію</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hyperlink r:id="rId125" w:history="1">
              <w:r w:rsidRPr="00B43C34">
                <w:rPr>
                  <w:rStyle w:val="ListLabel9"/>
                  <w:szCs w:val="28"/>
                </w:rPr>
                <w:t>Про</w:t>
              </w:r>
            </w:hyperlink>
            <w:r w:rsidRPr="00B43C34">
              <w:rPr>
                <w:spacing w:val="1"/>
                <w:sz w:val="28"/>
                <w:szCs w:val="28"/>
                <w:lang w:val="ru-RU"/>
              </w:rPr>
              <w:t xml:space="preserve"> </w:t>
            </w:r>
            <w:hyperlink r:id="rId126" w:history="1">
              <w:r w:rsidRPr="00B43C34">
                <w:rPr>
                  <w:rStyle w:val="ListLabel9"/>
                  <w:szCs w:val="28"/>
                </w:rPr>
                <w:t>захист</w:t>
              </w:r>
            </w:hyperlink>
            <w:r w:rsidRPr="00B43C34">
              <w:rPr>
                <w:spacing w:val="1"/>
                <w:sz w:val="28"/>
                <w:szCs w:val="28"/>
                <w:lang w:val="ru-RU"/>
              </w:rPr>
              <w:t xml:space="preserve"> </w:t>
            </w:r>
            <w:hyperlink r:id="rId127" w:history="1">
              <w:r w:rsidRPr="00B43C34">
                <w:rPr>
                  <w:rStyle w:val="ListLabel9"/>
                  <w:szCs w:val="28"/>
                </w:rPr>
                <w:t>інформації</w:t>
              </w:r>
            </w:hyperlink>
            <w:r w:rsidRPr="00B43C34">
              <w:rPr>
                <w:spacing w:val="1"/>
                <w:sz w:val="28"/>
                <w:szCs w:val="28"/>
                <w:lang w:val="ru-RU"/>
              </w:rPr>
              <w:t xml:space="preserve"> </w:t>
            </w:r>
            <w:hyperlink r:id="rId128" w:history="1">
              <w:r w:rsidRPr="00B43C34">
                <w:rPr>
                  <w:rStyle w:val="ListLabel9"/>
                  <w:szCs w:val="28"/>
                </w:rPr>
                <w:t>в</w:t>
              </w:r>
            </w:hyperlink>
            <w:r w:rsidRPr="00B43C34">
              <w:rPr>
                <w:spacing w:val="1"/>
                <w:sz w:val="28"/>
                <w:szCs w:val="28"/>
                <w:lang w:val="ru-RU"/>
              </w:rPr>
              <w:t xml:space="preserve"> </w:t>
            </w:r>
            <w:hyperlink r:id="rId129" w:history="1">
              <w:r w:rsidRPr="00B43C34">
                <w:rPr>
                  <w:rStyle w:val="ListLabel9"/>
                  <w:szCs w:val="28"/>
                </w:rPr>
                <w:t>інформаційно</w:t>
              </w:r>
            </w:hyperlink>
            <w:hyperlink r:id="rId130" w:history="1">
              <w:r w:rsidRPr="00B43C34">
                <w:rPr>
                  <w:rStyle w:val="ListLabel9"/>
                  <w:szCs w:val="28"/>
                </w:rPr>
                <w:t>-</w:t>
              </w:r>
            </w:hyperlink>
            <w:hyperlink r:id="rId131" w:history="1">
              <w:r w:rsidRPr="00B43C34">
                <w:rPr>
                  <w:rStyle w:val="ListLabel9"/>
                  <w:szCs w:val="28"/>
                </w:rPr>
                <w:t>телекомунікаційних</w:t>
              </w:r>
            </w:hyperlink>
            <w:r w:rsidRPr="00B43C34">
              <w:rPr>
                <w:spacing w:val="-4"/>
                <w:sz w:val="28"/>
                <w:szCs w:val="28"/>
                <w:lang w:val="ru-RU"/>
              </w:rPr>
              <w:t xml:space="preserve"> </w:t>
            </w:r>
            <w:hyperlink r:id="rId132" w:history="1">
              <w:r w:rsidRPr="00B43C34">
                <w:rPr>
                  <w:rStyle w:val="ListLabel9"/>
                  <w:szCs w:val="28"/>
                </w:rPr>
                <w:t>системах</w:t>
              </w:r>
            </w:hyperlink>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0" w:right="0"/>
              <w:rPr>
                <w:sz w:val="28"/>
                <w:szCs w:val="28"/>
                <w:lang w:val="ru-RU"/>
              </w:rPr>
            </w:pPr>
            <w:r w:rsidRPr="00B43C34">
              <w:rPr>
                <w:sz w:val="28"/>
                <w:szCs w:val="28"/>
                <w:lang w:val="ru-RU"/>
              </w:rPr>
              <w:t>Закон</w:t>
            </w:r>
            <w:r w:rsidRPr="00B43C34">
              <w:rPr>
                <w:spacing w:val="-12"/>
                <w:sz w:val="28"/>
                <w:szCs w:val="28"/>
                <w:lang w:val="ru-RU"/>
              </w:rPr>
              <w:t xml:space="preserve"> </w:t>
            </w:r>
            <w:r w:rsidRPr="00B43C34">
              <w:rPr>
                <w:sz w:val="28"/>
                <w:szCs w:val="28"/>
                <w:lang w:val="ru-RU"/>
              </w:rPr>
              <w:t>України</w:t>
            </w:r>
            <w:r w:rsidRPr="00B43C34">
              <w:rPr>
                <w:spacing w:val="-12"/>
                <w:sz w:val="28"/>
                <w:szCs w:val="28"/>
                <w:lang w:val="ru-RU"/>
              </w:rPr>
              <w:t xml:space="preserve"> </w:t>
            </w:r>
            <w:r w:rsidR="00CF6CC2">
              <w:rPr>
                <w:sz w:val="28"/>
                <w:szCs w:val="28"/>
                <w:lang w:val="ru-RU"/>
              </w:rPr>
              <w:t>«</w:t>
            </w:r>
            <w:r w:rsidRPr="00B43C34">
              <w:rPr>
                <w:sz w:val="28"/>
                <w:szCs w:val="28"/>
                <w:lang w:val="ru-RU"/>
              </w:rPr>
              <w:t>Про</w:t>
            </w:r>
            <w:r w:rsidRPr="00B43C34">
              <w:rPr>
                <w:spacing w:val="-11"/>
                <w:sz w:val="28"/>
                <w:szCs w:val="28"/>
                <w:lang w:val="ru-RU"/>
              </w:rPr>
              <w:t xml:space="preserve"> </w:t>
            </w:r>
            <w:r w:rsidRPr="00B43C34">
              <w:rPr>
                <w:sz w:val="28"/>
                <w:szCs w:val="28"/>
                <w:lang w:val="ru-RU"/>
              </w:rPr>
              <w:t>звернення</w:t>
            </w:r>
            <w:r w:rsidRPr="00B43C34">
              <w:rPr>
                <w:spacing w:val="-12"/>
                <w:sz w:val="28"/>
                <w:szCs w:val="28"/>
                <w:lang w:val="ru-RU"/>
              </w:rPr>
              <w:t xml:space="preserve"> </w:t>
            </w:r>
            <w:r w:rsidRPr="00B43C34">
              <w:rPr>
                <w:sz w:val="28"/>
                <w:szCs w:val="28"/>
                <w:lang w:val="ru-RU"/>
              </w:rPr>
              <w:t>громадян</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CF6CC2">
              <w:rPr>
                <w:sz w:val="28"/>
                <w:szCs w:val="28"/>
                <w:lang w:val="ru-RU"/>
              </w:rPr>
              <w:t>«</w:t>
            </w:r>
            <w:r w:rsidRPr="00B43C34">
              <w:rPr>
                <w:sz w:val="28"/>
                <w:szCs w:val="28"/>
                <w:lang w:val="ru-RU"/>
              </w:rPr>
              <w:t>Про загальнообов’язкове</w:t>
            </w:r>
            <w:r w:rsidRPr="00B43C34">
              <w:rPr>
                <w:spacing w:val="-67"/>
                <w:sz w:val="28"/>
                <w:szCs w:val="28"/>
                <w:lang w:val="ru-RU"/>
              </w:rPr>
              <w:t xml:space="preserve"> </w:t>
            </w:r>
            <w:r w:rsidRPr="00B43C34">
              <w:rPr>
                <w:sz w:val="28"/>
                <w:szCs w:val="28"/>
                <w:lang w:val="ru-RU"/>
              </w:rPr>
              <w:t>державне</w:t>
            </w:r>
            <w:r w:rsidRPr="00B43C34">
              <w:rPr>
                <w:spacing w:val="-2"/>
                <w:sz w:val="28"/>
                <w:szCs w:val="28"/>
                <w:lang w:val="ru-RU"/>
              </w:rPr>
              <w:t xml:space="preserve"> </w:t>
            </w:r>
            <w:r w:rsidRPr="00B43C34">
              <w:rPr>
                <w:sz w:val="28"/>
                <w:szCs w:val="28"/>
                <w:lang w:val="ru-RU"/>
              </w:rPr>
              <w:t>пенсійне</w:t>
            </w:r>
            <w:r w:rsidRPr="00B43C34">
              <w:rPr>
                <w:spacing w:val="-2"/>
                <w:sz w:val="28"/>
                <w:szCs w:val="28"/>
                <w:lang w:val="ru-RU"/>
              </w:rPr>
              <w:t xml:space="preserve"> </w:t>
            </w:r>
            <w:r w:rsidRPr="00B43C34">
              <w:rPr>
                <w:sz w:val="28"/>
                <w:szCs w:val="28"/>
                <w:lang w:val="ru-RU"/>
              </w:rPr>
              <w:t>страхування</w:t>
            </w:r>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 xml:space="preserve">Закон України </w:t>
            </w:r>
            <w:r w:rsidR="00CF6CC2">
              <w:rPr>
                <w:sz w:val="28"/>
                <w:szCs w:val="28"/>
                <w:lang w:val="ru-RU"/>
              </w:rPr>
              <w:t>«</w:t>
            </w:r>
            <w:hyperlink r:id="rId133" w:history="1">
              <w:r w:rsidRPr="00B43C34">
                <w:rPr>
                  <w:rStyle w:val="ListLabel9"/>
                  <w:szCs w:val="28"/>
                </w:rPr>
                <w:t>Про</w:t>
              </w:r>
            </w:hyperlink>
            <w:r w:rsidRPr="00B43C34">
              <w:rPr>
                <w:sz w:val="28"/>
                <w:szCs w:val="28"/>
                <w:lang w:val="ru-RU"/>
              </w:rPr>
              <w:t xml:space="preserve"> </w:t>
            </w:r>
            <w:hyperlink r:id="rId134" w:history="1">
              <w:r w:rsidRPr="00B43C34">
                <w:rPr>
                  <w:rStyle w:val="ListLabel9"/>
                  <w:szCs w:val="28"/>
                </w:rPr>
                <w:t>електронні</w:t>
              </w:r>
            </w:hyperlink>
            <w:r w:rsidRPr="00B43C34">
              <w:rPr>
                <w:sz w:val="28"/>
                <w:szCs w:val="28"/>
                <w:lang w:val="ru-RU"/>
              </w:rPr>
              <w:t xml:space="preserve"> </w:t>
            </w:r>
            <w:hyperlink r:id="rId135" w:history="1">
              <w:r w:rsidRPr="00B43C34">
                <w:rPr>
                  <w:rStyle w:val="ListLabel9"/>
                  <w:szCs w:val="28"/>
                </w:rPr>
                <w:t>документи</w:t>
              </w:r>
            </w:hyperlink>
            <w:r w:rsidRPr="00B43C34">
              <w:rPr>
                <w:sz w:val="28"/>
                <w:szCs w:val="28"/>
                <w:lang w:val="ru-RU"/>
              </w:rPr>
              <w:t xml:space="preserve"> </w:t>
            </w:r>
            <w:hyperlink r:id="rId136" w:history="1">
              <w:r w:rsidRPr="00B43C34">
                <w:rPr>
                  <w:rStyle w:val="ListLabel9"/>
                  <w:szCs w:val="28"/>
                </w:rPr>
                <w:t>та</w:t>
              </w:r>
            </w:hyperlink>
            <w:r w:rsidRPr="00B43C34">
              <w:rPr>
                <w:spacing w:val="1"/>
                <w:sz w:val="28"/>
                <w:szCs w:val="28"/>
                <w:lang w:val="ru-RU"/>
              </w:rPr>
              <w:t xml:space="preserve"> </w:t>
            </w:r>
            <w:hyperlink r:id="rId137" w:history="1">
              <w:r w:rsidRPr="00B43C34">
                <w:rPr>
                  <w:rStyle w:val="ListLabel10"/>
                  <w:szCs w:val="28"/>
                </w:rPr>
                <w:t xml:space="preserve">електронний </w:t>
              </w:r>
            </w:hyperlink>
            <w:hyperlink r:id="rId138" w:history="1">
              <w:r w:rsidRPr="00B43C34">
                <w:rPr>
                  <w:rStyle w:val="ListLabel9"/>
                  <w:szCs w:val="28"/>
                </w:rPr>
                <w:t>документообіг</w:t>
              </w:r>
            </w:hyperlink>
            <w:r w:rsidR="00CF6CC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hyperlink r:id="rId139" w:history="1">
              <w:r w:rsidR="00795392">
                <w:rPr>
                  <w:rStyle w:val="ListLabel9"/>
                  <w:szCs w:val="28"/>
                </w:rPr>
                <w:t>«</w:t>
              </w:r>
              <w:r w:rsidRPr="00B43C34">
                <w:rPr>
                  <w:rStyle w:val="ListLabel9"/>
                  <w:szCs w:val="28"/>
                </w:rPr>
                <w:t>Про</w:t>
              </w:r>
            </w:hyperlink>
            <w:r w:rsidRPr="00B43C34">
              <w:rPr>
                <w:spacing w:val="1"/>
                <w:sz w:val="28"/>
                <w:szCs w:val="28"/>
                <w:lang w:val="ru-RU"/>
              </w:rPr>
              <w:t xml:space="preserve"> </w:t>
            </w:r>
            <w:hyperlink r:id="rId140" w:history="1">
              <w:r w:rsidRPr="00B43C34">
                <w:rPr>
                  <w:rStyle w:val="ListLabel9"/>
                  <w:szCs w:val="28"/>
                </w:rPr>
                <w:t>захист</w:t>
              </w:r>
            </w:hyperlink>
            <w:r w:rsidRPr="00B43C34">
              <w:rPr>
                <w:spacing w:val="1"/>
                <w:sz w:val="28"/>
                <w:szCs w:val="28"/>
                <w:lang w:val="ru-RU"/>
              </w:rPr>
              <w:t xml:space="preserve"> </w:t>
            </w:r>
            <w:hyperlink r:id="rId141" w:history="1">
              <w:r w:rsidRPr="00B43C34">
                <w:rPr>
                  <w:rStyle w:val="ListLabel9"/>
                  <w:szCs w:val="28"/>
                </w:rPr>
                <w:t>персональних</w:t>
              </w:r>
            </w:hyperlink>
            <w:r w:rsidRPr="00B43C34">
              <w:rPr>
                <w:spacing w:val="1"/>
                <w:sz w:val="28"/>
                <w:szCs w:val="28"/>
                <w:lang w:val="ru-RU"/>
              </w:rPr>
              <w:t xml:space="preserve"> </w:t>
            </w:r>
            <w:hyperlink r:id="rId142" w:history="1">
              <w:r w:rsidRPr="00B43C34">
                <w:rPr>
                  <w:rStyle w:val="ListLabel9"/>
                  <w:szCs w:val="28"/>
                </w:rPr>
                <w:t>даних</w:t>
              </w:r>
            </w:hyperlink>
            <w:r w:rsidR="00795392">
              <w:rPr>
                <w:sz w:val="28"/>
                <w:szCs w:val="28"/>
                <w:lang w:val="ru-RU"/>
              </w:rPr>
              <w:t>»</w:t>
            </w:r>
            <w:r w:rsidRPr="00B43C34">
              <w:rPr>
                <w:sz w:val="28"/>
                <w:szCs w:val="28"/>
                <w:lang w:val="ru-RU"/>
              </w:rPr>
              <w:t>;</w:t>
            </w:r>
          </w:p>
          <w:p w:rsidR="00930274" w:rsidRPr="00B43C34" w:rsidRDefault="00930274" w:rsidP="00B16BC6">
            <w:pPr>
              <w:pStyle w:val="TableParagraph"/>
              <w:spacing w:before="0"/>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79539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t>збі</w:t>
            </w:r>
            <w:proofErr w:type="gramStart"/>
            <w:r w:rsidRPr="00B43C34">
              <w:rPr>
                <w:sz w:val="28"/>
                <w:szCs w:val="28"/>
                <w:lang w:val="ru-RU"/>
              </w:rPr>
              <w:t>р</w:t>
            </w:r>
            <w:proofErr w:type="gramEnd"/>
            <w:r w:rsidRPr="00B43C34">
              <w:rPr>
                <w:spacing w:val="1"/>
                <w:sz w:val="28"/>
                <w:szCs w:val="28"/>
                <w:lang w:val="ru-RU"/>
              </w:rPr>
              <w:t xml:space="preserve"> </w:t>
            </w:r>
            <w:r w:rsidRPr="00B43C34">
              <w:rPr>
                <w:sz w:val="28"/>
                <w:szCs w:val="28"/>
                <w:lang w:val="ru-RU"/>
              </w:rPr>
              <w:t>та</w:t>
            </w:r>
            <w:r w:rsidRPr="00B43C34">
              <w:rPr>
                <w:spacing w:val="1"/>
                <w:sz w:val="28"/>
                <w:szCs w:val="28"/>
                <w:lang w:val="ru-RU"/>
              </w:rPr>
              <w:t xml:space="preserve"> </w:t>
            </w:r>
            <w:r w:rsidRPr="00B43C34">
              <w:rPr>
                <w:sz w:val="28"/>
                <w:szCs w:val="28"/>
                <w:lang w:val="ru-RU"/>
              </w:rPr>
              <w:t>облік</w:t>
            </w:r>
            <w:r w:rsidRPr="00B43C34">
              <w:rPr>
                <w:spacing w:val="1"/>
                <w:sz w:val="28"/>
                <w:szCs w:val="28"/>
                <w:lang w:val="ru-RU"/>
              </w:rPr>
              <w:t xml:space="preserve"> </w:t>
            </w:r>
            <w:r w:rsidRPr="00B43C34">
              <w:rPr>
                <w:sz w:val="28"/>
                <w:szCs w:val="28"/>
                <w:lang w:val="ru-RU"/>
              </w:rPr>
              <w:t>єдиного</w:t>
            </w:r>
            <w:r w:rsidRPr="00B43C34">
              <w:rPr>
                <w:spacing w:val="1"/>
                <w:sz w:val="28"/>
                <w:szCs w:val="28"/>
                <w:lang w:val="ru-RU"/>
              </w:rPr>
              <w:t xml:space="preserve"> </w:t>
            </w:r>
            <w:r w:rsidRPr="00B43C34">
              <w:rPr>
                <w:sz w:val="28"/>
                <w:szCs w:val="28"/>
                <w:lang w:val="ru-RU"/>
              </w:rPr>
              <w:t>внеску на загальнообов’язкове державне соціальне</w:t>
            </w:r>
            <w:r w:rsidRPr="00B43C34">
              <w:rPr>
                <w:spacing w:val="1"/>
                <w:sz w:val="28"/>
                <w:szCs w:val="28"/>
                <w:lang w:val="ru-RU"/>
              </w:rPr>
              <w:t xml:space="preserve"> </w:t>
            </w:r>
            <w:r w:rsidRPr="00B43C34">
              <w:rPr>
                <w:sz w:val="28"/>
                <w:szCs w:val="28"/>
                <w:lang w:val="ru-RU"/>
              </w:rPr>
              <w:t>страхування</w:t>
            </w:r>
            <w:r w:rsidR="00795392">
              <w:rPr>
                <w:sz w:val="28"/>
                <w:szCs w:val="28"/>
                <w:lang w:val="ru-RU"/>
              </w:rPr>
              <w:t>»</w:t>
            </w:r>
            <w:r w:rsidRPr="00B43C34">
              <w:rPr>
                <w:sz w:val="28"/>
                <w:szCs w:val="28"/>
                <w:lang w:val="ru-RU"/>
              </w:rPr>
              <w:t>;</w:t>
            </w:r>
          </w:p>
          <w:p w:rsidR="00930274" w:rsidRPr="00B43C34" w:rsidRDefault="00930274" w:rsidP="00795392">
            <w:pPr>
              <w:pStyle w:val="TableParagraph"/>
              <w:ind w:left="0"/>
              <w:rPr>
                <w:sz w:val="28"/>
                <w:szCs w:val="28"/>
                <w:lang w:val="ru-RU"/>
              </w:rPr>
            </w:pPr>
            <w:r w:rsidRPr="00B43C34">
              <w:rPr>
                <w:sz w:val="28"/>
                <w:szCs w:val="28"/>
                <w:lang w:val="ru-RU"/>
              </w:rPr>
              <w:t>Закон</w:t>
            </w:r>
            <w:r w:rsidRPr="00B43C34">
              <w:rPr>
                <w:spacing w:val="1"/>
                <w:sz w:val="28"/>
                <w:szCs w:val="28"/>
                <w:lang w:val="ru-RU"/>
              </w:rPr>
              <w:t xml:space="preserve"> </w:t>
            </w:r>
            <w:r w:rsidRPr="00B43C34">
              <w:rPr>
                <w:sz w:val="28"/>
                <w:szCs w:val="28"/>
                <w:lang w:val="ru-RU"/>
              </w:rPr>
              <w:t>України</w:t>
            </w:r>
            <w:r w:rsidRPr="00B43C34">
              <w:rPr>
                <w:spacing w:val="1"/>
                <w:sz w:val="28"/>
                <w:szCs w:val="28"/>
                <w:lang w:val="ru-RU"/>
              </w:rPr>
              <w:t xml:space="preserve"> </w:t>
            </w:r>
            <w:r w:rsidR="00795392">
              <w:rPr>
                <w:sz w:val="28"/>
                <w:szCs w:val="28"/>
                <w:lang w:val="ru-RU"/>
              </w:rPr>
              <w:t>«</w:t>
            </w:r>
            <w:r w:rsidRPr="00B43C34">
              <w:rPr>
                <w:sz w:val="28"/>
                <w:szCs w:val="28"/>
                <w:lang w:val="ru-RU"/>
              </w:rPr>
              <w:t>Про</w:t>
            </w:r>
            <w:r w:rsidRPr="00B43C34">
              <w:rPr>
                <w:spacing w:val="1"/>
                <w:sz w:val="28"/>
                <w:szCs w:val="28"/>
                <w:lang w:val="ru-RU"/>
              </w:rPr>
              <w:t xml:space="preserve"> </w:t>
            </w:r>
            <w:r w:rsidRPr="00B43C34">
              <w:rPr>
                <w:sz w:val="28"/>
                <w:szCs w:val="28"/>
                <w:lang w:val="ru-RU"/>
              </w:rPr>
              <w:lastRenderedPageBreak/>
              <w:t>електронні</w:t>
            </w:r>
            <w:r w:rsidRPr="00B43C34">
              <w:rPr>
                <w:spacing w:val="1"/>
                <w:sz w:val="28"/>
                <w:szCs w:val="28"/>
                <w:lang w:val="ru-RU"/>
              </w:rPr>
              <w:t xml:space="preserve"> </w:t>
            </w:r>
            <w:r w:rsidRPr="00B43C34">
              <w:rPr>
                <w:sz w:val="28"/>
                <w:szCs w:val="28"/>
                <w:lang w:val="ru-RU"/>
              </w:rPr>
              <w:t>довірчі</w:t>
            </w:r>
            <w:r w:rsidRPr="00B43C34">
              <w:rPr>
                <w:spacing w:val="1"/>
                <w:sz w:val="28"/>
                <w:szCs w:val="28"/>
                <w:lang w:val="ru-RU"/>
              </w:rPr>
              <w:t xml:space="preserve"> </w:t>
            </w:r>
            <w:r w:rsidRPr="00B43C34">
              <w:rPr>
                <w:sz w:val="28"/>
                <w:szCs w:val="28"/>
                <w:lang w:val="ru-RU"/>
              </w:rPr>
              <w:t>послуги</w:t>
            </w:r>
            <w:r w:rsidR="00795392">
              <w:rPr>
                <w:sz w:val="28"/>
                <w:szCs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3" w:history="1">
              <w:r w:rsidR="00930274" w:rsidRPr="00864457">
                <w:rPr>
                  <w:rFonts w:ascii="Times New Roman" w:eastAsia="Times New Roman" w:hAnsi="Times New Roman" w:cs="Times New Roman"/>
                  <w:sz w:val="28"/>
                  <w:szCs w:val="28"/>
                  <w:lang w:eastAsia="ru-RU"/>
                </w:rPr>
                <w:t>Оформлення та видача пенсійного посвідчення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ind w:hanging="60"/>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79539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proofErr w:type="gramStart"/>
            <w:r w:rsidRPr="00B43C34">
              <w:rPr>
                <w:sz w:val="28"/>
                <w:lang w:val="ru-RU"/>
              </w:rPr>
              <w:t>осіб</w:t>
            </w:r>
            <w:proofErr w:type="gramEnd"/>
            <w:r w:rsidRPr="00B43C34">
              <w:rPr>
                <w:sz w:val="28"/>
                <w:lang w:val="ru-RU"/>
              </w:rPr>
              <w:t>,</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795392">
              <w:rPr>
                <w:sz w:val="28"/>
                <w:lang w:val="ru-RU"/>
              </w:rPr>
              <w:t>»</w:t>
            </w:r>
            <w:r w:rsidRPr="00B43C34">
              <w:rPr>
                <w:sz w:val="28"/>
                <w:lang w:val="ru-RU"/>
              </w:rPr>
              <w:t>;</w:t>
            </w:r>
          </w:p>
          <w:p w:rsidR="00930274" w:rsidRPr="00B43C34" w:rsidRDefault="00930274" w:rsidP="00795392">
            <w:pPr>
              <w:pStyle w:val="TableParagraph"/>
              <w:ind w:left="0" w:right="0" w:hanging="6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4" w:history="1">
              <w:r w:rsidR="00930274" w:rsidRPr="00864457">
                <w:rPr>
                  <w:rFonts w:ascii="Times New Roman" w:eastAsia="Times New Roman" w:hAnsi="Times New Roman" w:cs="Times New Roman"/>
                  <w:sz w:val="28"/>
                  <w:szCs w:val="28"/>
                  <w:lang w:eastAsia="ru-RU"/>
                </w:rPr>
                <w:t>Переведення виплати пенсії за новим місцем проживання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sidRPr="00B43C34">
              <w:rPr>
                <w:sz w:val="28"/>
                <w:lang w:val="ru-RU"/>
              </w:rPr>
              <w:t>Закон</w:t>
            </w:r>
            <w:r w:rsidRPr="00B43C34">
              <w:rPr>
                <w:spacing w:val="1"/>
                <w:sz w:val="28"/>
                <w:lang w:val="ru-RU"/>
              </w:rPr>
              <w:t xml:space="preserve"> </w:t>
            </w:r>
            <w:r w:rsidRPr="00B43C34">
              <w:rPr>
                <w:sz w:val="28"/>
                <w:lang w:val="ru-RU"/>
              </w:rPr>
              <w:t>України</w:t>
            </w:r>
            <w:r w:rsidRPr="00B43C34">
              <w:rPr>
                <w:spacing w:val="1"/>
                <w:sz w:val="28"/>
                <w:lang w:val="ru-RU"/>
              </w:rPr>
              <w:t xml:space="preserve"> </w:t>
            </w:r>
            <w:r w:rsidR="00795392">
              <w:rPr>
                <w:sz w:val="28"/>
                <w:lang w:val="ru-RU"/>
              </w:rPr>
              <w:t>«</w:t>
            </w:r>
            <w:r w:rsidRPr="00B43C34">
              <w:rPr>
                <w:sz w:val="28"/>
                <w:lang w:val="ru-RU"/>
              </w:rPr>
              <w:t>Про</w:t>
            </w:r>
            <w:r w:rsidRPr="00B43C34">
              <w:rPr>
                <w:spacing w:val="1"/>
                <w:sz w:val="28"/>
                <w:lang w:val="ru-RU"/>
              </w:rPr>
              <w:t xml:space="preserve"> </w:t>
            </w:r>
            <w:r w:rsidRPr="00B43C34">
              <w:rPr>
                <w:sz w:val="28"/>
                <w:lang w:val="ru-RU"/>
              </w:rPr>
              <w:t>пенсійне</w:t>
            </w:r>
            <w:r w:rsidRPr="00B43C34">
              <w:rPr>
                <w:spacing w:val="1"/>
                <w:sz w:val="28"/>
                <w:lang w:val="ru-RU"/>
              </w:rPr>
              <w:t xml:space="preserve"> </w:t>
            </w:r>
            <w:r w:rsidRPr="00B43C34">
              <w:rPr>
                <w:sz w:val="28"/>
                <w:lang w:val="ru-RU"/>
              </w:rPr>
              <w:t>забезпечення</w:t>
            </w:r>
            <w:r w:rsidRPr="00B43C34">
              <w:rPr>
                <w:spacing w:val="1"/>
                <w:sz w:val="28"/>
                <w:lang w:val="ru-RU"/>
              </w:rPr>
              <w:t xml:space="preserve"> </w:t>
            </w:r>
            <w:proofErr w:type="gramStart"/>
            <w:r w:rsidRPr="00B43C34">
              <w:rPr>
                <w:sz w:val="28"/>
                <w:lang w:val="ru-RU"/>
              </w:rPr>
              <w:t>осіб</w:t>
            </w:r>
            <w:proofErr w:type="gramEnd"/>
            <w:r w:rsidRPr="00B43C34">
              <w:rPr>
                <w:sz w:val="28"/>
                <w:lang w:val="ru-RU"/>
              </w:rPr>
              <w:t>,</w:t>
            </w:r>
            <w:r w:rsidRPr="00B43C34">
              <w:rPr>
                <w:spacing w:val="1"/>
                <w:sz w:val="28"/>
                <w:lang w:val="ru-RU"/>
              </w:rPr>
              <w:t xml:space="preserve"> </w:t>
            </w:r>
            <w:r w:rsidRPr="00B43C34">
              <w:rPr>
                <w:sz w:val="28"/>
                <w:lang w:val="ru-RU"/>
              </w:rPr>
              <w:t>звільнених</w:t>
            </w:r>
            <w:r w:rsidRPr="00B43C34">
              <w:rPr>
                <w:spacing w:val="1"/>
                <w:sz w:val="28"/>
                <w:lang w:val="ru-RU"/>
              </w:rPr>
              <w:t xml:space="preserve"> </w:t>
            </w:r>
            <w:r w:rsidRPr="00B43C34">
              <w:rPr>
                <w:sz w:val="28"/>
                <w:lang w:val="ru-RU"/>
              </w:rPr>
              <w:t>з</w:t>
            </w:r>
            <w:r w:rsidRPr="00B43C34">
              <w:rPr>
                <w:spacing w:val="1"/>
                <w:sz w:val="28"/>
                <w:lang w:val="ru-RU"/>
              </w:rPr>
              <w:t xml:space="preserve"> </w:t>
            </w:r>
            <w:r w:rsidRPr="00B43C34">
              <w:rPr>
                <w:sz w:val="28"/>
                <w:lang w:val="ru-RU"/>
              </w:rPr>
              <w:t>військової</w:t>
            </w:r>
            <w:r w:rsidRPr="00B43C34">
              <w:rPr>
                <w:spacing w:val="1"/>
                <w:sz w:val="28"/>
                <w:lang w:val="ru-RU"/>
              </w:rPr>
              <w:t xml:space="preserve"> </w:t>
            </w:r>
            <w:r w:rsidRPr="00B43C34">
              <w:rPr>
                <w:sz w:val="28"/>
                <w:lang w:val="ru-RU"/>
              </w:rPr>
              <w:t>служби,</w:t>
            </w:r>
            <w:r w:rsidRPr="00B43C34">
              <w:rPr>
                <w:spacing w:val="1"/>
                <w:sz w:val="28"/>
                <w:lang w:val="ru-RU"/>
              </w:rPr>
              <w:t xml:space="preserve"> </w:t>
            </w:r>
            <w:r w:rsidRPr="00B43C34">
              <w:rPr>
                <w:sz w:val="28"/>
                <w:lang w:val="ru-RU"/>
              </w:rPr>
              <w:t>та</w:t>
            </w:r>
            <w:r w:rsidRPr="00B43C34">
              <w:rPr>
                <w:spacing w:val="1"/>
                <w:sz w:val="28"/>
                <w:lang w:val="ru-RU"/>
              </w:rPr>
              <w:t xml:space="preserve"> </w:t>
            </w:r>
            <w:r w:rsidRPr="00B43C34">
              <w:rPr>
                <w:sz w:val="28"/>
                <w:lang w:val="ru-RU"/>
              </w:rPr>
              <w:t>деяких</w:t>
            </w:r>
            <w:r w:rsidRPr="00B43C34">
              <w:rPr>
                <w:spacing w:val="1"/>
                <w:sz w:val="28"/>
                <w:lang w:val="ru-RU"/>
              </w:rPr>
              <w:t xml:space="preserve"> </w:t>
            </w:r>
            <w:r w:rsidRPr="00B43C34">
              <w:rPr>
                <w:sz w:val="28"/>
                <w:lang w:val="ru-RU"/>
              </w:rPr>
              <w:t>інших осіб</w:t>
            </w:r>
            <w:r w:rsidR="00795392">
              <w:rPr>
                <w:sz w:val="28"/>
                <w:lang w:val="ru-RU"/>
              </w:rPr>
              <w:t>»</w:t>
            </w:r>
            <w:r w:rsidRPr="00B43C34">
              <w:rPr>
                <w:sz w:val="28"/>
                <w:lang w:val="ru-RU"/>
              </w:rPr>
              <w:t>;</w:t>
            </w:r>
          </w:p>
          <w:p w:rsidR="00930274" w:rsidRPr="00B43C34" w:rsidRDefault="00930274" w:rsidP="0079539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5" w:history="1">
              <w:r w:rsidR="00930274" w:rsidRPr="00864457">
                <w:rPr>
                  <w:rFonts w:ascii="Times New Roman" w:eastAsia="Times New Roman" w:hAnsi="Times New Roman" w:cs="Times New Roman"/>
                  <w:sz w:val="28"/>
                  <w:szCs w:val="28"/>
                  <w:lang w:eastAsia="ru-RU"/>
                </w:rPr>
                <w:t xml:space="preserve">Переведення з одного виду пенсії на інший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p>
          <w:p w:rsidR="00930274" w:rsidRPr="00B43C34" w:rsidRDefault="00930274" w:rsidP="0079539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6" w:history="1">
              <w:r w:rsidR="00930274" w:rsidRPr="00864457">
                <w:rPr>
                  <w:rFonts w:ascii="Times New Roman" w:eastAsia="Times New Roman" w:hAnsi="Times New Roman" w:cs="Times New Roman"/>
                  <w:sz w:val="28"/>
                  <w:szCs w:val="28"/>
                  <w:lang w:eastAsia="ru-RU"/>
                </w:rPr>
                <w:t xml:space="preserve">Перерахунок пенсії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p>
          <w:p w:rsidR="00930274" w:rsidRPr="00B43C34" w:rsidRDefault="00930274" w:rsidP="00795392">
            <w:pPr>
              <w:pStyle w:val="TableParagraph"/>
              <w:ind w:left="0" w:right="0"/>
              <w:rPr>
                <w:sz w:val="28"/>
                <w:szCs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7" w:history="1">
              <w:r w:rsidR="00930274" w:rsidRPr="00864457">
                <w:rPr>
                  <w:rFonts w:ascii="Times New Roman" w:eastAsia="Times New Roman" w:hAnsi="Times New Roman" w:cs="Times New Roman"/>
                  <w:sz w:val="28"/>
                  <w:szCs w:val="28"/>
                  <w:lang w:eastAsia="ru-RU"/>
                </w:rPr>
                <w:t xml:space="preserve">Перерахунок пенсії, призначеної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795392">
            <w:pPr>
              <w:pStyle w:val="TableParagraph"/>
              <w:ind w:left="0" w:right="0"/>
              <w:rPr>
                <w:sz w:val="28"/>
                <w:szCs w:val="28"/>
                <w:lang w:val="ru-RU"/>
              </w:rPr>
            </w:pPr>
            <w:r>
              <w:rPr>
                <w:sz w:val="28"/>
                <w:lang w:val="ru-RU"/>
              </w:rPr>
              <w:t>Закон</w:t>
            </w:r>
            <w:r>
              <w:rPr>
                <w:sz w:val="28"/>
                <w:lang w:val="ru-RU"/>
              </w:rPr>
              <w:tab/>
              <w:t xml:space="preserve"> України </w:t>
            </w:r>
            <w:r w:rsidR="00795392">
              <w:rPr>
                <w:sz w:val="28"/>
                <w:lang w:val="ru-RU"/>
              </w:rPr>
              <w:t>«</w:t>
            </w:r>
            <w:r>
              <w:rPr>
                <w:sz w:val="28"/>
                <w:lang w:val="ru-RU"/>
              </w:rPr>
              <w:t>Про прокуратуру</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48" w:history="1">
              <w:r w:rsidR="00930274" w:rsidRPr="00864457">
                <w:rPr>
                  <w:rFonts w:ascii="Times New Roman" w:eastAsia="Times New Roman" w:hAnsi="Times New Roman" w:cs="Times New Roman"/>
                  <w:sz w:val="28"/>
                  <w:szCs w:val="28"/>
                  <w:lang w:eastAsia="ru-RU"/>
                </w:rPr>
                <w:t>Перерахунок щомісячного довічного грошового утримання суддям у відставці</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795392">
            <w:pPr>
              <w:pStyle w:val="TableParagraph"/>
              <w:ind w:left="0" w:right="0"/>
              <w:rPr>
                <w:sz w:val="28"/>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795392">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суддів</w:t>
            </w:r>
            <w:r w:rsidR="00795392">
              <w:rPr>
                <w:sz w:val="28"/>
                <w:lang w:val="ru-RU"/>
              </w:rPr>
              <w:t>»</w:t>
            </w:r>
            <w:r>
              <w:rPr>
                <w:sz w:val="28"/>
                <w:lang w:val="ru-RU"/>
              </w:rPr>
              <w:t xml:space="preserve">; </w:t>
            </w:r>
            <w:r>
              <w:rPr>
                <w:spacing w:val="-67"/>
                <w:sz w:val="28"/>
                <w:lang w:val="ru-RU"/>
              </w:rPr>
              <w:t xml:space="preserve"> </w:t>
            </w:r>
            <w:r>
              <w:rPr>
                <w:sz w:val="28"/>
                <w:lang w:val="ru-RU"/>
              </w:rPr>
              <w:t xml:space="preserve">Закон України </w:t>
            </w:r>
            <w:r w:rsidR="00795392">
              <w:rPr>
                <w:sz w:val="28"/>
                <w:lang w:val="ru-RU"/>
              </w:rPr>
              <w:t>«</w:t>
            </w:r>
            <w:r>
              <w:rPr>
                <w:sz w:val="28"/>
                <w:lang w:val="ru-RU"/>
              </w:rPr>
              <w:t xml:space="preserve">Про Конституційний </w:t>
            </w:r>
            <w:r>
              <w:rPr>
                <w:spacing w:val="-10"/>
                <w:sz w:val="28"/>
                <w:lang w:val="ru-RU"/>
              </w:rPr>
              <w:t xml:space="preserve">Суд </w:t>
            </w:r>
            <w:r>
              <w:rPr>
                <w:sz w:val="28"/>
                <w:lang w:val="ru-RU"/>
              </w:rPr>
              <w:t>України</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257A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49" w:history="1">
              <w:r w:rsidR="00930274" w:rsidRPr="00864457">
                <w:rPr>
                  <w:rFonts w:ascii="Times New Roman" w:eastAsia="Times New Roman" w:hAnsi="Times New Roman" w:cs="Times New Roman"/>
                  <w:sz w:val="28"/>
                  <w:szCs w:val="28"/>
                  <w:lang w:val="uk-UA" w:eastAsia="ru-RU"/>
                </w:rPr>
                <w:t>Підтвердження періодів роботи на підприємствах, в установах, організаціях, які розташовані на тимчасово окупованій території, якщо в трудовій книжці є записи з виправленням або недостовірні чи неточні записи про періоди роботи</w:t>
              </w:r>
            </w:hyperlink>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p>
          <w:p w:rsidR="00930274" w:rsidRPr="001B619A" w:rsidRDefault="00930274" w:rsidP="0079539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0" w:history="1">
              <w:proofErr w:type="gramStart"/>
              <w:r w:rsidR="00930274" w:rsidRPr="00864457">
                <w:rPr>
                  <w:rFonts w:ascii="Times New Roman" w:eastAsia="Times New Roman" w:hAnsi="Times New Roman" w:cs="Times New Roman"/>
                  <w:sz w:val="28"/>
                  <w:szCs w:val="28"/>
                  <w:lang w:eastAsia="ru-RU"/>
                </w:rPr>
                <w:t>П</w:t>
              </w:r>
              <w:proofErr w:type="gramEnd"/>
              <w:r w:rsidR="00930274" w:rsidRPr="00864457">
                <w:rPr>
                  <w:rFonts w:ascii="Times New Roman" w:eastAsia="Times New Roman" w:hAnsi="Times New Roman" w:cs="Times New Roman"/>
                  <w:sz w:val="28"/>
                  <w:szCs w:val="28"/>
                  <w:lang w:eastAsia="ru-RU"/>
                </w:rPr>
                <w:t>ідтвердження періодів роботи, що зараховуються до стажу роботи для призначення пенсії на пільгових умовах або за вислугу років у разі ліквідації підприємства, установи, організації без визначення правонаступника</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B43C34" w:rsidRDefault="00930274" w:rsidP="00B16BC6">
            <w:pPr>
              <w:pStyle w:val="TableParagraph"/>
              <w:rPr>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p>
          <w:p w:rsidR="00930274" w:rsidRPr="001B619A" w:rsidRDefault="00930274" w:rsidP="0079539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1" w:history="1">
              <w:r w:rsidR="00930274" w:rsidRPr="00864457">
                <w:rPr>
                  <w:rFonts w:ascii="Times New Roman" w:eastAsia="Times New Roman" w:hAnsi="Times New Roman" w:cs="Times New Roman"/>
                  <w:sz w:val="28"/>
                  <w:szCs w:val="28"/>
                  <w:lang w:eastAsia="ru-RU"/>
                </w:rPr>
                <w:t>Поновлення виплати пенсії</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1B619A" w:rsidRDefault="00930274" w:rsidP="00B16BC6">
            <w:pPr>
              <w:pStyle w:val="TableParagraph"/>
              <w:rPr>
                <w:lang w:val="uk-UA"/>
              </w:rPr>
            </w:pPr>
            <w:r w:rsidRPr="001B619A">
              <w:rPr>
                <w:sz w:val="28"/>
                <w:lang w:val="uk-UA"/>
              </w:rPr>
              <w:t>Закон</w:t>
            </w:r>
            <w:r w:rsidRPr="001B619A">
              <w:rPr>
                <w:spacing w:val="1"/>
                <w:sz w:val="28"/>
                <w:lang w:val="uk-UA"/>
              </w:rPr>
              <w:t xml:space="preserve"> </w:t>
            </w:r>
            <w:r w:rsidRPr="001B619A">
              <w:rPr>
                <w:sz w:val="28"/>
                <w:lang w:val="uk-UA"/>
              </w:rPr>
              <w:t>України</w:t>
            </w:r>
            <w:r w:rsidRPr="001B619A">
              <w:rPr>
                <w:spacing w:val="1"/>
                <w:sz w:val="28"/>
                <w:lang w:val="uk-UA"/>
              </w:rPr>
              <w:t xml:space="preserve"> </w:t>
            </w:r>
            <w:r w:rsidR="00795392">
              <w:rPr>
                <w:sz w:val="28"/>
                <w:lang w:val="uk-UA"/>
              </w:rPr>
              <w:t>«</w:t>
            </w:r>
            <w:r w:rsidRPr="001B619A">
              <w:rPr>
                <w:sz w:val="28"/>
                <w:lang w:val="uk-UA"/>
              </w:rPr>
              <w:t>Про</w:t>
            </w:r>
            <w:r w:rsidRPr="001B619A">
              <w:rPr>
                <w:spacing w:val="1"/>
                <w:sz w:val="28"/>
                <w:lang w:val="uk-UA"/>
              </w:rPr>
              <w:t xml:space="preserve"> </w:t>
            </w:r>
            <w:r w:rsidRPr="001B619A">
              <w:rPr>
                <w:sz w:val="28"/>
                <w:lang w:val="uk-UA"/>
              </w:rPr>
              <w:t>пенсійне</w:t>
            </w:r>
            <w:r w:rsidRPr="001B619A">
              <w:rPr>
                <w:spacing w:val="1"/>
                <w:sz w:val="28"/>
                <w:lang w:val="uk-UA"/>
              </w:rPr>
              <w:t xml:space="preserve"> </w:t>
            </w:r>
            <w:r w:rsidRPr="001B619A">
              <w:rPr>
                <w:sz w:val="28"/>
                <w:lang w:val="uk-UA"/>
              </w:rPr>
              <w:t>забезпечення</w:t>
            </w:r>
            <w:r w:rsidRPr="001B619A">
              <w:rPr>
                <w:spacing w:val="1"/>
                <w:sz w:val="28"/>
                <w:lang w:val="uk-UA"/>
              </w:rPr>
              <w:t xml:space="preserve"> </w:t>
            </w:r>
            <w:r w:rsidRPr="001B619A">
              <w:rPr>
                <w:sz w:val="28"/>
                <w:lang w:val="uk-UA"/>
              </w:rPr>
              <w:t>осіб,</w:t>
            </w:r>
            <w:r w:rsidRPr="001B619A">
              <w:rPr>
                <w:spacing w:val="1"/>
                <w:sz w:val="28"/>
                <w:lang w:val="uk-UA"/>
              </w:rPr>
              <w:t xml:space="preserve"> </w:t>
            </w:r>
            <w:r w:rsidRPr="001B619A">
              <w:rPr>
                <w:sz w:val="28"/>
                <w:lang w:val="uk-UA"/>
              </w:rPr>
              <w:t>звільнених</w:t>
            </w:r>
            <w:r w:rsidRPr="001B619A">
              <w:rPr>
                <w:spacing w:val="1"/>
                <w:sz w:val="28"/>
                <w:lang w:val="uk-UA"/>
              </w:rPr>
              <w:t xml:space="preserve"> </w:t>
            </w:r>
            <w:r w:rsidRPr="001B619A">
              <w:rPr>
                <w:sz w:val="28"/>
                <w:lang w:val="uk-UA"/>
              </w:rPr>
              <w:t>з</w:t>
            </w:r>
            <w:r w:rsidRPr="001B619A">
              <w:rPr>
                <w:spacing w:val="1"/>
                <w:sz w:val="28"/>
                <w:lang w:val="uk-UA"/>
              </w:rPr>
              <w:t xml:space="preserve"> </w:t>
            </w:r>
            <w:r w:rsidRPr="001B619A">
              <w:rPr>
                <w:sz w:val="28"/>
                <w:lang w:val="uk-UA"/>
              </w:rPr>
              <w:t>військової</w:t>
            </w:r>
            <w:r w:rsidRPr="001B619A">
              <w:rPr>
                <w:spacing w:val="1"/>
                <w:sz w:val="28"/>
                <w:lang w:val="uk-UA"/>
              </w:rPr>
              <w:t xml:space="preserve"> </w:t>
            </w:r>
            <w:r w:rsidRPr="001B619A">
              <w:rPr>
                <w:sz w:val="28"/>
                <w:lang w:val="uk-UA"/>
              </w:rPr>
              <w:t>служби,</w:t>
            </w:r>
            <w:r w:rsidRPr="001B619A">
              <w:rPr>
                <w:spacing w:val="1"/>
                <w:sz w:val="28"/>
                <w:lang w:val="uk-UA"/>
              </w:rPr>
              <w:t xml:space="preserve"> </w:t>
            </w:r>
            <w:r w:rsidRPr="001B619A">
              <w:rPr>
                <w:sz w:val="28"/>
                <w:lang w:val="uk-UA"/>
              </w:rPr>
              <w:t>та</w:t>
            </w:r>
            <w:r w:rsidRPr="001B619A">
              <w:rPr>
                <w:spacing w:val="1"/>
                <w:sz w:val="28"/>
                <w:lang w:val="uk-UA"/>
              </w:rPr>
              <w:t xml:space="preserve"> </w:t>
            </w:r>
            <w:r w:rsidRPr="001B619A">
              <w:rPr>
                <w:sz w:val="28"/>
                <w:lang w:val="uk-UA"/>
              </w:rPr>
              <w:t>деяких</w:t>
            </w:r>
            <w:r w:rsidRPr="001B619A">
              <w:rPr>
                <w:spacing w:val="1"/>
                <w:sz w:val="28"/>
                <w:lang w:val="uk-UA"/>
              </w:rPr>
              <w:t xml:space="preserve"> </w:t>
            </w:r>
            <w:r w:rsidRPr="001B619A">
              <w:rPr>
                <w:sz w:val="28"/>
                <w:lang w:val="uk-UA"/>
              </w:rPr>
              <w:t>інших осіб</w:t>
            </w:r>
            <w:r w:rsidR="00795392">
              <w:rPr>
                <w:sz w:val="28"/>
                <w:lang w:val="uk-UA"/>
              </w:rPr>
              <w:t>»</w:t>
            </w:r>
            <w:r w:rsidRPr="001B619A">
              <w:rPr>
                <w:sz w:val="28"/>
                <w:lang w:val="uk-UA"/>
              </w:rPr>
              <w:t>;</w:t>
            </w:r>
          </w:p>
          <w:p w:rsidR="00930274" w:rsidRPr="001B619A" w:rsidRDefault="00930274" w:rsidP="00795392">
            <w:pPr>
              <w:pStyle w:val="TableParagraph"/>
              <w:ind w:left="0" w:right="0"/>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2" w:history="1">
              <w:r w:rsidR="00930274" w:rsidRPr="00864457">
                <w:rPr>
                  <w:rFonts w:ascii="Times New Roman" w:eastAsia="Times New Roman" w:hAnsi="Times New Roman" w:cs="Times New Roman"/>
                  <w:sz w:val="28"/>
                  <w:szCs w:val="28"/>
                  <w:lang w:eastAsia="ru-RU"/>
                </w:rPr>
                <w:t xml:space="preserve">Призначення грошової допомоги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пункту 71 розділу XV “Прикінцеві положення”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1B619A" w:rsidRDefault="00930274" w:rsidP="00B16BC6">
            <w:pPr>
              <w:pStyle w:val="TableParagraph"/>
              <w:ind w:left="0" w:right="36"/>
              <w:rPr>
                <w:lang w:val="ru-RU"/>
              </w:rPr>
            </w:pPr>
            <w:proofErr w:type="gramStart"/>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r>
              <w:rPr>
                <w:spacing w:val="1"/>
                <w:sz w:val="28"/>
                <w:lang w:val="ru-RU"/>
              </w:rPr>
              <w:t xml:space="preserve"> </w:t>
            </w:r>
            <w:r>
              <w:rPr>
                <w:sz w:val="28"/>
                <w:lang w:val="ru-RU"/>
              </w:rPr>
              <w:t>Закон</w:t>
            </w:r>
            <w:r>
              <w:rPr>
                <w:spacing w:val="30"/>
                <w:sz w:val="28"/>
                <w:lang w:val="ru-RU"/>
              </w:rPr>
              <w:t xml:space="preserve"> </w:t>
            </w:r>
            <w:r>
              <w:rPr>
                <w:sz w:val="28"/>
                <w:lang w:val="ru-RU"/>
              </w:rPr>
              <w:t>України</w:t>
            </w:r>
            <w:r>
              <w:rPr>
                <w:spacing w:val="30"/>
                <w:sz w:val="28"/>
                <w:lang w:val="ru-RU"/>
              </w:rPr>
              <w:t xml:space="preserve"> </w:t>
            </w:r>
            <w:r w:rsidR="00795392">
              <w:rPr>
                <w:sz w:val="28"/>
                <w:lang w:val="ru-RU"/>
              </w:rPr>
              <w:t>«</w:t>
            </w:r>
            <w:r>
              <w:rPr>
                <w:sz w:val="28"/>
                <w:lang w:val="ru-RU"/>
              </w:rPr>
              <w:t>Про</w:t>
            </w:r>
            <w:r>
              <w:rPr>
                <w:spacing w:val="31"/>
                <w:sz w:val="28"/>
                <w:lang w:val="ru-RU"/>
              </w:rPr>
              <w:t xml:space="preserve"> </w:t>
            </w:r>
            <w:r>
              <w:rPr>
                <w:sz w:val="28"/>
                <w:lang w:val="ru-RU"/>
              </w:rPr>
              <w:t>професійну</w:t>
            </w:r>
            <w:r>
              <w:rPr>
                <w:spacing w:val="30"/>
                <w:sz w:val="28"/>
                <w:lang w:val="ru-RU"/>
              </w:rPr>
              <w:t xml:space="preserve"> </w:t>
            </w:r>
            <w:r>
              <w:rPr>
                <w:sz w:val="28"/>
                <w:lang w:val="ru-RU"/>
              </w:rPr>
              <w:t>(професійно-</w:t>
            </w:r>
            <w:proofErr w:type="gramEnd"/>
          </w:p>
          <w:p w:rsidR="00930274" w:rsidRPr="001B619A" w:rsidRDefault="00930274" w:rsidP="00B16BC6">
            <w:pPr>
              <w:pStyle w:val="TableParagraph"/>
              <w:spacing w:before="0"/>
              <w:ind w:left="0" w:right="0"/>
              <w:rPr>
                <w:lang w:val="ru-RU"/>
              </w:rPr>
            </w:pPr>
            <w:proofErr w:type="gramStart"/>
            <w:r>
              <w:rPr>
                <w:sz w:val="28"/>
                <w:lang w:val="ru-RU"/>
              </w:rPr>
              <w:t>техн</w:t>
            </w:r>
            <w:proofErr w:type="gramEnd"/>
            <w:r>
              <w:rPr>
                <w:sz w:val="28"/>
                <w:lang w:val="ru-RU"/>
              </w:rPr>
              <w:t>ічну)</w:t>
            </w:r>
            <w:r>
              <w:rPr>
                <w:spacing w:val="-4"/>
                <w:sz w:val="28"/>
                <w:lang w:val="ru-RU"/>
              </w:rPr>
              <w:t xml:space="preserve"> </w:t>
            </w:r>
            <w:r>
              <w:rPr>
                <w:sz w:val="28"/>
                <w:lang w:val="ru-RU"/>
              </w:rPr>
              <w:t>освіту</w:t>
            </w:r>
            <w:r w:rsidR="00795392">
              <w:rPr>
                <w:sz w:val="28"/>
                <w:lang w:val="ru-RU"/>
              </w:rPr>
              <w:t>»</w:t>
            </w:r>
            <w:r>
              <w:rPr>
                <w:sz w:val="28"/>
                <w:lang w:val="ru-RU"/>
              </w:rPr>
              <w:t>;</w:t>
            </w:r>
          </w:p>
          <w:p w:rsidR="00930274" w:rsidRPr="001B619A" w:rsidRDefault="00930274" w:rsidP="00B16BC6">
            <w:pPr>
              <w:pStyle w:val="TableParagraph"/>
              <w:tabs>
                <w:tab w:val="left" w:pos="1601"/>
                <w:tab w:val="left" w:pos="2762"/>
                <w:tab w:val="left" w:pos="3579"/>
                <w:tab w:val="left" w:pos="4560"/>
                <w:tab w:val="left" w:pos="5989"/>
              </w:tabs>
              <w:spacing w:before="0"/>
              <w:ind w:left="0" w:right="43"/>
              <w:rPr>
                <w:lang w:val="ru-RU"/>
              </w:rPr>
            </w:pPr>
            <w:r>
              <w:rPr>
                <w:sz w:val="28"/>
                <w:lang w:val="ru-RU"/>
              </w:rPr>
              <w:t>Закон</w:t>
            </w:r>
            <w:r>
              <w:rPr>
                <w:sz w:val="28"/>
                <w:lang w:val="ru-RU"/>
              </w:rPr>
              <w:tab/>
              <w:t>України</w:t>
            </w:r>
            <w:r>
              <w:rPr>
                <w:sz w:val="28"/>
                <w:lang w:val="ru-RU"/>
              </w:rPr>
              <w:tab/>
              <w:t>“Про</w:t>
            </w:r>
            <w:r>
              <w:rPr>
                <w:sz w:val="28"/>
                <w:lang w:val="ru-RU"/>
              </w:rPr>
              <w:tab/>
              <w:t>захист</w:t>
            </w:r>
            <w:r>
              <w:rPr>
                <w:sz w:val="28"/>
                <w:lang w:val="ru-RU"/>
              </w:rPr>
              <w:tab/>
              <w:t xml:space="preserve">населен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proofErr w:type="gramStart"/>
            <w:r>
              <w:rPr>
                <w:sz w:val="28"/>
                <w:lang w:val="ru-RU"/>
              </w:rPr>
              <w:t>хвороб</w:t>
            </w:r>
            <w:proofErr w:type="gramEnd"/>
            <w:r>
              <w:rPr>
                <w:sz w:val="28"/>
                <w:lang w:val="ru-RU"/>
              </w:rPr>
              <w:t>”;</w:t>
            </w:r>
          </w:p>
          <w:p w:rsidR="00930274" w:rsidRPr="001B619A" w:rsidRDefault="00930274" w:rsidP="00B16BC6">
            <w:pPr>
              <w:pStyle w:val="TableParagraph"/>
              <w:spacing w:before="0"/>
              <w:ind w:left="0" w:right="33"/>
              <w:rPr>
                <w:lang w:val="ru-RU"/>
              </w:rPr>
            </w:pP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795392">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795392">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795392">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795392">
              <w:rPr>
                <w:sz w:val="28"/>
                <w:lang w:val="ru-RU"/>
              </w:rPr>
              <w:t>»</w:t>
            </w:r>
            <w:r>
              <w:rPr>
                <w:sz w:val="28"/>
                <w:lang w:val="ru-RU"/>
              </w:rPr>
              <w:t>;</w:t>
            </w:r>
          </w:p>
          <w:p w:rsidR="00930274" w:rsidRPr="001B619A" w:rsidRDefault="00930274" w:rsidP="00B16BC6">
            <w:pPr>
              <w:pStyle w:val="TableParagraph"/>
              <w:tabs>
                <w:tab w:val="left" w:pos="1723"/>
                <w:tab w:val="left" w:pos="2986"/>
                <w:tab w:val="left" w:pos="3904"/>
              </w:tabs>
              <w:spacing w:before="0"/>
              <w:ind w:left="0" w:right="33"/>
              <w:rPr>
                <w:lang w:val="ru-RU"/>
              </w:rPr>
            </w:pPr>
            <w:r>
              <w:rPr>
                <w:sz w:val="28"/>
                <w:lang w:val="ru-RU"/>
              </w:rPr>
              <w:t>Закон України</w:t>
            </w:r>
            <w:r>
              <w:rPr>
                <w:sz w:val="28"/>
                <w:lang w:val="ru-RU"/>
              </w:rPr>
              <w:tab/>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p>
          <w:p w:rsidR="00930274" w:rsidRPr="000B11D1" w:rsidRDefault="00930274" w:rsidP="00B16BC6">
            <w:pPr>
              <w:pStyle w:val="TableParagraph"/>
              <w:tabs>
                <w:tab w:val="left" w:pos="2676"/>
              </w:tabs>
              <w:spacing w:before="0"/>
              <w:ind w:left="91" w:right="33"/>
              <w:rPr>
                <w:lang w:val="ru-RU"/>
              </w:rPr>
            </w:pPr>
            <w:r>
              <w:rPr>
                <w:sz w:val="28"/>
                <w:lang w:val="ru-RU"/>
              </w:rPr>
              <w:lastRenderedPageBreak/>
              <w:t>Закон</w:t>
            </w:r>
            <w:r>
              <w:rPr>
                <w:spacing w:val="-12"/>
                <w:sz w:val="28"/>
                <w:lang w:val="ru-RU"/>
              </w:rPr>
              <w:t xml:space="preserve"> </w:t>
            </w:r>
            <w:r>
              <w:rPr>
                <w:sz w:val="28"/>
                <w:lang w:val="ru-RU"/>
              </w:rPr>
              <w:t>України</w:t>
            </w:r>
            <w:r>
              <w:rPr>
                <w:spacing w:val="-12"/>
                <w:sz w:val="28"/>
                <w:lang w:val="ru-RU"/>
              </w:rPr>
              <w:t xml:space="preserve"> </w:t>
            </w:r>
            <w:r w:rsidR="00795392">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795392">
              <w:rPr>
                <w:sz w:val="28"/>
                <w:lang w:val="ru-RU"/>
              </w:rPr>
              <w:t>»</w:t>
            </w:r>
            <w:r>
              <w:rPr>
                <w:sz w:val="28"/>
                <w:lang w:val="ru-RU"/>
              </w:rPr>
              <w:t>.</w:t>
            </w:r>
            <w:r>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795392">
              <w:rPr>
                <w:sz w:val="28"/>
                <w:lang w:val="ru-RU"/>
              </w:rPr>
              <w:t>«</w:t>
            </w:r>
            <w:r>
              <w:rPr>
                <w:sz w:val="28"/>
                <w:lang w:val="ru-RU"/>
              </w:rPr>
              <w:t>Про</w:t>
            </w:r>
            <w:r>
              <w:rPr>
                <w:spacing w:val="-3"/>
                <w:sz w:val="28"/>
                <w:lang w:val="ru-RU"/>
              </w:rPr>
              <w:t xml:space="preserve"> </w:t>
            </w:r>
            <w:r>
              <w:rPr>
                <w:sz w:val="28"/>
                <w:lang w:val="ru-RU"/>
              </w:rPr>
              <w:t>освіту</w:t>
            </w:r>
            <w:r w:rsidR="00795392">
              <w:rPr>
                <w:sz w:val="28"/>
                <w:lang w:val="ru-RU"/>
              </w:rPr>
              <w:t>»</w:t>
            </w:r>
            <w:r>
              <w:rPr>
                <w:sz w:val="28"/>
                <w:lang w:val="ru-RU"/>
              </w:rPr>
              <w:t>;</w:t>
            </w:r>
          </w:p>
          <w:p w:rsidR="00930274" w:rsidRPr="001B619A" w:rsidRDefault="00930274" w:rsidP="00795392">
            <w:pPr>
              <w:pStyle w:val="TableParagraph"/>
              <w:ind w:left="0" w:right="0"/>
              <w:rPr>
                <w:sz w:val="28"/>
                <w:lang w:val="uk-UA"/>
              </w:rPr>
            </w:pPr>
            <w:r>
              <w:rPr>
                <w:sz w:val="28"/>
                <w:lang w:val="ru-RU"/>
              </w:rPr>
              <w:t>Закон</w:t>
            </w:r>
            <w:r>
              <w:rPr>
                <w:spacing w:val="42"/>
                <w:sz w:val="28"/>
                <w:lang w:val="ru-RU"/>
              </w:rPr>
              <w:t xml:space="preserve"> </w:t>
            </w:r>
            <w:r>
              <w:rPr>
                <w:sz w:val="28"/>
                <w:lang w:val="ru-RU"/>
              </w:rPr>
              <w:t>України</w:t>
            </w:r>
            <w:r>
              <w:rPr>
                <w:spacing w:val="43"/>
                <w:sz w:val="28"/>
                <w:lang w:val="ru-RU"/>
              </w:rPr>
              <w:t xml:space="preserve"> </w:t>
            </w:r>
            <w:r w:rsidR="00795392">
              <w:rPr>
                <w:sz w:val="28"/>
                <w:lang w:val="ru-RU"/>
              </w:rPr>
              <w:t>«</w:t>
            </w:r>
            <w:r>
              <w:rPr>
                <w:sz w:val="28"/>
                <w:lang w:val="ru-RU"/>
              </w:rPr>
              <w:t>Про</w:t>
            </w:r>
            <w:r>
              <w:rPr>
                <w:spacing w:val="43"/>
                <w:sz w:val="28"/>
                <w:lang w:val="ru-RU"/>
              </w:rPr>
              <w:t xml:space="preserve"> </w:t>
            </w:r>
            <w:r>
              <w:rPr>
                <w:sz w:val="28"/>
                <w:lang w:val="ru-RU"/>
              </w:rPr>
              <w:t>повну</w:t>
            </w:r>
            <w:r>
              <w:rPr>
                <w:spacing w:val="43"/>
                <w:sz w:val="28"/>
                <w:lang w:val="ru-RU"/>
              </w:rPr>
              <w:t xml:space="preserve"> </w:t>
            </w:r>
            <w:r>
              <w:rPr>
                <w:sz w:val="28"/>
                <w:lang w:val="ru-RU"/>
              </w:rPr>
              <w:t>загальну</w:t>
            </w:r>
            <w:r>
              <w:rPr>
                <w:spacing w:val="43"/>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3" w:history="1">
              <w:r w:rsidR="00930274" w:rsidRPr="00864457">
                <w:rPr>
                  <w:rFonts w:ascii="Times New Roman" w:eastAsia="Times New Roman" w:hAnsi="Times New Roman" w:cs="Times New Roman"/>
                  <w:sz w:val="28"/>
                  <w:szCs w:val="28"/>
                  <w:lang w:eastAsia="ru-RU"/>
                </w:rPr>
                <w:t xml:space="preserve">Призначення дострокової пенсії за віком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A221D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EF1279" w:rsidRDefault="00930274" w:rsidP="00B16BC6">
            <w:pPr>
              <w:pStyle w:val="TableParagraph"/>
              <w:rPr>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p>
          <w:p w:rsidR="00930274" w:rsidRDefault="00930274" w:rsidP="00795392">
            <w:pPr>
              <w:pStyle w:val="TableParagraph"/>
              <w:ind w:left="0" w:right="36"/>
              <w:rPr>
                <w:sz w:val="28"/>
                <w:lang w:val="ru-RU"/>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795392">
              <w:rPr>
                <w:sz w:val="28"/>
                <w:lang w:val="ru-RU"/>
              </w:rPr>
              <w:t>»</w:t>
            </w:r>
            <w:r>
              <w:rPr>
                <w:spacing w:val="-4"/>
                <w:sz w:val="28"/>
                <w:lang w:val="ru-RU"/>
              </w:rPr>
              <w:t xml:space="preserve"> </w:t>
            </w:r>
          </w:p>
        </w:tc>
      </w:tr>
      <w:tr w:rsidR="00930274" w:rsidRPr="00D13D4D" w:rsidTr="00B16BC6">
        <w:trPr>
          <w:trHeight w:val="296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4" w:history="1">
              <w:r w:rsidR="00930274" w:rsidRPr="00864457">
                <w:rPr>
                  <w:rFonts w:ascii="Times New Roman" w:eastAsia="Times New Roman" w:hAnsi="Times New Roman" w:cs="Times New Roman"/>
                  <w:sz w:val="28"/>
                  <w:szCs w:val="28"/>
                  <w:lang w:eastAsia="ru-RU"/>
                </w:rPr>
                <w:t>Призначення пенсії відповідно до статті 37 Закону України від 16 грудня 1993 року № 3723-XII “Про державну службу”</w:t>
              </w:r>
            </w:hyperlink>
          </w:p>
          <w:p w:rsidR="00930274" w:rsidRPr="00864457" w:rsidRDefault="00930274"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795392" w:rsidP="00795392">
            <w:pPr>
              <w:pStyle w:val="TableParagraph"/>
              <w:tabs>
                <w:tab w:val="left" w:pos="375"/>
              </w:tabs>
              <w:ind w:left="0" w:right="36"/>
              <w:rPr>
                <w:sz w:val="28"/>
                <w:lang w:val="uk-UA"/>
              </w:rPr>
            </w:pPr>
            <w:r>
              <w:rPr>
                <w:sz w:val="28"/>
                <w:lang w:val="ru-RU"/>
              </w:rPr>
              <w:t>Закон</w:t>
            </w:r>
            <w:r>
              <w:rPr>
                <w:sz w:val="28"/>
                <w:lang w:val="ru-RU"/>
              </w:rPr>
              <w:tab/>
              <w:t xml:space="preserve"> України</w:t>
            </w:r>
            <w:r>
              <w:rPr>
                <w:sz w:val="28"/>
                <w:lang w:val="ru-RU"/>
              </w:rPr>
              <w:tab/>
              <w:t>від 16</w:t>
            </w:r>
            <w:r>
              <w:rPr>
                <w:sz w:val="28"/>
                <w:lang w:val="ru-RU"/>
              </w:rPr>
              <w:tab/>
              <w:t>грудня</w:t>
            </w:r>
            <w:r>
              <w:rPr>
                <w:sz w:val="28"/>
                <w:lang w:val="ru-RU"/>
              </w:rPr>
              <w:tab/>
              <w:t xml:space="preserve">1993 </w:t>
            </w:r>
            <w:r w:rsidR="00930274">
              <w:rPr>
                <w:sz w:val="28"/>
                <w:lang w:val="ru-RU"/>
              </w:rPr>
              <w:t>року №</w:t>
            </w:r>
            <w:r w:rsidR="00930274">
              <w:rPr>
                <w:spacing w:val="32"/>
                <w:sz w:val="28"/>
                <w:lang w:val="ru-RU"/>
              </w:rPr>
              <w:t xml:space="preserve"> </w:t>
            </w:r>
            <w:r w:rsidR="00930274">
              <w:rPr>
                <w:sz w:val="28"/>
                <w:lang w:val="ru-RU"/>
              </w:rPr>
              <w:t>3723-</w:t>
            </w:r>
            <w:r w:rsidR="00930274">
              <w:rPr>
                <w:sz w:val="28"/>
              </w:rPr>
              <w:t>XII</w:t>
            </w:r>
            <w:r w:rsidR="00930274">
              <w:rPr>
                <w:spacing w:val="33"/>
                <w:sz w:val="28"/>
                <w:lang w:val="ru-RU"/>
              </w:rPr>
              <w:t xml:space="preserve"> </w:t>
            </w:r>
            <w:r>
              <w:rPr>
                <w:sz w:val="28"/>
                <w:lang w:val="ru-RU"/>
              </w:rPr>
              <w:t>«</w:t>
            </w:r>
            <w:r w:rsidR="00930274">
              <w:rPr>
                <w:sz w:val="28"/>
                <w:lang w:val="ru-RU"/>
              </w:rPr>
              <w:t>Про</w:t>
            </w:r>
            <w:r w:rsidR="00930274">
              <w:rPr>
                <w:spacing w:val="34"/>
                <w:sz w:val="28"/>
                <w:lang w:val="ru-RU"/>
              </w:rPr>
              <w:t xml:space="preserve"> </w:t>
            </w:r>
            <w:r w:rsidR="00930274">
              <w:rPr>
                <w:sz w:val="28"/>
                <w:lang w:val="ru-RU"/>
              </w:rPr>
              <w:t>державну</w:t>
            </w:r>
            <w:r w:rsidR="00930274">
              <w:rPr>
                <w:spacing w:val="34"/>
                <w:sz w:val="28"/>
                <w:lang w:val="ru-RU"/>
              </w:rPr>
              <w:t xml:space="preserve"> </w:t>
            </w:r>
            <w:r w:rsidR="00930274">
              <w:rPr>
                <w:sz w:val="28"/>
                <w:lang w:val="ru-RU"/>
              </w:rPr>
              <w:t>службу</w:t>
            </w:r>
            <w:r>
              <w:rPr>
                <w:sz w:val="28"/>
                <w:lang w:val="ru-RU"/>
              </w:rPr>
              <w:t>»</w:t>
            </w:r>
            <w:r w:rsidR="00930274">
              <w:rPr>
                <w:sz w:val="28"/>
                <w:lang w:val="uk-UA"/>
              </w:rPr>
              <w:t xml:space="preserve">; </w:t>
            </w:r>
            <w:r>
              <w:rPr>
                <w:sz w:val="28"/>
                <w:lang w:val="ru-RU"/>
              </w:rPr>
              <w:t xml:space="preserve">Закон України від 10 </w:t>
            </w:r>
            <w:r w:rsidR="00930274">
              <w:rPr>
                <w:sz w:val="28"/>
                <w:lang w:val="ru-RU"/>
              </w:rPr>
              <w:t>грудня 2015 року</w:t>
            </w:r>
            <w:r w:rsidR="00930274">
              <w:rPr>
                <w:lang w:val="ru-RU"/>
              </w:rPr>
              <w:t xml:space="preserve"> </w:t>
            </w:r>
            <w:r w:rsidR="00930274">
              <w:rPr>
                <w:sz w:val="28"/>
                <w:lang w:val="ru-RU"/>
              </w:rPr>
              <w:t>№</w:t>
            </w:r>
            <w:r w:rsidR="00930274">
              <w:rPr>
                <w:spacing w:val="-7"/>
                <w:sz w:val="28"/>
                <w:lang w:val="ru-RU"/>
              </w:rPr>
              <w:t xml:space="preserve"> </w:t>
            </w:r>
            <w:r w:rsidR="00930274">
              <w:rPr>
                <w:sz w:val="28"/>
                <w:lang w:val="ru-RU"/>
              </w:rPr>
              <w:t>889-</w:t>
            </w:r>
            <w:r w:rsidR="00930274">
              <w:rPr>
                <w:sz w:val="28"/>
              </w:rPr>
              <w:t>VIII</w:t>
            </w:r>
            <w:r w:rsidR="00930274">
              <w:rPr>
                <w:spacing w:val="-7"/>
                <w:sz w:val="28"/>
                <w:lang w:val="ru-RU"/>
              </w:rPr>
              <w:t xml:space="preserve"> </w:t>
            </w:r>
            <w:r>
              <w:rPr>
                <w:sz w:val="28"/>
                <w:lang w:val="ru-RU"/>
              </w:rPr>
              <w:t>«</w:t>
            </w:r>
            <w:r w:rsidR="00930274">
              <w:rPr>
                <w:sz w:val="28"/>
                <w:lang w:val="ru-RU"/>
              </w:rPr>
              <w:t>Про</w:t>
            </w:r>
            <w:r w:rsidR="00930274">
              <w:rPr>
                <w:spacing w:val="-6"/>
                <w:sz w:val="28"/>
                <w:lang w:val="ru-RU"/>
              </w:rPr>
              <w:t xml:space="preserve"> </w:t>
            </w:r>
            <w:r w:rsidR="00930274">
              <w:rPr>
                <w:sz w:val="28"/>
                <w:lang w:val="ru-RU"/>
              </w:rPr>
              <w:t>державну</w:t>
            </w:r>
            <w:r w:rsidR="00930274">
              <w:rPr>
                <w:spacing w:val="-6"/>
                <w:sz w:val="28"/>
                <w:lang w:val="ru-RU"/>
              </w:rPr>
              <w:t xml:space="preserve"> </w:t>
            </w:r>
            <w:r w:rsidR="00930274">
              <w:rPr>
                <w:sz w:val="28"/>
                <w:lang w:val="ru-RU"/>
              </w:rPr>
              <w:t>службу</w:t>
            </w:r>
            <w:r>
              <w:rPr>
                <w:sz w:val="28"/>
                <w:lang w:val="ru-RU"/>
              </w:rPr>
              <w:t>»</w:t>
            </w:r>
            <w:r w:rsidR="00930274">
              <w:rPr>
                <w:sz w:val="28"/>
                <w:lang w:val="ru-RU"/>
              </w:rPr>
              <w:t>; Закон</w:t>
            </w:r>
            <w:r w:rsidR="00930274">
              <w:rPr>
                <w:spacing w:val="1"/>
                <w:sz w:val="28"/>
                <w:lang w:val="ru-RU"/>
              </w:rPr>
              <w:t xml:space="preserve"> </w:t>
            </w:r>
            <w:r w:rsidR="00930274">
              <w:rPr>
                <w:sz w:val="28"/>
                <w:lang w:val="ru-RU"/>
              </w:rPr>
              <w:t>України</w:t>
            </w:r>
            <w:r w:rsidR="00930274">
              <w:rPr>
                <w:spacing w:val="1"/>
                <w:sz w:val="28"/>
                <w:lang w:val="ru-RU"/>
              </w:rPr>
              <w:t xml:space="preserve"> </w:t>
            </w:r>
            <w:r>
              <w:rPr>
                <w:sz w:val="28"/>
                <w:lang w:val="ru-RU"/>
              </w:rPr>
              <w:t>«</w:t>
            </w:r>
            <w:r w:rsidR="00930274">
              <w:rPr>
                <w:sz w:val="28"/>
                <w:lang w:val="ru-RU"/>
              </w:rPr>
              <w:t>Про загальнообов’язкове</w:t>
            </w:r>
            <w:r w:rsidR="00930274">
              <w:rPr>
                <w:spacing w:val="-67"/>
                <w:sz w:val="28"/>
                <w:lang w:val="ru-RU"/>
              </w:rPr>
              <w:t xml:space="preserve"> </w:t>
            </w:r>
            <w:r w:rsidR="00930274">
              <w:rPr>
                <w:sz w:val="28"/>
                <w:lang w:val="ru-RU"/>
              </w:rPr>
              <w:t>державне</w:t>
            </w:r>
            <w:r w:rsidR="00930274">
              <w:rPr>
                <w:spacing w:val="-4"/>
                <w:sz w:val="28"/>
                <w:lang w:val="ru-RU"/>
              </w:rPr>
              <w:t xml:space="preserve"> </w:t>
            </w:r>
            <w:r w:rsidR="00930274">
              <w:rPr>
                <w:sz w:val="28"/>
                <w:lang w:val="ru-RU"/>
              </w:rPr>
              <w:t>пенсійне</w:t>
            </w:r>
            <w:r w:rsidR="00930274">
              <w:rPr>
                <w:spacing w:val="-4"/>
                <w:sz w:val="28"/>
                <w:lang w:val="ru-RU"/>
              </w:rPr>
              <w:t xml:space="preserve"> </w:t>
            </w:r>
            <w:r w:rsidR="00930274">
              <w:rPr>
                <w:sz w:val="28"/>
                <w:lang w:val="ru-RU"/>
              </w:rPr>
              <w:t>страхування</w:t>
            </w:r>
            <w:r>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5" w:history="1">
              <w:r w:rsidR="00930274" w:rsidRPr="00864457">
                <w:rPr>
                  <w:rFonts w:ascii="Times New Roman" w:eastAsia="Times New Roman" w:hAnsi="Times New Roman" w:cs="Times New Roman"/>
                  <w:sz w:val="28"/>
                  <w:szCs w:val="28"/>
                  <w:lang w:eastAsia="ru-RU"/>
                </w:rPr>
                <w:t xml:space="preserve">Призначення пенсії за вислугу років </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ідповідно до Закону України “Про прокуратуру”</w:t>
              </w:r>
            </w:hyperlink>
          </w:p>
          <w:p w:rsidR="00930274" w:rsidRPr="00864457" w:rsidRDefault="00930274"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8646AA" w:rsidRDefault="00930274" w:rsidP="00B16BC6">
            <w:pPr>
              <w:pStyle w:val="TableParagraph"/>
              <w:ind w:right="0"/>
              <w:rPr>
                <w:lang w:val="ru-RU"/>
              </w:rPr>
            </w:pPr>
            <w:r>
              <w:rPr>
                <w:sz w:val="28"/>
                <w:lang w:val="ru-RU"/>
              </w:rPr>
              <w:t>Закон</w:t>
            </w:r>
            <w:r>
              <w:rPr>
                <w:spacing w:val="-17"/>
                <w:sz w:val="28"/>
                <w:lang w:val="ru-RU"/>
              </w:rPr>
              <w:t xml:space="preserve"> </w:t>
            </w:r>
            <w:r>
              <w:rPr>
                <w:sz w:val="28"/>
                <w:lang w:val="ru-RU"/>
              </w:rPr>
              <w:t>України</w:t>
            </w:r>
            <w:r>
              <w:rPr>
                <w:spacing w:val="-16"/>
                <w:sz w:val="28"/>
                <w:lang w:val="ru-RU"/>
              </w:rPr>
              <w:t xml:space="preserve"> </w:t>
            </w:r>
            <w:r w:rsidR="00795392">
              <w:rPr>
                <w:sz w:val="28"/>
                <w:lang w:val="ru-RU"/>
              </w:rPr>
              <w:t>«</w:t>
            </w:r>
            <w:r>
              <w:rPr>
                <w:sz w:val="28"/>
                <w:lang w:val="ru-RU"/>
              </w:rPr>
              <w:t>Про</w:t>
            </w:r>
            <w:r>
              <w:rPr>
                <w:spacing w:val="-16"/>
                <w:sz w:val="28"/>
                <w:lang w:val="ru-RU"/>
              </w:rPr>
              <w:t xml:space="preserve"> </w:t>
            </w:r>
            <w:r>
              <w:rPr>
                <w:sz w:val="28"/>
                <w:lang w:val="ru-RU"/>
              </w:rPr>
              <w:t>прокуратуру</w:t>
            </w:r>
            <w:r w:rsidR="00795392">
              <w:rPr>
                <w:sz w:val="28"/>
                <w:lang w:val="ru-RU"/>
              </w:rPr>
              <w:t>»</w:t>
            </w:r>
            <w:r>
              <w:rPr>
                <w:sz w:val="28"/>
                <w:lang w:val="ru-RU"/>
              </w:rPr>
              <w:t>;</w:t>
            </w:r>
          </w:p>
          <w:p w:rsidR="00930274" w:rsidRDefault="00930274" w:rsidP="00795392">
            <w:pPr>
              <w:pStyle w:val="TableParagraph"/>
              <w:ind w:left="0" w:right="36"/>
              <w:rPr>
                <w:sz w:val="28"/>
                <w:lang w:val="ru-RU"/>
              </w:rPr>
            </w:pPr>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795392">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795392">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6" w:history="1">
              <w:r w:rsidR="00930274" w:rsidRPr="00864457">
                <w:rPr>
                  <w:rFonts w:ascii="Times New Roman" w:eastAsia="Times New Roman" w:hAnsi="Times New Roman" w:cs="Times New Roman"/>
                  <w:sz w:val="28"/>
                  <w:szCs w:val="28"/>
                  <w:lang w:eastAsia="ru-RU"/>
                </w:rPr>
                <w:t xml:space="preserve">Призначення пенсії за вислугу років </w:t>
              </w:r>
              <w:proofErr w:type="gramStart"/>
              <w:r w:rsidR="00930274" w:rsidRPr="00864457">
                <w:rPr>
                  <w:rFonts w:ascii="Times New Roman" w:eastAsia="Times New Roman" w:hAnsi="Times New Roman" w:cs="Times New Roman"/>
                  <w:sz w:val="28"/>
                  <w:szCs w:val="28"/>
                  <w:lang w:eastAsia="ru-RU"/>
                </w:rPr>
                <w:t>в</w:t>
              </w:r>
              <w:proofErr w:type="gramEnd"/>
              <w:r w:rsidR="00930274" w:rsidRPr="00864457">
                <w:rPr>
                  <w:rFonts w:ascii="Times New Roman" w:eastAsia="Times New Roman" w:hAnsi="Times New Roman" w:cs="Times New Roman"/>
                  <w:sz w:val="28"/>
                  <w:szCs w:val="28"/>
                  <w:lang w:eastAsia="ru-RU"/>
                </w:rPr>
                <w:t>ідповідно до Закону України “Про загальнообов’язкове державне пенсійне страхування”</w:t>
              </w:r>
            </w:hyperlink>
          </w:p>
          <w:p w:rsidR="00930274" w:rsidRPr="00864457" w:rsidRDefault="00930274"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3A46CF" w:rsidRDefault="00930274" w:rsidP="00B16BC6">
            <w:pPr>
              <w:pStyle w:val="TableParagraph"/>
              <w:ind w:left="91" w:right="35"/>
              <w:rPr>
                <w:lang w:val="ru-RU"/>
              </w:rPr>
            </w:pPr>
            <w:proofErr w:type="gramStart"/>
            <w:r>
              <w:rPr>
                <w:sz w:val="28"/>
                <w:lang w:val="ru-RU"/>
              </w:rPr>
              <w:t xml:space="preserve">Закон України </w:t>
            </w:r>
            <w:r w:rsidR="00795392">
              <w:rPr>
                <w:sz w:val="28"/>
                <w:lang w:val="ru-RU"/>
              </w:rPr>
              <w:t>«</w:t>
            </w:r>
            <w:r>
              <w:rPr>
                <w:sz w:val="28"/>
                <w:lang w:val="ru-RU"/>
              </w:rPr>
              <w:t>Про пенсійне забезпечення</w:t>
            </w:r>
            <w:r w:rsidR="00795392">
              <w:rPr>
                <w:sz w:val="28"/>
                <w:lang w:val="ru-RU"/>
              </w:rPr>
              <w:t>»</w:t>
            </w:r>
            <w:r>
              <w:rPr>
                <w:sz w:val="28"/>
                <w:lang w:val="ru-RU"/>
              </w:rPr>
              <w:t>;</w:t>
            </w:r>
            <w:r>
              <w:rPr>
                <w:spacing w:val="1"/>
                <w:sz w:val="28"/>
                <w:lang w:val="ru-RU"/>
              </w:rPr>
              <w:t xml:space="preserve"> </w:t>
            </w:r>
            <w:r>
              <w:rPr>
                <w:sz w:val="28"/>
                <w:lang w:val="ru-RU"/>
              </w:rPr>
              <w:t>Закон</w:t>
            </w:r>
            <w:r>
              <w:rPr>
                <w:spacing w:val="52"/>
                <w:sz w:val="28"/>
                <w:lang w:val="ru-RU"/>
              </w:rPr>
              <w:t xml:space="preserve"> </w:t>
            </w:r>
            <w:r>
              <w:rPr>
                <w:sz w:val="28"/>
                <w:lang w:val="ru-RU"/>
              </w:rPr>
              <w:t>України</w:t>
            </w:r>
            <w:r>
              <w:rPr>
                <w:spacing w:val="53"/>
                <w:sz w:val="28"/>
                <w:lang w:val="ru-RU"/>
              </w:rPr>
              <w:t xml:space="preserve"> </w:t>
            </w:r>
            <w:r w:rsidR="00795392">
              <w:rPr>
                <w:sz w:val="28"/>
                <w:lang w:val="ru-RU"/>
              </w:rPr>
              <w:t>«</w:t>
            </w:r>
            <w:r>
              <w:rPr>
                <w:sz w:val="28"/>
                <w:lang w:val="ru-RU"/>
              </w:rPr>
              <w:t>Про</w:t>
            </w:r>
            <w:r>
              <w:rPr>
                <w:spacing w:val="52"/>
                <w:sz w:val="28"/>
                <w:lang w:val="ru-RU"/>
              </w:rPr>
              <w:t xml:space="preserve"> </w:t>
            </w:r>
            <w:r>
              <w:rPr>
                <w:sz w:val="28"/>
                <w:lang w:val="ru-RU"/>
              </w:rPr>
              <w:t>професійну</w:t>
            </w:r>
            <w:r>
              <w:rPr>
                <w:spacing w:val="54"/>
                <w:sz w:val="28"/>
                <w:lang w:val="ru-RU"/>
              </w:rPr>
              <w:t xml:space="preserve"> </w:t>
            </w:r>
            <w:r>
              <w:rPr>
                <w:sz w:val="28"/>
                <w:lang w:val="ru-RU"/>
              </w:rPr>
              <w:t>(професійно-технічну)</w:t>
            </w:r>
            <w:r>
              <w:rPr>
                <w:spacing w:val="-4"/>
                <w:sz w:val="28"/>
                <w:lang w:val="ru-RU"/>
              </w:rPr>
              <w:t xml:space="preserve"> </w:t>
            </w:r>
            <w:r>
              <w:rPr>
                <w:sz w:val="28"/>
                <w:lang w:val="ru-RU"/>
              </w:rPr>
              <w:t>освіту</w:t>
            </w:r>
            <w:r w:rsidR="00795392">
              <w:rPr>
                <w:sz w:val="28"/>
                <w:lang w:val="ru-RU"/>
              </w:rPr>
              <w:t>»</w:t>
            </w:r>
            <w:r>
              <w:rPr>
                <w:sz w:val="28"/>
                <w:lang w:val="ru-RU"/>
              </w:rPr>
              <w:t>;</w:t>
            </w:r>
            <w:r>
              <w:rPr>
                <w:lang w:val="ru-RU"/>
              </w:rPr>
              <w:t xml:space="preserve"> </w:t>
            </w:r>
            <w:r w:rsidR="00795392">
              <w:rPr>
                <w:sz w:val="28"/>
                <w:lang w:val="ru-RU"/>
              </w:rPr>
              <w:t>Закон</w:t>
            </w:r>
            <w:r w:rsidR="00795392">
              <w:rPr>
                <w:sz w:val="28"/>
                <w:lang w:val="ru-RU"/>
              </w:rPr>
              <w:tab/>
              <w:t>України «</w:t>
            </w:r>
            <w:r>
              <w:rPr>
                <w:sz w:val="28"/>
                <w:lang w:val="ru-RU"/>
              </w:rPr>
              <w:t>Про</w:t>
            </w:r>
            <w:r>
              <w:rPr>
                <w:sz w:val="28"/>
                <w:lang w:val="ru-RU"/>
              </w:rPr>
              <w:tab/>
              <w:t>захист</w:t>
            </w:r>
            <w:r>
              <w:rPr>
                <w:sz w:val="28"/>
                <w:lang w:val="ru-RU"/>
              </w:rPr>
              <w:lastRenderedPageBreak/>
              <w:tab/>
              <w:t xml:space="preserve">населення </w:t>
            </w:r>
            <w:r>
              <w:rPr>
                <w:spacing w:val="-2"/>
                <w:sz w:val="28"/>
                <w:lang w:val="ru-RU"/>
              </w:rPr>
              <w:t>від</w:t>
            </w:r>
            <w:r>
              <w:rPr>
                <w:spacing w:val="-67"/>
                <w:sz w:val="28"/>
                <w:lang w:val="ru-RU"/>
              </w:rPr>
              <w:t xml:space="preserve"> </w:t>
            </w:r>
            <w:r>
              <w:rPr>
                <w:sz w:val="28"/>
                <w:lang w:val="ru-RU"/>
              </w:rPr>
              <w:t>інфекційних</w:t>
            </w:r>
            <w:r>
              <w:rPr>
                <w:spacing w:val="-1"/>
                <w:sz w:val="28"/>
                <w:lang w:val="ru-RU"/>
              </w:rPr>
              <w:t xml:space="preserve"> </w:t>
            </w:r>
            <w:r>
              <w:rPr>
                <w:sz w:val="28"/>
                <w:lang w:val="ru-RU"/>
              </w:rPr>
              <w:t>хвороб</w:t>
            </w:r>
            <w:r w:rsidR="00795392">
              <w:rPr>
                <w:sz w:val="28"/>
                <w:lang w:val="ru-RU"/>
              </w:rPr>
              <w:t>»</w:t>
            </w:r>
            <w:r>
              <w:rPr>
                <w:sz w:val="28"/>
                <w:lang w:val="ru-RU"/>
              </w:rPr>
              <w:t>;</w:t>
            </w:r>
            <w:r>
              <w:rPr>
                <w:lang w:val="ru-RU"/>
              </w:rPr>
              <w:t xml:space="preserve"> </w:t>
            </w: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795392">
              <w:rPr>
                <w:sz w:val="28"/>
                <w:lang w:val="ru-RU"/>
              </w:rPr>
              <w:t>«</w:t>
            </w:r>
            <w:r>
              <w:rPr>
                <w:sz w:val="28"/>
                <w:lang w:val="ru-RU"/>
              </w:rPr>
              <w:t>Про</w:t>
            </w:r>
            <w:r>
              <w:rPr>
                <w:spacing w:val="-12"/>
                <w:sz w:val="28"/>
                <w:lang w:val="ru-RU"/>
              </w:rPr>
              <w:t xml:space="preserve"> </w:t>
            </w:r>
            <w:r>
              <w:rPr>
                <w:sz w:val="28"/>
                <w:lang w:val="ru-RU"/>
              </w:rPr>
              <w:t>позашкільну</w:t>
            </w:r>
            <w:r>
              <w:rPr>
                <w:spacing w:val="-12"/>
                <w:sz w:val="28"/>
                <w:lang w:val="ru-RU"/>
              </w:rPr>
              <w:t xml:space="preserve"> </w:t>
            </w:r>
            <w:r>
              <w:rPr>
                <w:sz w:val="28"/>
                <w:lang w:val="ru-RU"/>
              </w:rPr>
              <w:t>освіту</w:t>
            </w:r>
            <w:r w:rsidR="00795392">
              <w:rPr>
                <w:sz w:val="28"/>
                <w:lang w:val="ru-RU"/>
              </w:rPr>
              <w:t>»</w:t>
            </w:r>
            <w:r>
              <w:rPr>
                <w:sz w:val="28"/>
                <w:lang w:val="ru-RU"/>
              </w:rPr>
              <w:t>;</w:t>
            </w:r>
            <w:r>
              <w:rPr>
                <w:spacing w:val="-67"/>
                <w:sz w:val="28"/>
                <w:lang w:val="ru-RU"/>
              </w:rPr>
              <w:t xml:space="preserve"> </w:t>
            </w:r>
            <w:r>
              <w:rPr>
                <w:sz w:val="28"/>
                <w:lang w:val="ru-RU"/>
              </w:rPr>
              <w:t>Закон</w:t>
            </w:r>
            <w:r>
              <w:rPr>
                <w:spacing w:val="-7"/>
                <w:sz w:val="28"/>
                <w:lang w:val="ru-RU"/>
              </w:rPr>
              <w:t xml:space="preserve"> </w:t>
            </w:r>
            <w:r>
              <w:rPr>
                <w:sz w:val="28"/>
                <w:lang w:val="ru-RU"/>
              </w:rPr>
              <w:t>України</w:t>
            </w:r>
            <w:r>
              <w:rPr>
                <w:spacing w:val="-6"/>
                <w:sz w:val="28"/>
                <w:lang w:val="ru-RU"/>
              </w:rPr>
              <w:t xml:space="preserve"> </w:t>
            </w:r>
            <w:r w:rsidR="00795392">
              <w:rPr>
                <w:sz w:val="28"/>
                <w:lang w:val="ru-RU"/>
              </w:rPr>
              <w:t>«</w:t>
            </w:r>
            <w:r>
              <w:rPr>
                <w:sz w:val="28"/>
                <w:lang w:val="ru-RU"/>
              </w:rPr>
              <w:t>Про</w:t>
            </w:r>
            <w:r>
              <w:rPr>
                <w:spacing w:val="-7"/>
                <w:sz w:val="28"/>
                <w:lang w:val="ru-RU"/>
              </w:rPr>
              <w:t xml:space="preserve"> </w:t>
            </w:r>
            <w:r>
              <w:rPr>
                <w:sz w:val="28"/>
                <w:lang w:val="ru-RU"/>
              </w:rPr>
              <w:t>дошкільну</w:t>
            </w:r>
            <w:r>
              <w:rPr>
                <w:spacing w:val="-6"/>
                <w:sz w:val="28"/>
                <w:lang w:val="ru-RU"/>
              </w:rPr>
              <w:t xml:space="preserve"> </w:t>
            </w:r>
            <w:r>
              <w:rPr>
                <w:sz w:val="28"/>
                <w:lang w:val="ru-RU"/>
              </w:rPr>
              <w:t>освіту</w:t>
            </w:r>
            <w:r w:rsidR="00795392">
              <w:rPr>
                <w:sz w:val="28"/>
                <w:lang w:val="ru-RU"/>
              </w:rPr>
              <w:t>»</w:t>
            </w:r>
            <w:r>
              <w:rPr>
                <w:sz w:val="28"/>
                <w:lang w:val="ru-RU"/>
              </w:rPr>
              <w:t>;</w:t>
            </w:r>
            <w:r>
              <w:rPr>
                <w:lang w:val="ru-RU"/>
              </w:rPr>
              <w:t xml:space="preserve"> </w:t>
            </w:r>
            <w:r>
              <w:rPr>
                <w:sz w:val="28"/>
                <w:lang w:val="ru-RU"/>
              </w:rPr>
              <w:t>Закон</w:t>
            </w:r>
            <w:r>
              <w:rPr>
                <w:sz w:val="28"/>
                <w:lang w:val="ru-RU"/>
              </w:rPr>
              <w:tab/>
              <w:t>України</w:t>
            </w:r>
            <w:r>
              <w:rPr>
                <w:sz w:val="28"/>
                <w:lang w:val="ru-RU"/>
              </w:rPr>
              <w:tab/>
            </w:r>
            <w:r w:rsidR="00795392">
              <w:rPr>
                <w:sz w:val="28"/>
                <w:lang w:val="ru-RU"/>
              </w:rPr>
              <w:t>«</w:t>
            </w:r>
            <w:r>
              <w:rPr>
                <w:sz w:val="28"/>
                <w:lang w:val="ru-RU"/>
              </w:rPr>
              <w:t xml:space="preserve">Про </w:t>
            </w:r>
            <w:r>
              <w:rPr>
                <w:spacing w:val="-1"/>
                <w:sz w:val="28"/>
                <w:lang w:val="ru-RU"/>
              </w:rPr>
              <w:t>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795392">
              <w:rPr>
                <w:sz w:val="28"/>
                <w:lang w:val="ru-RU"/>
              </w:rPr>
              <w:t>»</w:t>
            </w:r>
            <w:r>
              <w:rPr>
                <w:spacing w:val="-4"/>
                <w:sz w:val="28"/>
                <w:lang w:val="ru-RU"/>
              </w:rPr>
              <w:t xml:space="preserve"> </w:t>
            </w:r>
            <w:r>
              <w:rPr>
                <w:sz w:val="28"/>
                <w:lang w:val="ru-RU"/>
              </w:rPr>
              <w:t>(далі</w:t>
            </w:r>
            <w:r>
              <w:rPr>
                <w:spacing w:val="-3"/>
                <w:sz w:val="28"/>
                <w:lang w:val="ru-RU"/>
              </w:rPr>
              <w:t xml:space="preserve"> </w:t>
            </w:r>
            <w:r>
              <w:rPr>
                <w:sz w:val="28"/>
                <w:lang w:val="ru-RU"/>
              </w:rPr>
              <w:t>–</w:t>
            </w:r>
            <w:r>
              <w:rPr>
                <w:spacing w:val="-3"/>
                <w:sz w:val="28"/>
                <w:lang w:val="ru-RU"/>
              </w:rPr>
              <w:t xml:space="preserve"> </w:t>
            </w:r>
            <w:r>
              <w:rPr>
                <w:sz w:val="28"/>
                <w:lang w:val="ru-RU"/>
              </w:rPr>
              <w:t>Закон);</w:t>
            </w:r>
            <w:proofErr w:type="gramEnd"/>
            <w:r>
              <w:rPr>
                <w:lang w:val="ru-RU"/>
              </w:rPr>
              <w:t xml:space="preserve"> </w:t>
            </w:r>
            <w:r>
              <w:rPr>
                <w:sz w:val="28"/>
                <w:lang w:val="ru-RU"/>
              </w:rPr>
              <w:t>Закон</w:t>
            </w:r>
            <w:r>
              <w:rPr>
                <w:spacing w:val="-12"/>
                <w:sz w:val="28"/>
                <w:lang w:val="ru-RU"/>
              </w:rPr>
              <w:t xml:space="preserve"> </w:t>
            </w:r>
            <w:r>
              <w:rPr>
                <w:sz w:val="28"/>
                <w:lang w:val="ru-RU"/>
              </w:rPr>
              <w:t>України</w:t>
            </w:r>
            <w:r>
              <w:rPr>
                <w:spacing w:val="-12"/>
                <w:sz w:val="28"/>
                <w:lang w:val="ru-RU"/>
              </w:rPr>
              <w:t xml:space="preserve"> </w:t>
            </w:r>
            <w:r w:rsidR="00795392">
              <w:rPr>
                <w:sz w:val="28"/>
                <w:lang w:val="ru-RU"/>
              </w:rPr>
              <w:t>«</w:t>
            </w:r>
            <w:r>
              <w:rPr>
                <w:sz w:val="28"/>
                <w:lang w:val="ru-RU"/>
              </w:rPr>
              <w:t>Про</w:t>
            </w:r>
            <w:r>
              <w:rPr>
                <w:spacing w:val="-11"/>
                <w:sz w:val="28"/>
                <w:lang w:val="ru-RU"/>
              </w:rPr>
              <w:t xml:space="preserve"> </w:t>
            </w:r>
            <w:r>
              <w:rPr>
                <w:sz w:val="28"/>
                <w:lang w:val="ru-RU"/>
              </w:rPr>
              <w:t>вищу</w:t>
            </w:r>
            <w:r>
              <w:rPr>
                <w:spacing w:val="-12"/>
                <w:sz w:val="28"/>
                <w:lang w:val="ru-RU"/>
              </w:rPr>
              <w:t xml:space="preserve"> </w:t>
            </w:r>
            <w:r>
              <w:rPr>
                <w:sz w:val="28"/>
                <w:lang w:val="ru-RU"/>
              </w:rPr>
              <w:t>освіту</w:t>
            </w:r>
            <w:r w:rsidR="00795392">
              <w:rPr>
                <w:sz w:val="28"/>
                <w:lang w:val="ru-RU"/>
              </w:rPr>
              <w:t>»</w:t>
            </w:r>
            <w:r>
              <w:rPr>
                <w:sz w:val="28"/>
                <w:lang w:val="ru-RU"/>
              </w:rPr>
              <w:t>;</w:t>
            </w:r>
            <w:r>
              <w:rPr>
                <w:spacing w:val="-67"/>
                <w:sz w:val="28"/>
                <w:lang w:val="ru-RU"/>
              </w:rPr>
              <w:t xml:space="preserve"> </w:t>
            </w:r>
            <w:r w:rsidR="00795392">
              <w:rPr>
                <w:spacing w:val="-67"/>
                <w:sz w:val="28"/>
                <w:lang w:val="ru-RU"/>
              </w:rPr>
              <w:t xml:space="preserve"> </w:t>
            </w:r>
            <w:r>
              <w:rPr>
                <w:sz w:val="28"/>
                <w:lang w:val="ru-RU"/>
              </w:rPr>
              <w:t>Закон</w:t>
            </w:r>
            <w:r>
              <w:rPr>
                <w:spacing w:val="-4"/>
                <w:sz w:val="28"/>
                <w:lang w:val="ru-RU"/>
              </w:rPr>
              <w:t xml:space="preserve"> </w:t>
            </w:r>
            <w:r>
              <w:rPr>
                <w:sz w:val="28"/>
                <w:lang w:val="ru-RU"/>
              </w:rPr>
              <w:t>України</w:t>
            </w:r>
            <w:r>
              <w:rPr>
                <w:spacing w:val="-4"/>
                <w:sz w:val="28"/>
                <w:lang w:val="ru-RU"/>
              </w:rPr>
              <w:t xml:space="preserve"> </w:t>
            </w:r>
            <w:r w:rsidR="00795392">
              <w:rPr>
                <w:sz w:val="28"/>
                <w:lang w:val="ru-RU"/>
              </w:rPr>
              <w:t>«</w:t>
            </w:r>
            <w:r>
              <w:rPr>
                <w:sz w:val="28"/>
                <w:lang w:val="ru-RU"/>
              </w:rPr>
              <w:t>Про</w:t>
            </w:r>
            <w:r>
              <w:rPr>
                <w:spacing w:val="-3"/>
                <w:sz w:val="28"/>
                <w:lang w:val="ru-RU"/>
              </w:rPr>
              <w:t xml:space="preserve"> </w:t>
            </w:r>
            <w:r>
              <w:rPr>
                <w:sz w:val="28"/>
                <w:lang w:val="ru-RU"/>
              </w:rPr>
              <w:t>освіту</w:t>
            </w:r>
            <w:r w:rsidR="00795392">
              <w:rPr>
                <w:sz w:val="28"/>
                <w:lang w:val="ru-RU"/>
              </w:rPr>
              <w:t>»</w:t>
            </w:r>
            <w:r>
              <w:rPr>
                <w:sz w:val="28"/>
                <w:lang w:val="ru-RU"/>
              </w:rPr>
              <w:t>; Закон</w:t>
            </w:r>
            <w:r>
              <w:rPr>
                <w:spacing w:val="63"/>
                <w:sz w:val="28"/>
                <w:lang w:val="ru-RU"/>
              </w:rPr>
              <w:t xml:space="preserve"> </w:t>
            </w:r>
            <w:r>
              <w:rPr>
                <w:sz w:val="28"/>
                <w:lang w:val="ru-RU"/>
              </w:rPr>
              <w:t>України</w:t>
            </w:r>
            <w:r>
              <w:rPr>
                <w:spacing w:val="65"/>
                <w:sz w:val="28"/>
                <w:lang w:val="ru-RU"/>
              </w:rPr>
              <w:t xml:space="preserve"> </w:t>
            </w:r>
            <w:r w:rsidR="00795392">
              <w:rPr>
                <w:sz w:val="28"/>
                <w:lang w:val="ru-RU"/>
              </w:rPr>
              <w:t>«</w:t>
            </w:r>
            <w:r>
              <w:rPr>
                <w:sz w:val="28"/>
                <w:lang w:val="ru-RU"/>
              </w:rPr>
              <w:t>Про</w:t>
            </w:r>
            <w:r>
              <w:rPr>
                <w:spacing w:val="65"/>
                <w:sz w:val="28"/>
                <w:lang w:val="ru-RU"/>
              </w:rPr>
              <w:t xml:space="preserve"> </w:t>
            </w:r>
            <w:r>
              <w:rPr>
                <w:sz w:val="28"/>
                <w:lang w:val="ru-RU"/>
              </w:rPr>
              <w:t>повну</w:t>
            </w:r>
            <w:r>
              <w:rPr>
                <w:spacing w:val="65"/>
                <w:sz w:val="28"/>
                <w:lang w:val="ru-RU"/>
              </w:rPr>
              <w:t xml:space="preserve"> </w:t>
            </w:r>
            <w:r>
              <w:rPr>
                <w:sz w:val="28"/>
                <w:lang w:val="ru-RU"/>
              </w:rPr>
              <w:t>загальну</w:t>
            </w:r>
            <w:r>
              <w:rPr>
                <w:spacing w:val="65"/>
                <w:sz w:val="28"/>
                <w:lang w:val="ru-RU"/>
              </w:rPr>
              <w:t xml:space="preserve"> </w:t>
            </w:r>
            <w:r>
              <w:rPr>
                <w:sz w:val="28"/>
                <w:lang w:val="ru-RU"/>
              </w:rPr>
              <w:t xml:space="preserve">середню </w:t>
            </w:r>
            <w:r>
              <w:rPr>
                <w:spacing w:val="-67"/>
                <w:sz w:val="28"/>
                <w:lang w:val="ru-RU"/>
              </w:rPr>
              <w:t xml:space="preserve"> </w:t>
            </w:r>
            <w:r>
              <w:rPr>
                <w:sz w:val="28"/>
                <w:lang w:val="ru-RU"/>
              </w:rPr>
              <w:t>освіту</w:t>
            </w:r>
            <w:r w:rsidR="00795392">
              <w:rPr>
                <w:sz w:val="28"/>
                <w:lang w:val="ru-RU"/>
              </w:rPr>
              <w:t>»</w:t>
            </w:r>
          </w:p>
          <w:p w:rsidR="00930274" w:rsidRDefault="00930274" w:rsidP="00B16BC6">
            <w:pPr>
              <w:pStyle w:val="TableParagraph"/>
              <w:ind w:left="0" w:right="36" w:firstLine="626"/>
              <w:rPr>
                <w:sz w:val="28"/>
                <w:lang w:val="ru-RU"/>
              </w:rPr>
            </w:pP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57" w:history="1">
              <w:r w:rsidR="00930274" w:rsidRPr="00864457">
                <w:rPr>
                  <w:rFonts w:ascii="Times New Roman" w:eastAsia="Times New Roman" w:hAnsi="Times New Roman" w:cs="Times New Roman"/>
                  <w:sz w:val="28"/>
                  <w:szCs w:val="28"/>
                  <w:lang w:eastAsia="ru-RU"/>
                </w:rPr>
                <w:t xml:space="preserve">Призначення пенсії за віком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295E3F">
            <w:pPr>
              <w:pStyle w:val="TableParagraph"/>
              <w:ind w:left="0" w:right="36"/>
              <w:rPr>
                <w:sz w:val="28"/>
                <w:lang w:val="ru-RU"/>
              </w:rPr>
            </w:pPr>
            <w:r>
              <w:rPr>
                <w:sz w:val="28"/>
                <w:lang w:val="ru-RU"/>
              </w:rPr>
              <w:t xml:space="preserve">Закон України </w:t>
            </w:r>
            <w:r w:rsidR="00795392">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5"/>
                <w:sz w:val="28"/>
                <w:lang w:val="ru-RU"/>
              </w:rPr>
              <w:t xml:space="preserve"> </w:t>
            </w:r>
            <w:r>
              <w:rPr>
                <w:sz w:val="28"/>
                <w:lang w:val="ru-RU"/>
              </w:rPr>
              <w:t>катастрофи</w:t>
            </w:r>
            <w:r w:rsidR="00795392">
              <w:rPr>
                <w:sz w:val="28"/>
                <w:lang w:val="ru-RU"/>
              </w:rPr>
              <w:t>»</w:t>
            </w:r>
            <w:r>
              <w:rPr>
                <w:sz w:val="28"/>
                <w:lang w:val="ru-RU"/>
              </w:rPr>
              <w:t xml:space="preserve">; 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95E3F">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D144F1">
            <w:pPr>
              <w:shd w:val="clear" w:color="auto" w:fill="FFFFFF"/>
              <w:spacing w:before="100" w:beforeAutospacing="1" w:after="100" w:afterAutospacing="1" w:line="240" w:lineRule="auto"/>
              <w:jc w:val="both"/>
              <w:rPr>
                <w:rFonts w:ascii="Times New Roman" w:eastAsia="Times New Roman" w:hAnsi="Times New Roman" w:cs="Times New Roman"/>
                <w:color w:val="505050"/>
                <w:sz w:val="28"/>
                <w:szCs w:val="28"/>
                <w:lang w:eastAsia="ru-RU"/>
              </w:rPr>
            </w:pPr>
            <w:hyperlink r:id="rId158" w:history="1">
              <w:r w:rsidR="00930274" w:rsidRPr="00864457">
                <w:rPr>
                  <w:rFonts w:ascii="Times New Roman" w:eastAsia="Times New Roman" w:hAnsi="Times New Roman" w:cs="Times New Roman"/>
                  <w:sz w:val="28"/>
                  <w:szCs w:val="28"/>
                  <w:lang w:eastAsia="ru-RU"/>
                </w:rPr>
                <w:t xml:space="preserve">Призначення пенсії у зв’язку з втратою годувальника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tc>
        <w:tc>
          <w:tcPr>
            <w:tcW w:w="2892" w:type="dxa"/>
            <w:gridSpan w:val="2"/>
            <w:vAlign w:val="center"/>
          </w:tcPr>
          <w:p w:rsidR="00930274" w:rsidRDefault="00930274" w:rsidP="00295E3F">
            <w:pPr>
              <w:pStyle w:val="TableParagraph"/>
              <w:ind w:left="0" w:right="36"/>
              <w:rPr>
                <w:sz w:val="28"/>
                <w:lang w:val="ru-RU"/>
              </w:rPr>
            </w:pPr>
            <w:r>
              <w:rPr>
                <w:sz w:val="28"/>
                <w:lang w:val="ru-RU"/>
              </w:rPr>
              <w:t xml:space="preserve">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95E3F">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w:t>
            </w:r>
            <w:r>
              <w:rPr>
                <w:spacing w:val="1"/>
                <w:sz w:val="28"/>
                <w:lang w:val="ru-RU"/>
              </w:rPr>
              <w:t xml:space="preserve"> </w:t>
            </w:r>
            <w:r>
              <w:rPr>
                <w:sz w:val="28"/>
                <w:lang w:val="ru-RU"/>
              </w:rPr>
              <w:t>правовий</w:t>
            </w:r>
            <w:r>
              <w:rPr>
                <w:spacing w:val="1"/>
                <w:sz w:val="28"/>
                <w:lang w:val="ru-RU"/>
              </w:rPr>
              <w:t xml:space="preserve"> </w:t>
            </w:r>
            <w:r>
              <w:rPr>
                <w:sz w:val="28"/>
                <w:lang w:val="ru-RU"/>
              </w:rPr>
              <w:t>статус</w:t>
            </w:r>
            <w:r>
              <w:rPr>
                <w:spacing w:val="1"/>
                <w:sz w:val="28"/>
                <w:lang w:val="ru-RU"/>
              </w:rPr>
              <w:t xml:space="preserve"> </w:t>
            </w:r>
            <w:proofErr w:type="gramStart"/>
            <w:r>
              <w:rPr>
                <w:sz w:val="28"/>
                <w:lang w:val="ru-RU"/>
              </w:rPr>
              <w:t>осіб</w:t>
            </w:r>
            <w:proofErr w:type="gramEnd"/>
            <w:r>
              <w:rPr>
                <w:sz w:val="28"/>
                <w:lang w:val="ru-RU"/>
              </w:rPr>
              <w:t>,</w:t>
            </w:r>
            <w:r>
              <w:rPr>
                <w:spacing w:val="1"/>
                <w:sz w:val="28"/>
                <w:lang w:val="ru-RU"/>
              </w:rPr>
              <w:t xml:space="preserve"> </w:t>
            </w:r>
            <w:r>
              <w:rPr>
                <w:sz w:val="28"/>
                <w:lang w:val="ru-RU"/>
              </w:rPr>
              <w:lastRenderedPageBreak/>
              <w:t>зниклих</w:t>
            </w:r>
            <w:r>
              <w:rPr>
                <w:spacing w:val="-1"/>
                <w:sz w:val="28"/>
                <w:lang w:val="ru-RU"/>
              </w:rPr>
              <w:t xml:space="preserve"> </w:t>
            </w:r>
            <w:r>
              <w:rPr>
                <w:sz w:val="28"/>
                <w:lang w:val="ru-RU"/>
              </w:rPr>
              <w:t>безвісти</w:t>
            </w:r>
            <w:r w:rsidR="00295E3F">
              <w:rPr>
                <w:sz w:val="28"/>
                <w:lang w:val="ru-RU"/>
              </w:rPr>
              <w:t>»</w:t>
            </w:r>
          </w:p>
        </w:tc>
      </w:tr>
      <w:tr w:rsidR="00930274" w:rsidRPr="0082589B"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59" w:history="1">
              <w:r w:rsidR="00930274" w:rsidRPr="00864457">
                <w:rPr>
                  <w:rFonts w:ascii="Times New Roman" w:eastAsia="Times New Roman" w:hAnsi="Times New Roman" w:cs="Times New Roman"/>
                  <w:sz w:val="28"/>
                  <w:szCs w:val="28"/>
                  <w:lang w:val="uk-UA" w:eastAsia="ru-RU"/>
                </w:rPr>
                <w:t>Призначення пенсії в разі втрати годувальника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295E3F">
            <w:pPr>
              <w:pStyle w:val="TableParagraph"/>
              <w:ind w:left="0" w:right="36"/>
              <w:rPr>
                <w:sz w:val="28"/>
                <w:lang w:val="uk-UA"/>
              </w:rPr>
            </w:pPr>
            <w:r w:rsidRPr="00575E2D">
              <w:rPr>
                <w:sz w:val="28"/>
                <w:lang w:val="uk-UA"/>
              </w:rPr>
              <w:t>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295E3F">
              <w:rPr>
                <w:sz w:val="28"/>
                <w:lang w:val="uk-UA"/>
              </w:rPr>
              <w:t>«</w:t>
            </w:r>
            <w:r w:rsidRPr="00575E2D">
              <w:rPr>
                <w:sz w:val="28"/>
                <w:lang w:val="uk-UA"/>
              </w:rPr>
              <w:t>Про</w:t>
            </w:r>
            <w:r w:rsidRPr="00575E2D">
              <w:rPr>
                <w:spacing w:val="1"/>
                <w:sz w:val="28"/>
                <w:lang w:val="uk-UA"/>
              </w:rPr>
              <w:t xml:space="preserve"> </w:t>
            </w:r>
            <w:r w:rsidRPr="00575E2D">
              <w:rPr>
                <w:sz w:val="28"/>
                <w:lang w:val="uk-UA"/>
              </w:rPr>
              <w:t>пенсійне</w:t>
            </w:r>
            <w:r w:rsidRPr="00575E2D">
              <w:rPr>
                <w:spacing w:val="1"/>
                <w:sz w:val="28"/>
                <w:lang w:val="uk-UA"/>
              </w:rPr>
              <w:t xml:space="preserve"> </w:t>
            </w:r>
            <w:r w:rsidRPr="00575E2D">
              <w:rPr>
                <w:sz w:val="28"/>
                <w:lang w:val="uk-UA"/>
              </w:rPr>
              <w:t>забезпечення</w:t>
            </w:r>
            <w:r w:rsidRPr="00575E2D">
              <w:rPr>
                <w:spacing w:val="1"/>
                <w:sz w:val="28"/>
                <w:lang w:val="uk-UA"/>
              </w:rPr>
              <w:t xml:space="preserve"> </w:t>
            </w:r>
            <w:r w:rsidRPr="00575E2D">
              <w:rPr>
                <w:sz w:val="28"/>
                <w:lang w:val="uk-UA"/>
              </w:rPr>
              <w:t>осіб,</w:t>
            </w:r>
            <w:r w:rsidRPr="00575E2D">
              <w:rPr>
                <w:spacing w:val="1"/>
                <w:sz w:val="28"/>
                <w:lang w:val="uk-UA"/>
              </w:rPr>
              <w:t xml:space="preserve"> </w:t>
            </w:r>
            <w:r w:rsidRPr="00575E2D">
              <w:rPr>
                <w:sz w:val="28"/>
                <w:lang w:val="uk-UA"/>
              </w:rPr>
              <w:t>звільнених</w:t>
            </w:r>
            <w:r w:rsidRPr="00575E2D">
              <w:rPr>
                <w:spacing w:val="1"/>
                <w:sz w:val="28"/>
                <w:lang w:val="uk-UA"/>
              </w:rPr>
              <w:t xml:space="preserve"> </w:t>
            </w:r>
            <w:r w:rsidRPr="00575E2D">
              <w:rPr>
                <w:sz w:val="28"/>
                <w:lang w:val="uk-UA"/>
              </w:rPr>
              <w:t>з</w:t>
            </w:r>
            <w:r w:rsidRPr="00575E2D">
              <w:rPr>
                <w:spacing w:val="1"/>
                <w:sz w:val="28"/>
                <w:lang w:val="uk-UA"/>
              </w:rPr>
              <w:t xml:space="preserve"> </w:t>
            </w:r>
            <w:r w:rsidRPr="00575E2D">
              <w:rPr>
                <w:sz w:val="28"/>
                <w:lang w:val="uk-UA"/>
              </w:rPr>
              <w:t>військової</w:t>
            </w:r>
            <w:r w:rsidRPr="00575E2D">
              <w:rPr>
                <w:spacing w:val="1"/>
                <w:sz w:val="28"/>
                <w:lang w:val="uk-UA"/>
              </w:rPr>
              <w:t xml:space="preserve"> </w:t>
            </w:r>
            <w:r w:rsidRPr="00575E2D">
              <w:rPr>
                <w:sz w:val="28"/>
                <w:lang w:val="uk-UA"/>
              </w:rPr>
              <w:t>служби,</w:t>
            </w:r>
            <w:r w:rsidRPr="00575E2D">
              <w:rPr>
                <w:spacing w:val="1"/>
                <w:sz w:val="28"/>
                <w:lang w:val="uk-UA"/>
              </w:rPr>
              <w:t xml:space="preserve"> </w:t>
            </w:r>
            <w:r w:rsidRPr="00575E2D">
              <w:rPr>
                <w:sz w:val="28"/>
                <w:lang w:val="uk-UA"/>
              </w:rPr>
              <w:t>та</w:t>
            </w:r>
            <w:r w:rsidRPr="00575E2D">
              <w:rPr>
                <w:spacing w:val="1"/>
                <w:sz w:val="28"/>
                <w:lang w:val="uk-UA"/>
              </w:rPr>
              <w:t xml:space="preserve"> </w:t>
            </w:r>
            <w:r w:rsidRPr="00575E2D">
              <w:rPr>
                <w:sz w:val="28"/>
                <w:lang w:val="uk-UA"/>
              </w:rPr>
              <w:t>деяких</w:t>
            </w:r>
            <w:r w:rsidRPr="00575E2D">
              <w:rPr>
                <w:spacing w:val="1"/>
                <w:sz w:val="28"/>
                <w:lang w:val="uk-UA"/>
              </w:rPr>
              <w:t xml:space="preserve"> </w:t>
            </w:r>
            <w:r w:rsidRPr="00575E2D">
              <w:rPr>
                <w:sz w:val="28"/>
                <w:lang w:val="uk-UA"/>
              </w:rPr>
              <w:t>інших</w:t>
            </w:r>
            <w:r w:rsidRPr="00575E2D">
              <w:rPr>
                <w:spacing w:val="-1"/>
                <w:sz w:val="28"/>
                <w:lang w:val="uk-UA"/>
              </w:rPr>
              <w:t xml:space="preserve"> </w:t>
            </w:r>
            <w:r w:rsidRPr="00575E2D">
              <w:rPr>
                <w:sz w:val="28"/>
                <w:lang w:val="uk-UA"/>
              </w:rPr>
              <w:t>осіб</w:t>
            </w:r>
            <w:r w:rsidR="00295E3F">
              <w:rPr>
                <w:sz w:val="28"/>
                <w:lang w:val="uk-UA"/>
              </w:rPr>
              <w:t>»</w:t>
            </w:r>
            <w:r>
              <w:rPr>
                <w:sz w:val="28"/>
                <w:lang w:val="uk-UA"/>
              </w:rPr>
              <w:t xml:space="preserve">; </w:t>
            </w:r>
            <w:r w:rsidRPr="00575E2D">
              <w:rPr>
                <w:sz w:val="28"/>
                <w:lang w:val="uk-UA"/>
              </w:rPr>
              <w:t xml:space="preserve">Закон України </w:t>
            </w:r>
            <w:r w:rsidR="00295E3F">
              <w:rPr>
                <w:sz w:val="28"/>
                <w:lang w:val="uk-UA"/>
              </w:rPr>
              <w:t>«</w:t>
            </w:r>
            <w:r w:rsidRPr="00575E2D">
              <w:rPr>
                <w:sz w:val="28"/>
                <w:lang w:val="uk-UA"/>
              </w:rPr>
              <w:t>Про пенсійне забезпечення</w:t>
            </w:r>
            <w:r w:rsidR="00295E3F">
              <w:rPr>
                <w:sz w:val="28"/>
                <w:lang w:val="uk-UA"/>
              </w:rPr>
              <w:t>»</w:t>
            </w:r>
            <w:r w:rsidRPr="00575E2D">
              <w:rPr>
                <w:sz w:val="28"/>
                <w:lang w:val="uk-UA"/>
              </w:rPr>
              <w:t>; Закон</w:t>
            </w:r>
            <w:r w:rsidRPr="00575E2D">
              <w:rPr>
                <w:spacing w:val="1"/>
                <w:sz w:val="28"/>
                <w:lang w:val="uk-UA"/>
              </w:rPr>
              <w:t xml:space="preserve"> </w:t>
            </w:r>
            <w:r w:rsidRPr="00575E2D">
              <w:rPr>
                <w:sz w:val="28"/>
                <w:lang w:val="uk-UA"/>
              </w:rPr>
              <w:t>України</w:t>
            </w:r>
            <w:r w:rsidRPr="00575E2D">
              <w:rPr>
                <w:spacing w:val="1"/>
                <w:sz w:val="28"/>
                <w:lang w:val="uk-UA"/>
              </w:rPr>
              <w:t xml:space="preserve"> </w:t>
            </w:r>
            <w:r w:rsidR="00295E3F">
              <w:rPr>
                <w:sz w:val="28"/>
                <w:lang w:val="uk-UA"/>
              </w:rPr>
              <w:t>«</w:t>
            </w:r>
            <w:r w:rsidRPr="00575E2D">
              <w:rPr>
                <w:sz w:val="28"/>
                <w:lang w:val="uk-UA"/>
              </w:rPr>
              <w:t>Про загальнообов’язкове</w:t>
            </w:r>
            <w:r w:rsidRPr="00575E2D">
              <w:rPr>
                <w:spacing w:val="-67"/>
                <w:sz w:val="28"/>
                <w:lang w:val="uk-UA"/>
              </w:rPr>
              <w:t xml:space="preserve"> </w:t>
            </w:r>
            <w:r w:rsidRPr="00575E2D">
              <w:rPr>
                <w:sz w:val="28"/>
                <w:lang w:val="uk-UA"/>
              </w:rPr>
              <w:t>державне</w:t>
            </w:r>
            <w:r w:rsidRPr="00575E2D">
              <w:rPr>
                <w:spacing w:val="-4"/>
                <w:sz w:val="28"/>
                <w:lang w:val="uk-UA"/>
              </w:rPr>
              <w:t xml:space="preserve"> </w:t>
            </w:r>
            <w:r w:rsidRPr="00575E2D">
              <w:rPr>
                <w:sz w:val="28"/>
                <w:lang w:val="uk-UA"/>
              </w:rPr>
              <w:t>пенсійне</w:t>
            </w:r>
            <w:r w:rsidRPr="00575E2D">
              <w:rPr>
                <w:spacing w:val="-4"/>
                <w:sz w:val="28"/>
                <w:lang w:val="uk-UA"/>
              </w:rPr>
              <w:t xml:space="preserve"> </w:t>
            </w:r>
            <w:r w:rsidRPr="00575E2D">
              <w:rPr>
                <w:sz w:val="28"/>
                <w:lang w:val="uk-UA"/>
              </w:rPr>
              <w:t>страхування</w:t>
            </w:r>
            <w:r w:rsidR="00295E3F">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0" w:history="1">
              <w:r w:rsidR="00930274" w:rsidRPr="00864457">
                <w:rPr>
                  <w:rFonts w:ascii="Times New Roman" w:eastAsia="Times New Roman" w:hAnsi="Times New Roman" w:cs="Times New Roman"/>
                  <w:sz w:val="28"/>
                  <w:szCs w:val="28"/>
                  <w:lang w:eastAsia="ru-RU"/>
                </w:rPr>
                <w:t xml:space="preserve">Призначення пенсії у разі втрати годувальника відповідно до Закону України “Про статус і </w:t>
              </w:r>
              <w:proofErr w:type="gramStart"/>
              <w:r w:rsidR="00930274" w:rsidRPr="00864457">
                <w:rPr>
                  <w:rFonts w:ascii="Times New Roman" w:eastAsia="Times New Roman" w:hAnsi="Times New Roman" w:cs="Times New Roman"/>
                  <w:sz w:val="28"/>
                  <w:szCs w:val="28"/>
                  <w:lang w:eastAsia="ru-RU"/>
                </w:rPr>
                <w:t>соц</w:t>
              </w:r>
              <w:proofErr w:type="gramEnd"/>
              <w:r w:rsidR="00930274" w:rsidRPr="00864457">
                <w:rPr>
                  <w:rFonts w:ascii="Times New Roman" w:eastAsia="Times New Roman" w:hAnsi="Times New Roman" w:cs="Times New Roman"/>
                  <w:sz w:val="28"/>
                  <w:szCs w:val="28"/>
                  <w:lang w:eastAsia="ru-RU"/>
                </w:rPr>
                <w:t>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371FAB" w:rsidRDefault="00930274" w:rsidP="00B16BC6">
            <w:pPr>
              <w:pStyle w:val="TableParagraph"/>
              <w:rPr>
                <w:lang w:val="ru-RU"/>
              </w:rPr>
            </w:pPr>
            <w:r>
              <w:rPr>
                <w:sz w:val="28"/>
                <w:lang w:val="ru-RU"/>
              </w:rPr>
              <w:t xml:space="preserve">Закон України </w:t>
            </w:r>
            <w:r w:rsidR="00295E3F">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295E3F">
              <w:rPr>
                <w:sz w:val="28"/>
                <w:lang w:val="ru-RU"/>
              </w:rPr>
              <w:t>»</w:t>
            </w:r>
            <w:r>
              <w:rPr>
                <w:sz w:val="28"/>
                <w:lang w:val="ru-RU"/>
              </w:rPr>
              <w:t>;</w:t>
            </w:r>
          </w:p>
          <w:p w:rsidR="00930274" w:rsidRPr="00575E2D" w:rsidRDefault="00930274" w:rsidP="00295E3F">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sidR="00295E3F">
              <w:rPr>
                <w:sz w:val="28"/>
                <w:lang w:val="ru-RU"/>
              </w:rPr>
              <w:t>пенсійнестрахування»</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1" w:history="1">
              <w:r w:rsidR="00930274" w:rsidRPr="00864457">
                <w:rPr>
                  <w:rFonts w:ascii="Times New Roman" w:eastAsia="Times New Roman" w:hAnsi="Times New Roman" w:cs="Times New Roman"/>
                  <w:sz w:val="28"/>
                  <w:szCs w:val="28"/>
                  <w:lang w:eastAsia="ru-RU"/>
                </w:rPr>
                <w:t xml:space="preserve">Призначення пенсії у зв’язку з втратою годувальника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Default="00930274" w:rsidP="00B16BC6">
            <w:pPr>
              <w:pStyle w:val="TableParagraph"/>
              <w:ind w:left="91" w:right="0"/>
              <w:rPr>
                <w:lang w:val="ru-RU"/>
              </w:rPr>
            </w:pPr>
            <w:r>
              <w:rPr>
                <w:sz w:val="28"/>
                <w:lang w:val="ru-RU"/>
              </w:rPr>
              <w:t>Закон</w:t>
            </w:r>
            <w:r>
              <w:rPr>
                <w:spacing w:val="-14"/>
                <w:sz w:val="28"/>
                <w:lang w:val="ru-RU"/>
              </w:rPr>
              <w:t xml:space="preserve"> </w:t>
            </w:r>
            <w:r>
              <w:rPr>
                <w:sz w:val="28"/>
                <w:lang w:val="ru-RU"/>
              </w:rPr>
              <w:t>України</w:t>
            </w:r>
            <w:r>
              <w:rPr>
                <w:spacing w:val="44"/>
                <w:sz w:val="28"/>
                <w:lang w:val="ru-RU"/>
              </w:rPr>
              <w:t xml:space="preserve"> </w:t>
            </w:r>
            <w:r w:rsidR="00295E3F">
              <w:rPr>
                <w:sz w:val="28"/>
                <w:lang w:val="ru-RU"/>
              </w:rPr>
              <w:t>«</w:t>
            </w:r>
            <w:r>
              <w:rPr>
                <w:sz w:val="28"/>
                <w:lang w:val="ru-RU"/>
              </w:rPr>
              <w:t>Про</w:t>
            </w:r>
            <w:r>
              <w:rPr>
                <w:spacing w:val="-13"/>
                <w:sz w:val="28"/>
                <w:lang w:val="ru-RU"/>
              </w:rPr>
              <w:t xml:space="preserve"> </w:t>
            </w:r>
            <w:r>
              <w:rPr>
                <w:sz w:val="28"/>
                <w:lang w:val="ru-RU"/>
              </w:rPr>
              <w:t>прокуратуру</w:t>
            </w:r>
            <w:r w:rsidR="00295E3F">
              <w:rPr>
                <w:sz w:val="28"/>
                <w:lang w:val="ru-RU"/>
              </w:rPr>
              <w:t>»</w:t>
            </w:r>
            <w:r>
              <w:rPr>
                <w:sz w:val="28"/>
                <w:lang w:val="ru-RU"/>
              </w:rPr>
              <w:t>;</w:t>
            </w:r>
          </w:p>
          <w:p w:rsidR="00930274" w:rsidRDefault="00930274" w:rsidP="00B16BC6">
            <w:pPr>
              <w:pStyle w:val="TableParagraph"/>
              <w:spacing w:before="0"/>
              <w:ind w:left="91"/>
              <w:rPr>
                <w:lang w:val="ru-RU"/>
              </w:rPr>
            </w:pPr>
            <w:r>
              <w:rPr>
                <w:sz w:val="28"/>
                <w:lang w:val="ru-RU"/>
              </w:rPr>
              <w:t xml:space="preserve">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w:t>
            </w:r>
          </w:p>
          <w:p w:rsidR="00930274" w:rsidRPr="00575E2D" w:rsidRDefault="00930274" w:rsidP="00295E3F">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95E3F">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2" w:history="1">
              <w:r w:rsidR="00930274" w:rsidRPr="00864457">
                <w:rPr>
                  <w:rFonts w:ascii="Times New Roman" w:eastAsia="Times New Roman" w:hAnsi="Times New Roman" w:cs="Times New Roman"/>
                  <w:sz w:val="28"/>
                  <w:szCs w:val="28"/>
                  <w:lang w:eastAsia="ru-RU"/>
                </w:rPr>
                <w:t xml:space="preserve">Призначення пенсії по інвалідності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загальнообов’язкове державне пенсійне страхування”</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575E2D" w:rsidRDefault="00930274" w:rsidP="00295E3F">
            <w:pPr>
              <w:pStyle w:val="TableParagraph"/>
              <w:ind w:left="0" w:right="36"/>
              <w:rPr>
                <w:sz w:val="28"/>
                <w:lang w:val="uk-UA"/>
              </w:rPr>
            </w:pPr>
            <w:r>
              <w:rPr>
                <w:sz w:val="28"/>
                <w:lang w:val="ru-RU"/>
              </w:rPr>
              <w:t xml:space="preserve">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 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 загальнообов’язкове</w:t>
            </w:r>
            <w:r>
              <w:rPr>
                <w:spacing w:val="-67"/>
                <w:sz w:val="28"/>
                <w:lang w:val="ru-RU"/>
              </w:rPr>
              <w:t xml:space="preserve"> </w:t>
            </w:r>
            <w:r>
              <w:rPr>
                <w:sz w:val="28"/>
                <w:lang w:val="ru-RU"/>
              </w:rPr>
              <w:t>державне</w:t>
            </w:r>
            <w:r>
              <w:rPr>
                <w:spacing w:val="-4"/>
                <w:sz w:val="28"/>
                <w:lang w:val="ru-RU"/>
              </w:rPr>
              <w:t xml:space="preserve"> </w:t>
            </w:r>
            <w:r>
              <w:rPr>
                <w:sz w:val="28"/>
                <w:lang w:val="ru-RU"/>
              </w:rPr>
              <w:t>пенсійне</w:t>
            </w:r>
            <w:r>
              <w:rPr>
                <w:spacing w:val="-4"/>
                <w:sz w:val="28"/>
                <w:lang w:val="ru-RU"/>
              </w:rPr>
              <w:t xml:space="preserve"> </w:t>
            </w:r>
            <w:r>
              <w:rPr>
                <w:sz w:val="28"/>
                <w:lang w:val="ru-RU"/>
              </w:rPr>
              <w:t>страхування</w:t>
            </w:r>
            <w:r w:rsidR="00295E3F">
              <w:rPr>
                <w:sz w:val="28"/>
                <w:lang w:val="ru-RU"/>
              </w:rPr>
              <w:t>»</w:t>
            </w:r>
          </w:p>
        </w:tc>
      </w:tr>
      <w:tr w:rsidR="00930274" w:rsidRPr="0082589B"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63" w:history="1">
              <w:r w:rsidR="00930274" w:rsidRPr="00864457">
                <w:rPr>
                  <w:rFonts w:ascii="Times New Roman" w:eastAsia="Times New Roman" w:hAnsi="Times New Roman" w:cs="Times New Roman"/>
                  <w:sz w:val="28"/>
                  <w:szCs w:val="28"/>
                  <w:lang w:val="uk-UA" w:eastAsia="ru-RU"/>
                </w:rPr>
                <w:t>Призначення пенсії по інвалідності відповідно до Закону України “Про пенсійне забезпечення осіб, звільнених з військової служби, та деяких інших осіб” (крім військовослужбовців строкової служби)</w:t>
              </w:r>
            </w:hyperlink>
          </w:p>
        </w:tc>
        <w:tc>
          <w:tcPr>
            <w:tcW w:w="2892" w:type="dxa"/>
            <w:gridSpan w:val="2"/>
            <w:vAlign w:val="center"/>
          </w:tcPr>
          <w:p w:rsidR="00930274" w:rsidRPr="00497ACF" w:rsidRDefault="00930274" w:rsidP="00295E3F">
            <w:pPr>
              <w:pStyle w:val="TableParagraph"/>
              <w:ind w:left="0" w:right="36"/>
              <w:rPr>
                <w:sz w:val="28"/>
                <w:lang w:val="uk-UA"/>
              </w:rPr>
            </w:pPr>
            <w:r w:rsidRPr="00497ACF">
              <w:rPr>
                <w:sz w:val="28"/>
                <w:lang w:val="uk-UA"/>
              </w:rPr>
              <w:t>Закон</w:t>
            </w:r>
            <w:r w:rsidRPr="00497ACF">
              <w:rPr>
                <w:spacing w:val="1"/>
                <w:sz w:val="28"/>
                <w:lang w:val="uk-UA"/>
              </w:rPr>
              <w:t xml:space="preserve"> </w:t>
            </w:r>
            <w:r w:rsidRPr="00497ACF">
              <w:rPr>
                <w:sz w:val="28"/>
                <w:lang w:val="uk-UA"/>
              </w:rPr>
              <w:t>України</w:t>
            </w:r>
            <w:r w:rsidRPr="00497ACF">
              <w:rPr>
                <w:spacing w:val="1"/>
                <w:sz w:val="28"/>
                <w:lang w:val="uk-UA"/>
              </w:rPr>
              <w:t xml:space="preserve"> </w:t>
            </w:r>
            <w:r w:rsidR="00295E3F">
              <w:rPr>
                <w:sz w:val="28"/>
                <w:lang w:val="uk-UA"/>
              </w:rPr>
              <w:t>«</w:t>
            </w:r>
            <w:r w:rsidRPr="00497ACF">
              <w:rPr>
                <w:sz w:val="28"/>
                <w:lang w:val="uk-UA"/>
              </w:rPr>
              <w:t>Про</w:t>
            </w:r>
            <w:r w:rsidRPr="00497ACF">
              <w:rPr>
                <w:spacing w:val="1"/>
                <w:sz w:val="28"/>
                <w:lang w:val="uk-UA"/>
              </w:rPr>
              <w:t xml:space="preserve"> </w:t>
            </w:r>
            <w:r w:rsidRPr="00497ACF">
              <w:rPr>
                <w:sz w:val="28"/>
                <w:lang w:val="uk-UA"/>
              </w:rPr>
              <w:t>пенсійне</w:t>
            </w:r>
            <w:r w:rsidRPr="00497ACF">
              <w:rPr>
                <w:spacing w:val="1"/>
                <w:sz w:val="28"/>
                <w:lang w:val="uk-UA"/>
              </w:rPr>
              <w:t xml:space="preserve"> </w:t>
            </w:r>
            <w:r w:rsidRPr="00497ACF">
              <w:rPr>
                <w:sz w:val="28"/>
                <w:lang w:val="uk-UA"/>
              </w:rPr>
              <w:t>забезпечення</w:t>
            </w:r>
            <w:r w:rsidRPr="00497ACF">
              <w:rPr>
                <w:spacing w:val="1"/>
                <w:sz w:val="28"/>
                <w:lang w:val="uk-UA"/>
              </w:rPr>
              <w:t xml:space="preserve"> </w:t>
            </w:r>
            <w:r w:rsidRPr="00497ACF">
              <w:rPr>
                <w:sz w:val="28"/>
                <w:lang w:val="uk-UA"/>
              </w:rPr>
              <w:t>осіб,</w:t>
            </w:r>
            <w:r w:rsidRPr="00497ACF">
              <w:rPr>
                <w:spacing w:val="1"/>
                <w:sz w:val="28"/>
                <w:lang w:val="uk-UA"/>
              </w:rPr>
              <w:t xml:space="preserve"> </w:t>
            </w:r>
            <w:r w:rsidRPr="00497ACF">
              <w:rPr>
                <w:sz w:val="28"/>
                <w:lang w:val="uk-UA"/>
              </w:rPr>
              <w:t>звільнених</w:t>
            </w:r>
            <w:r w:rsidRPr="00497ACF">
              <w:rPr>
                <w:spacing w:val="1"/>
                <w:sz w:val="28"/>
                <w:lang w:val="uk-UA"/>
              </w:rPr>
              <w:t xml:space="preserve"> </w:t>
            </w:r>
            <w:r w:rsidRPr="00497ACF">
              <w:rPr>
                <w:sz w:val="28"/>
                <w:lang w:val="uk-UA"/>
              </w:rPr>
              <w:t>з</w:t>
            </w:r>
            <w:r w:rsidRPr="00497ACF">
              <w:rPr>
                <w:spacing w:val="1"/>
                <w:sz w:val="28"/>
                <w:lang w:val="uk-UA"/>
              </w:rPr>
              <w:t xml:space="preserve"> </w:t>
            </w:r>
            <w:r w:rsidRPr="00497ACF">
              <w:rPr>
                <w:sz w:val="28"/>
                <w:lang w:val="uk-UA"/>
              </w:rPr>
              <w:t>військової</w:t>
            </w:r>
            <w:r w:rsidRPr="00497ACF">
              <w:rPr>
                <w:spacing w:val="1"/>
                <w:sz w:val="28"/>
                <w:lang w:val="uk-UA"/>
              </w:rPr>
              <w:t xml:space="preserve"> </w:t>
            </w:r>
            <w:r w:rsidRPr="00497ACF">
              <w:rPr>
                <w:sz w:val="28"/>
                <w:lang w:val="uk-UA"/>
              </w:rPr>
              <w:t>служби,</w:t>
            </w:r>
            <w:r w:rsidRPr="00497ACF">
              <w:rPr>
                <w:spacing w:val="1"/>
                <w:sz w:val="28"/>
                <w:lang w:val="uk-UA"/>
              </w:rPr>
              <w:t xml:space="preserve"> </w:t>
            </w:r>
            <w:r w:rsidRPr="00497ACF">
              <w:rPr>
                <w:sz w:val="28"/>
                <w:lang w:val="uk-UA"/>
              </w:rPr>
              <w:t>та</w:t>
            </w:r>
            <w:r w:rsidRPr="00497ACF">
              <w:rPr>
                <w:spacing w:val="1"/>
                <w:sz w:val="28"/>
                <w:lang w:val="uk-UA"/>
              </w:rPr>
              <w:t xml:space="preserve"> </w:t>
            </w:r>
            <w:r w:rsidRPr="00497ACF">
              <w:rPr>
                <w:sz w:val="28"/>
                <w:lang w:val="uk-UA"/>
              </w:rPr>
              <w:t>деяких</w:t>
            </w:r>
            <w:r w:rsidRPr="00497ACF">
              <w:rPr>
                <w:spacing w:val="1"/>
                <w:sz w:val="28"/>
                <w:lang w:val="uk-UA"/>
              </w:rPr>
              <w:t xml:space="preserve"> </w:t>
            </w:r>
            <w:r w:rsidRPr="00497ACF">
              <w:rPr>
                <w:sz w:val="28"/>
                <w:lang w:val="uk-UA"/>
              </w:rPr>
              <w:t>інших</w:t>
            </w:r>
            <w:r w:rsidRPr="00497ACF">
              <w:rPr>
                <w:spacing w:val="-1"/>
                <w:sz w:val="28"/>
                <w:lang w:val="uk-UA"/>
              </w:rPr>
              <w:t xml:space="preserve"> </w:t>
            </w:r>
            <w:r w:rsidRPr="00497ACF">
              <w:rPr>
                <w:sz w:val="28"/>
                <w:lang w:val="uk-UA"/>
              </w:rPr>
              <w:t>осіб</w:t>
            </w:r>
            <w:r w:rsidR="00295E3F">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64" w:history="1">
              <w:r w:rsidR="00930274" w:rsidRPr="00864457">
                <w:rPr>
                  <w:rFonts w:ascii="Times New Roman" w:eastAsia="Times New Roman" w:hAnsi="Times New Roman" w:cs="Times New Roman"/>
                  <w:sz w:val="28"/>
                  <w:szCs w:val="28"/>
                  <w:lang w:eastAsia="ru-RU"/>
                </w:rPr>
                <w:t xml:space="preserve">Призначення пенсії по інвалідності відповідно </w:t>
              </w:r>
              <w:proofErr w:type="gramStart"/>
              <w:r w:rsidR="00930274" w:rsidRPr="00864457">
                <w:rPr>
                  <w:rFonts w:ascii="Times New Roman" w:eastAsia="Times New Roman" w:hAnsi="Times New Roman" w:cs="Times New Roman"/>
                  <w:sz w:val="28"/>
                  <w:szCs w:val="28"/>
                  <w:lang w:eastAsia="ru-RU"/>
                </w:rPr>
                <w:t>до</w:t>
              </w:r>
              <w:proofErr w:type="gramEnd"/>
              <w:r w:rsidR="00930274" w:rsidRPr="00864457">
                <w:rPr>
                  <w:rFonts w:ascii="Times New Roman" w:eastAsia="Times New Roman" w:hAnsi="Times New Roman" w:cs="Times New Roman"/>
                  <w:sz w:val="28"/>
                  <w:szCs w:val="28"/>
                  <w:lang w:eastAsia="ru-RU"/>
                </w:rPr>
                <w:t xml:space="preserve"> Закону України “Про прокуратуру”</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295E3F" w:rsidRDefault="00930274" w:rsidP="00295E3F">
            <w:pPr>
              <w:pStyle w:val="TableParagraph"/>
              <w:ind w:left="0" w:right="36"/>
              <w:rPr>
                <w:sz w:val="28"/>
                <w:lang w:val="uk-UA"/>
              </w:rPr>
            </w:pPr>
            <w:r>
              <w:rPr>
                <w:sz w:val="28"/>
              </w:rPr>
              <w:t>Закон</w:t>
            </w:r>
            <w:r>
              <w:rPr>
                <w:spacing w:val="-17"/>
                <w:sz w:val="28"/>
              </w:rPr>
              <w:t xml:space="preserve"> </w:t>
            </w:r>
            <w:r>
              <w:rPr>
                <w:sz w:val="28"/>
              </w:rPr>
              <w:t>України</w:t>
            </w:r>
            <w:r>
              <w:rPr>
                <w:spacing w:val="-16"/>
                <w:sz w:val="28"/>
              </w:rPr>
              <w:t xml:space="preserve"> </w:t>
            </w:r>
            <w:r w:rsidR="00295E3F">
              <w:rPr>
                <w:sz w:val="28"/>
                <w:lang w:val="uk-UA"/>
              </w:rPr>
              <w:t>«</w:t>
            </w:r>
            <w:r>
              <w:rPr>
                <w:sz w:val="28"/>
              </w:rPr>
              <w:t>Про</w:t>
            </w:r>
            <w:r>
              <w:rPr>
                <w:spacing w:val="-16"/>
                <w:sz w:val="28"/>
              </w:rPr>
              <w:t xml:space="preserve"> </w:t>
            </w:r>
            <w:r>
              <w:rPr>
                <w:sz w:val="28"/>
              </w:rPr>
              <w:t>прокуратуру</w:t>
            </w:r>
            <w:r w:rsidR="00295E3F">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D144F1">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65" w:history="1">
              <w:r w:rsidR="00930274" w:rsidRPr="00864457">
                <w:rPr>
                  <w:rStyle w:val="af"/>
                  <w:rFonts w:ascii="Times New Roman" w:hAnsi="Times New Roman" w:cs="Times New Roman"/>
                  <w:color w:val="auto"/>
                  <w:sz w:val="28"/>
                  <w:szCs w:val="28"/>
                  <w:u w:val="none"/>
                  <w:lang w:val="uk-UA"/>
                </w:rPr>
                <w:t>Призначення пенсії по інвалідності відповідно до Закону України “Про статус і соціальний захист громадян, які постраждали внаслідок Чорнобильської катастрофи”</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p>
        </w:tc>
        <w:tc>
          <w:tcPr>
            <w:tcW w:w="2892" w:type="dxa"/>
            <w:gridSpan w:val="2"/>
            <w:vAlign w:val="center"/>
          </w:tcPr>
          <w:p w:rsidR="00930274" w:rsidRPr="00575E2D" w:rsidRDefault="00930274" w:rsidP="00295E3F">
            <w:pPr>
              <w:pStyle w:val="TableParagraph"/>
              <w:ind w:left="0" w:right="36"/>
              <w:rPr>
                <w:sz w:val="28"/>
                <w:lang w:val="uk-UA"/>
              </w:rPr>
            </w:pPr>
            <w:r>
              <w:rPr>
                <w:sz w:val="28"/>
                <w:lang w:val="ru-RU"/>
              </w:rPr>
              <w:t xml:space="preserve">Закон України </w:t>
            </w:r>
            <w:r w:rsidR="00295E3F">
              <w:rPr>
                <w:sz w:val="28"/>
                <w:lang w:val="ru-RU"/>
              </w:rPr>
              <w:t>«</w:t>
            </w:r>
            <w:r>
              <w:rPr>
                <w:sz w:val="28"/>
                <w:lang w:val="ru-RU"/>
              </w:rPr>
              <w:t xml:space="preserve">Про статус і </w:t>
            </w:r>
            <w:proofErr w:type="gramStart"/>
            <w:r>
              <w:rPr>
                <w:sz w:val="28"/>
                <w:lang w:val="ru-RU"/>
              </w:rPr>
              <w:t>соц</w:t>
            </w:r>
            <w:proofErr w:type="gramEnd"/>
            <w:r>
              <w:rPr>
                <w:sz w:val="28"/>
                <w:lang w:val="ru-RU"/>
              </w:rPr>
              <w:t>іальний захист</w:t>
            </w:r>
            <w:r>
              <w:rPr>
                <w:spacing w:val="-67"/>
                <w:sz w:val="28"/>
                <w:lang w:val="ru-RU"/>
              </w:rPr>
              <w:t xml:space="preserve"> </w:t>
            </w:r>
            <w:r>
              <w:rPr>
                <w:sz w:val="28"/>
                <w:lang w:val="ru-RU"/>
              </w:rPr>
              <w:t>громадян,</w:t>
            </w:r>
            <w:r>
              <w:rPr>
                <w:spacing w:val="1"/>
                <w:sz w:val="28"/>
                <w:lang w:val="ru-RU"/>
              </w:rPr>
              <w:t xml:space="preserve"> </w:t>
            </w:r>
            <w:r>
              <w:rPr>
                <w:sz w:val="28"/>
                <w:lang w:val="ru-RU"/>
              </w:rPr>
              <w:t>які</w:t>
            </w:r>
            <w:r>
              <w:rPr>
                <w:spacing w:val="1"/>
                <w:sz w:val="28"/>
                <w:lang w:val="ru-RU"/>
              </w:rPr>
              <w:t xml:space="preserve"> </w:t>
            </w:r>
            <w:r>
              <w:rPr>
                <w:sz w:val="28"/>
                <w:lang w:val="ru-RU"/>
              </w:rPr>
              <w:t>постраждали</w:t>
            </w:r>
            <w:r>
              <w:rPr>
                <w:spacing w:val="1"/>
                <w:sz w:val="28"/>
                <w:lang w:val="ru-RU"/>
              </w:rPr>
              <w:t xml:space="preserve"> </w:t>
            </w:r>
            <w:r>
              <w:rPr>
                <w:sz w:val="28"/>
                <w:lang w:val="ru-RU"/>
              </w:rPr>
              <w:t>внаслідок</w:t>
            </w:r>
            <w:r>
              <w:rPr>
                <w:spacing w:val="1"/>
                <w:sz w:val="28"/>
                <w:lang w:val="ru-RU"/>
              </w:rPr>
              <w:t xml:space="preserve"> </w:t>
            </w:r>
            <w:r>
              <w:rPr>
                <w:sz w:val="28"/>
                <w:lang w:val="ru-RU"/>
              </w:rPr>
              <w:t>Чорнобильської</w:t>
            </w:r>
            <w:r>
              <w:rPr>
                <w:spacing w:val="-1"/>
                <w:sz w:val="28"/>
                <w:lang w:val="ru-RU"/>
              </w:rPr>
              <w:t xml:space="preserve"> </w:t>
            </w:r>
            <w:r>
              <w:rPr>
                <w:sz w:val="28"/>
                <w:lang w:val="ru-RU"/>
              </w:rPr>
              <w:t>катастрофи</w:t>
            </w:r>
            <w:r w:rsidR="00295E3F">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D144F1">
            <w:pPr>
              <w:shd w:val="clear" w:color="auto" w:fill="FFFFFF"/>
              <w:spacing w:before="100" w:beforeAutospacing="1" w:after="100" w:afterAutospacing="1" w:line="240" w:lineRule="auto"/>
              <w:jc w:val="both"/>
              <w:rPr>
                <w:rFonts w:ascii="Times New Roman" w:hAnsi="Times New Roman" w:cs="Times New Roman"/>
                <w:sz w:val="28"/>
                <w:szCs w:val="28"/>
              </w:rPr>
            </w:pPr>
            <w:hyperlink r:id="rId166" w:history="1">
              <w:r w:rsidR="00930274" w:rsidRPr="00864457">
                <w:rPr>
                  <w:rStyle w:val="af"/>
                  <w:rFonts w:ascii="Times New Roman" w:hAnsi="Times New Roman" w:cs="Times New Roman"/>
                  <w:color w:val="auto"/>
                  <w:sz w:val="28"/>
                  <w:szCs w:val="28"/>
                  <w:u w:val="none"/>
                  <w:lang w:val="uk-UA"/>
                </w:rPr>
                <w:t>П</w:t>
              </w:r>
              <w:r w:rsidR="00930274" w:rsidRPr="00864457">
                <w:rPr>
                  <w:rStyle w:val="af"/>
                  <w:rFonts w:ascii="Times New Roman" w:hAnsi="Times New Roman" w:cs="Times New Roman"/>
                  <w:color w:val="auto"/>
                  <w:sz w:val="28"/>
                  <w:szCs w:val="28"/>
                  <w:u w:val="none"/>
                </w:rPr>
                <w:t>ризначення пенсії за віком на пільгових умовах окремим категоріям працівників залежно від умов праці за результатами атестації робочих місць за рахунок коштів підприємств та організацій</w:t>
              </w:r>
            </w:hyperlink>
          </w:p>
          <w:p w:rsidR="00930274" w:rsidRPr="00864457" w:rsidRDefault="00930274" w:rsidP="00D144F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w:t>
            </w:r>
          </w:p>
          <w:p w:rsidR="00930274" w:rsidRPr="00575E2D" w:rsidRDefault="00930274" w:rsidP="00295E3F">
            <w:pPr>
              <w:pStyle w:val="TableParagraph"/>
              <w:ind w:left="0" w:right="36"/>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295E3F">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hAnsi="Times New Roman" w:cs="Times New Roman"/>
                <w:sz w:val="28"/>
                <w:szCs w:val="28"/>
              </w:rPr>
            </w:pPr>
            <w:hyperlink r:id="rId167" w:history="1">
              <w:r w:rsidR="00930274" w:rsidRPr="00864457">
                <w:rPr>
                  <w:rStyle w:val="af"/>
                  <w:rFonts w:ascii="Times New Roman" w:hAnsi="Times New Roman" w:cs="Times New Roman"/>
                  <w:color w:val="auto"/>
                  <w:sz w:val="28"/>
                  <w:szCs w:val="28"/>
                  <w:u w:val="none"/>
                </w:rPr>
                <w:t>Призначення щомісячного довічного грошового утримання суддям у відставці</w:t>
              </w:r>
            </w:hyperlink>
          </w:p>
          <w:p w:rsidR="00930274" w:rsidRPr="00864457" w:rsidRDefault="00930274" w:rsidP="005A530A">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717296" w:rsidRDefault="00930274" w:rsidP="00B16BC6">
            <w:pPr>
              <w:pStyle w:val="TableParagraph"/>
              <w:tabs>
                <w:tab w:val="left" w:pos="1591"/>
                <w:tab w:val="left" w:pos="2810"/>
                <w:tab w:val="left" w:pos="3684"/>
                <w:tab w:val="left" w:pos="5897"/>
              </w:tabs>
              <w:ind w:left="233" w:right="43"/>
              <w:rPr>
                <w:lang w:val="ru-RU"/>
              </w:rPr>
            </w:pPr>
            <w:r>
              <w:rPr>
                <w:spacing w:val="-1"/>
                <w:sz w:val="28"/>
                <w:lang w:val="ru-RU"/>
              </w:rPr>
              <w:t>Закон</w:t>
            </w:r>
            <w:r>
              <w:rPr>
                <w:spacing w:val="-16"/>
                <w:sz w:val="28"/>
                <w:lang w:val="ru-RU"/>
              </w:rPr>
              <w:t xml:space="preserve"> </w:t>
            </w:r>
            <w:r>
              <w:rPr>
                <w:spacing w:val="-1"/>
                <w:sz w:val="28"/>
                <w:lang w:val="ru-RU"/>
              </w:rPr>
              <w:t>України</w:t>
            </w:r>
            <w:r>
              <w:rPr>
                <w:spacing w:val="-16"/>
                <w:sz w:val="28"/>
                <w:lang w:val="ru-RU"/>
              </w:rPr>
              <w:t xml:space="preserve"> </w:t>
            </w:r>
            <w:r w:rsidR="00295E3F">
              <w:rPr>
                <w:spacing w:val="-1"/>
                <w:sz w:val="28"/>
                <w:lang w:val="ru-RU"/>
              </w:rPr>
              <w:t>«</w:t>
            </w:r>
            <w:r>
              <w:rPr>
                <w:spacing w:val="-1"/>
                <w:sz w:val="28"/>
                <w:lang w:val="ru-RU"/>
              </w:rPr>
              <w:t>Про</w:t>
            </w:r>
            <w:r>
              <w:rPr>
                <w:spacing w:val="-16"/>
                <w:sz w:val="28"/>
                <w:lang w:val="ru-RU"/>
              </w:rPr>
              <w:t xml:space="preserve"> </w:t>
            </w:r>
            <w:r>
              <w:rPr>
                <w:sz w:val="28"/>
                <w:lang w:val="ru-RU"/>
              </w:rPr>
              <w:t>судоустрій</w:t>
            </w:r>
            <w:r>
              <w:rPr>
                <w:spacing w:val="-16"/>
                <w:sz w:val="28"/>
                <w:lang w:val="ru-RU"/>
              </w:rPr>
              <w:t xml:space="preserve"> </w:t>
            </w:r>
            <w:r>
              <w:rPr>
                <w:sz w:val="28"/>
                <w:lang w:val="ru-RU"/>
              </w:rPr>
              <w:t>і</w:t>
            </w:r>
            <w:r>
              <w:rPr>
                <w:spacing w:val="-16"/>
                <w:sz w:val="28"/>
                <w:lang w:val="ru-RU"/>
              </w:rPr>
              <w:t xml:space="preserve"> </w:t>
            </w:r>
            <w:r>
              <w:rPr>
                <w:sz w:val="28"/>
                <w:lang w:val="ru-RU"/>
              </w:rPr>
              <w:t>статус</w:t>
            </w:r>
            <w:r>
              <w:rPr>
                <w:spacing w:val="-17"/>
                <w:sz w:val="28"/>
                <w:lang w:val="ru-RU"/>
              </w:rPr>
              <w:t xml:space="preserve"> </w:t>
            </w:r>
            <w:r>
              <w:rPr>
                <w:sz w:val="28"/>
                <w:lang w:val="ru-RU"/>
              </w:rPr>
              <w:t>судді</w:t>
            </w:r>
            <w:proofErr w:type="gramStart"/>
            <w:r>
              <w:rPr>
                <w:sz w:val="28"/>
                <w:lang w:val="ru-RU"/>
              </w:rPr>
              <w:t>в</w:t>
            </w:r>
            <w:proofErr w:type="gramEnd"/>
            <w:r w:rsidR="00295E3F">
              <w:rPr>
                <w:sz w:val="28"/>
                <w:lang w:val="ru-RU"/>
              </w:rPr>
              <w:t>»</w:t>
            </w:r>
            <w:r>
              <w:rPr>
                <w:sz w:val="28"/>
                <w:lang w:val="ru-RU"/>
              </w:rPr>
              <w:t>;</w:t>
            </w:r>
          </w:p>
          <w:p w:rsidR="00930274" w:rsidRDefault="00930274" w:rsidP="00295E3F">
            <w:pPr>
              <w:pStyle w:val="TableParagraph"/>
              <w:ind w:left="233"/>
              <w:rPr>
                <w:sz w:val="28"/>
                <w:lang w:val="ru-RU"/>
              </w:rPr>
            </w:pPr>
            <w:r>
              <w:rPr>
                <w:sz w:val="28"/>
                <w:lang w:val="ru-RU"/>
              </w:rPr>
              <w:t>Закон</w:t>
            </w:r>
            <w:r>
              <w:rPr>
                <w:sz w:val="28"/>
                <w:lang w:val="ru-RU"/>
              </w:rPr>
              <w:tab/>
              <w:t xml:space="preserve">України </w:t>
            </w:r>
            <w:r w:rsidR="00295E3F">
              <w:rPr>
                <w:sz w:val="28"/>
                <w:lang w:val="ru-RU"/>
              </w:rPr>
              <w:t>«</w:t>
            </w:r>
            <w:r>
              <w:rPr>
                <w:sz w:val="28"/>
                <w:lang w:val="ru-RU"/>
              </w:rPr>
              <w:t xml:space="preserve">Про Конституційний </w:t>
            </w:r>
            <w:r>
              <w:rPr>
                <w:spacing w:val="-10"/>
                <w:sz w:val="28"/>
                <w:lang w:val="ru-RU"/>
              </w:rPr>
              <w:t xml:space="preserve">Суд </w:t>
            </w:r>
            <w:r>
              <w:rPr>
                <w:sz w:val="28"/>
                <w:lang w:val="ru-RU"/>
              </w:rPr>
              <w:t>України</w:t>
            </w:r>
            <w:r w:rsidR="00295E3F">
              <w:rPr>
                <w:sz w:val="28"/>
                <w:lang w:val="ru-RU"/>
              </w:rPr>
              <w:t>»</w:t>
            </w:r>
          </w:p>
        </w:tc>
      </w:tr>
      <w:tr w:rsidR="00930274" w:rsidRPr="0082589B"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168" w:history="1">
              <w:r w:rsidR="00930274" w:rsidRPr="00864457">
                <w:rPr>
                  <w:rStyle w:val="af"/>
                  <w:rFonts w:ascii="Times New Roman" w:hAnsi="Times New Roman" w:cs="Times New Roman"/>
                  <w:color w:val="auto"/>
                  <w:sz w:val="28"/>
                  <w:szCs w:val="28"/>
                  <w:u w:val="none"/>
                  <w:lang w:val="uk-UA"/>
                </w:rPr>
                <w:t>Виплата одноразової грошової допомоги, передбаченої пунктом 12 постанови Кабінету Міністрів України від 17 липня 1992 року № 393</w:t>
              </w:r>
            </w:hyperlink>
          </w:p>
          <w:p w:rsidR="00930274" w:rsidRPr="00864457" w:rsidRDefault="00930274" w:rsidP="005A530A">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295E3F">
            <w:pPr>
              <w:pStyle w:val="TableParagraph"/>
              <w:rPr>
                <w:sz w:val="28"/>
                <w:lang w:val="uk-UA"/>
              </w:rPr>
            </w:pPr>
            <w:r w:rsidRPr="00717296">
              <w:rPr>
                <w:sz w:val="28"/>
                <w:lang w:val="uk-UA"/>
              </w:rPr>
              <w:t>Закон</w:t>
            </w:r>
            <w:r w:rsidRPr="00717296">
              <w:rPr>
                <w:spacing w:val="1"/>
                <w:sz w:val="28"/>
                <w:lang w:val="uk-UA"/>
              </w:rPr>
              <w:t xml:space="preserve"> </w:t>
            </w:r>
            <w:r w:rsidRPr="00717296">
              <w:rPr>
                <w:sz w:val="28"/>
                <w:lang w:val="uk-UA"/>
              </w:rPr>
              <w:t>України</w:t>
            </w:r>
            <w:r w:rsidRPr="00717296">
              <w:rPr>
                <w:spacing w:val="1"/>
                <w:sz w:val="28"/>
                <w:lang w:val="uk-UA"/>
              </w:rPr>
              <w:t xml:space="preserve"> </w:t>
            </w:r>
            <w:r w:rsidR="00295E3F">
              <w:rPr>
                <w:sz w:val="28"/>
                <w:lang w:val="uk-UA"/>
              </w:rPr>
              <w:t>«</w:t>
            </w:r>
            <w:r w:rsidRPr="00717296">
              <w:rPr>
                <w:sz w:val="28"/>
                <w:lang w:val="uk-UA"/>
              </w:rPr>
              <w:t>Про</w:t>
            </w:r>
            <w:r w:rsidRPr="00717296">
              <w:rPr>
                <w:spacing w:val="1"/>
                <w:sz w:val="28"/>
                <w:lang w:val="uk-UA"/>
              </w:rPr>
              <w:t xml:space="preserve"> </w:t>
            </w:r>
            <w:r w:rsidRPr="00717296">
              <w:rPr>
                <w:sz w:val="28"/>
                <w:lang w:val="uk-UA"/>
              </w:rPr>
              <w:t>пенсійне</w:t>
            </w:r>
            <w:r w:rsidRPr="00717296">
              <w:rPr>
                <w:spacing w:val="1"/>
                <w:sz w:val="28"/>
                <w:lang w:val="uk-UA"/>
              </w:rPr>
              <w:t xml:space="preserve"> </w:t>
            </w:r>
            <w:r w:rsidRPr="00717296">
              <w:rPr>
                <w:sz w:val="28"/>
                <w:lang w:val="uk-UA"/>
              </w:rPr>
              <w:t>забезпечення</w:t>
            </w:r>
            <w:r w:rsidRPr="00717296">
              <w:rPr>
                <w:spacing w:val="1"/>
                <w:sz w:val="28"/>
                <w:lang w:val="uk-UA"/>
              </w:rPr>
              <w:t xml:space="preserve"> </w:t>
            </w:r>
            <w:r w:rsidRPr="00717296">
              <w:rPr>
                <w:sz w:val="28"/>
                <w:lang w:val="uk-UA"/>
              </w:rPr>
              <w:t>осіб,</w:t>
            </w:r>
            <w:r w:rsidRPr="00717296">
              <w:rPr>
                <w:spacing w:val="1"/>
                <w:sz w:val="28"/>
                <w:lang w:val="uk-UA"/>
              </w:rPr>
              <w:t xml:space="preserve"> </w:t>
            </w:r>
            <w:r w:rsidRPr="00717296">
              <w:rPr>
                <w:sz w:val="28"/>
                <w:lang w:val="uk-UA"/>
              </w:rPr>
              <w:t>звільнених</w:t>
            </w:r>
            <w:r w:rsidRPr="00717296">
              <w:rPr>
                <w:spacing w:val="1"/>
                <w:sz w:val="28"/>
                <w:lang w:val="uk-UA"/>
              </w:rPr>
              <w:t xml:space="preserve"> </w:t>
            </w:r>
            <w:r w:rsidRPr="00717296">
              <w:rPr>
                <w:sz w:val="28"/>
                <w:lang w:val="uk-UA"/>
              </w:rPr>
              <w:t>з</w:t>
            </w:r>
            <w:r w:rsidRPr="00717296">
              <w:rPr>
                <w:spacing w:val="1"/>
                <w:sz w:val="28"/>
                <w:lang w:val="uk-UA"/>
              </w:rPr>
              <w:t xml:space="preserve"> </w:t>
            </w:r>
            <w:r w:rsidRPr="00717296">
              <w:rPr>
                <w:sz w:val="28"/>
                <w:lang w:val="uk-UA"/>
              </w:rPr>
              <w:t>військової</w:t>
            </w:r>
            <w:r w:rsidRPr="00717296">
              <w:rPr>
                <w:spacing w:val="1"/>
                <w:sz w:val="28"/>
                <w:lang w:val="uk-UA"/>
              </w:rPr>
              <w:t xml:space="preserve"> </w:t>
            </w:r>
            <w:r w:rsidRPr="00717296">
              <w:rPr>
                <w:sz w:val="28"/>
                <w:lang w:val="uk-UA"/>
              </w:rPr>
              <w:t>служби,</w:t>
            </w:r>
            <w:r w:rsidRPr="00717296">
              <w:rPr>
                <w:spacing w:val="1"/>
                <w:sz w:val="28"/>
                <w:lang w:val="uk-UA"/>
              </w:rPr>
              <w:t xml:space="preserve"> </w:t>
            </w:r>
            <w:r w:rsidRPr="00717296">
              <w:rPr>
                <w:sz w:val="28"/>
                <w:lang w:val="uk-UA"/>
              </w:rPr>
              <w:t>та</w:t>
            </w:r>
            <w:r w:rsidRPr="00717296">
              <w:rPr>
                <w:spacing w:val="1"/>
                <w:sz w:val="28"/>
                <w:lang w:val="uk-UA"/>
              </w:rPr>
              <w:t xml:space="preserve"> </w:t>
            </w:r>
            <w:r w:rsidRPr="00717296">
              <w:rPr>
                <w:sz w:val="28"/>
                <w:lang w:val="uk-UA"/>
              </w:rPr>
              <w:t>деяких</w:t>
            </w:r>
            <w:r w:rsidRPr="00717296">
              <w:rPr>
                <w:spacing w:val="1"/>
                <w:sz w:val="28"/>
                <w:lang w:val="uk-UA"/>
              </w:rPr>
              <w:t xml:space="preserve"> </w:t>
            </w:r>
            <w:r w:rsidRPr="00717296">
              <w:rPr>
                <w:sz w:val="28"/>
                <w:lang w:val="uk-UA"/>
              </w:rPr>
              <w:t>інших</w:t>
            </w:r>
            <w:r w:rsidRPr="00717296">
              <w:rPr>
                <w:spacing w:val="-1"/>
                <w:sz w:val="28"/>
                <w:lang w:val="uk-UA"/>
              </w:rPr>
              <w:t xml:space="preserve"> </w:t>
            </w:r>
            <w:r w:rsidRPr="00717296">
              <w:rPr>
                <w:sz w:val="28"/>
                <w:lang w:val="uk-UA"/>
              </w:rPr>
              <w:t>осіб</w:t>
            </w:r>
            <w:r w:rsidR="00295E3F">
              <w:rPr>
                <w:sz w:val="28"/>
                <w:lang w:val="uk-UA"/>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hAnsi="Times New Roman" w:cs="Times New Roman"/>
                <w:sz w:val="28"/>
                <w:szCs w:val="28"/>
              </w:rPr>
            </w:pPr>
            <w:hyperlink r:id="rId169" w:history="1">
              <w:r w:rsidR="00930274" w:rsidRPr="00864457">
                <w:rPr>
                  <w:rStyle w:val="af"/>
                  <w:rFonts w:ascii="Times New Roman" w:hAnsi="Times New Roman" w:cs="Times New Roman"/>
                  <w:color w:val="auto"/>
                  <w:sz w:val="28"/>
                  <w:szCs w:val="28"/>
                  <w:u w:val="none"/>
                </w:rPr>
                <w:t xml:space="preserve">Продовження виплати пенсії </w:t>
              </w:r>
              <w:proofErr w:type="gramStart"/>
              <w:r w:rsidR="00930274" w:rsidRPr="00864457">
                <w:rPr>
                  <w:rStyle w:val="af"/>
                  <w:rFonts w:ascii="Times New Roman" w:hAnsi="Times New Roman" w:cs="Times New Roman"/>
                  <w:color w:val="auto"/>
                  <w:sz w:val="28"/>
                  <w:szCs w:val="28"/>
                  <w:u w:val="none"/>
                </w:rPr>
                <w:t>за дов</w:t>
              </w:r>
              <w:proofErr w:type="gramEnd"/>
              <w:r w:rsidR="00930274" w:rsidRPr="00864457">
                <w:rPr>
                  <w:rStyle w:val="af"/>
                  <w:rFonts w:ascii="Times New Roman" w:hAnsi="Times New Roman" w:cs="Times New Roman"/>
                  <w:color w:val="auto"/>
                  <w:sz w:val="28"/>
                  <w:szCs w:val="28"/>
                  <w:u w:val="none"/>
                </w:rPr>
                <w:t>іреністю</w:t>
              </w:r>
            </w:hyperlink>
          </w:p>
          <w:p w:rsidR="00930274" w:rsidRPr="00864457" w:rsidRDefault="00930274" w:rsidP="005A530A">
            <w:pPr>
              <w:shd w:val="clear" w:color="auto" w:fill="FFFFFF"/>
              <w:spacing w:before="100" w:beforeAutospacing="1" w:after="100" w:afterAutospacing="1" w:line="240" w:lineRule="auto"/>
              <w:jc w:val="both"/>
              <w:rPr>
                <w:rFonts w:ascii="Times New Roman" w:hAnsi="Times New Roman" w:cs="Times New Roman"/>
                <w:sz w:val="28"/>
                <w:szCs w:val="28"/>
                <w:lang w:val="uk-UA"/>
              </w:rPr>
            </w:pPr>
          </w:p>
        </w:tc>
        <w:tc>
          <w:tcPr>
            <w:tcW w:w="2892" w:type="dxa"/>
            <w:gridSpan w:val="2"/>
            <w:vAlign w:val="center"/>
          </w:tcPr>
          <w:p w:rsidR="00930274" w:rsidRPr="00717296" w:rsidRDefault="00930274" w:rsidP="00295E3F">
            <w:pPr>
              <w:pStyle w:val="TableParagraph"/>
              <w:rPr>
                <w:sz w:val="28"/>
                <w:lang w:val="uk-UA"/>
              </w:rPr>
            </w:pPr>
            <w:r>
              <w:rPr>
                <w:sz w:val="28"/>
                <w:lang w:val="ru-RU"/>
              </w:rPr>
              <w:t xml:space="preserve">Закон України </w:t>
            </w:r>
            <w:r w:rsidR="00295E3F">
              <w:rPr>
                <w:spacing w:val="-1"/>
                <w:sz w:val="28"/>
                <w:lang w:val="ru-RU"/>
              </w:rPr>
              <w:t>«</w:t>
            </w:r>
            <w:r>
              <w:rPr>
                <w:spacing w:val="-1"/>
                <w:sz w:val="28"/>
                <w:lang w:val="ru-RU"/>
              </w:rPr>
              <w:t>Про</w:t>
            </w:r>
            <w:r>
              <w:rPr>
                <w:spacing w:val="-16"/>
                <w:sz w:val="28"/>
                <w:lang w:val="ru-RU"/>
              </w:rPr>
              <w:t xml:space="preserve"> </w:t>
            </w:r>
            <w:r>
              <w:rPr>
                <w:sz w:val="28"/>
                <w:lang w:val="ru-RU"/>
              </w:rPr>
              <w:t>загальнообов’язкове</w:t>
            </w:r>
            <w:r>
              <w:rPr>
                <w:spacing w:val="-67"/>
                <w:sz w:val="28"/>
                <w:lang w:val="ru-RU"/>
              </w:rPr>
              <w:t xml:space="preserve"> </w:t>
            </w:r>
            <w:r>
              <w:rPr>
                <w:sz w:val="28"/>
                <w:lang w:val="ru-RU"/>
              </w:rPr>
              <w:t>державне</w:t>
            </w:r>
            <w:r>
              <w:rPr>
                <w:spacing w:val="-2"/>
                <w:sz w:val="28"/>
                <w:lang w:val="ru-RU"/>
              </w:rPr>
              <w:t xml:space="preserve"> </w:t>
            </w:r>
            <w:r>
              <w:rPr>
                <w:sz w:val="28"/>
                <w:lang w:val="ru-RU"/>
              </w:rPr>
              <w:t>пенсійне</w:t>
            </w:r>
            <w:r>
              <w:rPr>
                <w:spacing w:val="-2"/>
                <w:sz w:val="28"/>
                <w:lang w:val="ru-RU"/>
              </w:rPr>
              <w:t xml:space="preserve"> </w:t>
            </w:r>
            <w:r>
              <w:rPr>
                <w:sz w:val="28"/>
                <w:lang w:val="ru-RU"/>
              </w:rPr>
              <w:t>страхування</w:t>
            </w:r>
            <w:r w:rsidR="00295E3F">
              <w:rPr>
                <w:sz w:val="28"/>
                <w:lang w:val="ru-RU"/>
              </w:rPr>
              <w:t>»</w:t>
            </w:r>
          </w:p>
        </w:tc>
      </w:tr>
      <w:tr w:rsidR="00930274" w:rsidRPr="00D13D4D" w:rsidTr="00B16BC6">
        <w:trPr>
          <w:trHeight w:val="691"/>
        </w:trPr>
        <w:tc>
          <w:tcPr>
            <w:tcW w:w="644" w:type="dxa"/>
          </w:tcPr>
          <w:p w:rsidR="00930274" w:rsidRPr="001323AA" w:rsidRDefault="00930274" w:rsidP="008B3A41">
            <w:pPr>
              <w:pStyle w:val="11"/>
              <w:numPr>
                <w:ilvl w:val="0"/>
                <w:numId w:val="13"/>
              </w:numPr>
              <w:tabs>
                <w:tab w:val="left" w:pos="456"/>
              </w:tabs>
              <w:spacing w:after="0" w:line="240" w:lineRule="auto"/>
              <w:ind w:left="314" w:hanging="287"/>
              <w:rPr>
                <w:rFonts w:ascii="Times New Roman" w:hAnsi="Times New Roman"/>
                <w:sz w:val="28"/>
                <w:szCs w:val="28"/>
                <w:shd w:val="clear" w:color="auto" w:fill="70AD47"/>
              </w:rPr>
            </w:pPr>
          </w:p>
        </w:tc>
        <w:tc>
          <w:tcPr>
            <w:tcW w:w="6463" w:type="dxa"/>
            <w:gridSpan w:val="2"/>
          </w:tcPr>
          <w:p w:rsidR="00930274" w:rsidRPr="00864457" w:rsidRDefault="0082589B" w:rsidP="005A530A">
            <w:pPr>
              <w:shd w:val="clear" w:color="auto" w:fill="FFFFFF"/>
              <w:spacing w:before="100" w:beforeAutospacing="1" w:after="100" w:afterAutospacing="1" w:line="240" w:lineRule="auto"/>
              <w:jc w:val="both"/>
              <w:rPr>
                <w:rFonts w:ascii="Times New Roman" w:hAnsi="Times New Roman" w:cs="Times New Roman"/>
                <w:sz w:val="28"/>
                <w:szCs w:val="28"/>
              </w:rPr>
            </w:pPr>
            <w:hyperlink r:id="rId170" w:history="1">
              <w:r w:rsidR="00930274" w:rsidRPr="00864457">
                <w:rPr>
                  <w:rStyle w:val="af"/>
                  <w:rFonts w:ascii="Times New Roman" w:hAnsi="Times New Roman" w:cs="Times New Roman"/>
                  <w:color w:val="auto"/>
                  <w:sz w:val="28"/>
                  <w:szCs w:val="28"/>
                  <w:u w:val="none"/>
                </w:rPr>
                <w:t xml:space="preserve">Призначення пенсії за віком на </w:t>
              </w:r>
              <w:proofErr w:type="gramStart"/>
              <w:r w:rsidR="00930274" w:rsidRPr="00864457">
                <w:rPr>
                  <w:rStyle w:val="af"/>
                  <w:rFonts w:ascii="Times New Roman" w:hAnsi="Times New Roman" w:cs="Times New Roman"/>
                  <w:color w:val="auto"/>
                  <w:sz w:val="28"/>
                  <w:szCs w:val="28"/>
                  <w:u w:val="none"/>
                </w:rPr>
                <w:t>п</w:t>
              </w:r>
              <w:proofErr w:type="gramEnd"/>
              <w:r w:rsidR="00930274" w:rsidRPr="00864457">
                <w:rPr>
                  <w:rStyle w:val="af"/>
                  <w:rFonts w:ascii="Times New Roman" w:hAnsi="Times New Roman" w:cs="Times New Roman"/>
                  <w:color w:val="auto"/>
                  <w:sz w:val="28"/>
                  <w:szCs w:val="28"/>
                  <w:u w:val="none"/>
                </w:rPr>
                <w:t>ільгових умовах відповідно до Закону України “Про загальнообов’язкове державне пенсійне страхування”</w:t>
              </w:r>
            </w:hyperlink>
          </w:p>
          <w:p w:rsidR="00930274" w:rsidRPr="00864457" w:rsidRDefault="00930274" w:rsidP="005A530A">
            <w:pPr>
              <w:shd w:val="clear" w:color="auto" w:fill="FFFFFF"/>
              <w:spacing w:before="100" w:beforeAutospacing="1" w:after="100" w:afterAutospacing="1" w:line="240" w:lineRule="auto"/>
              <w:jc w:val="both"/>
              <w:rPr>
                <w:rFonts w:ascii="Times New Roman" w:hAnsi="Times New Roman" w:cs="Times New Roman"/>
                <w:sz w:val="28"/>
                <w:szCs w:val="28"/>
              </w:rPr>
            </w:pPr>
          </w:p>
        </w:tc>
        <w:tc>
          <w:tcPr>
            <w:tcW w:w="2892" w:type="dxa"/>
            <w:gridSpan w:val="2"/>
            <w:vAlign w:val="center"/>
          </w:tcPr>
          <w:p w:rsidR="00930274" w:rsidRPr="00497ACF" w:rsidRDefault="00930274" w:rsidP="00B16BC6">
            <w:pPr>
              <w:pStyle w:val="TableParagraph"/>
              <w:rPr>
                <w:lang w:val="ru-RU"/>
              </w:rPr>
            </w:pPr>
            <w:r>
              <w:rPr>
                <w:sz w:val="28"/>
                <w:lang w:val="ru-RU"/>
              </w:rPr>
              <w:t xml:space="preserve">Закон України </w:t>
            </w:r>
            <w:r w:rsidR="00295E3F">
              <w:rPr>
                <w:sz w:val="28"/>
                <w:lang w:val="ru-RU"/>
              </w:rPr>
              <w:t>«</w:t>
            </w:r>
            <w:r>
              <w:rPr>
                <w:sz w:val="28"/>
                <w:lang w:val="ru-RU"/>
              </w:rPr>
              <w:t>Про пенсійне забезпечення</w:t>
            </w:r>
            <w:r w:rsidR="00295E3F">
              <w:rPr>
                <w:sz w:val="28"/>
                <w:lang w:val="ru-RU"/>
              </w:rPr>
              <w:t>»</w:t>
            </w:r>
            <w:r>
              <w:rPr>
                <w:sz w:val="28"/>
                <w:lang w:val="ru-RU"/>
              </w:rPr>
              <w:t>;</w:t>
            </w:r>
          </w:p>
          <w:p w:rsidR="00930274" w:rsidRPr="00717296" w:rsidRDefault="00930274" w:rsidP="00295E3F">
            <w:pPr>
              <w:pStyle w:val="TableParagraph"/>
              <w:rPr>
                <w:sz w:val="28"/>
                <w:lang w:val="uk-UA"/>
              </w:rPr>
            </w:pPr>
            <w:r>
              <w:rPr>
                <w:sz w:val="28"/>
                <w:lang w:val="ru-RU"/>
              </w:rPr>
              <w:t>Закон</w:t>
            </w:r>
            <w:r>
              <w:rPr>
                <w:spacing w:val="1"/>
                <w:sz w:val="28"/>
                <w:lang w:val="ru-RU"/>
              </w:rPr>
              <w:t xml:space="preserve"> </w:t>
            </w:r>
            <w:r>
              <w:rPr>
                <w:sz w:val="28"/>
                <w:lang w:val="ru-RU"/>
              </w:rPr>
              <w:t>України</w:t>
            </w:r>
            <w:r>
              <w:rPr>
                <w:spacing w:val="1"/>
                <w:sz w:val="28"/>
                <w:lang w:val="ru-RU"/>
              </w:rPr>
              <w:t xml:space="preserve"> </w:t>
            </w:r>
            <w:r w:rsidR="00295E3F">
              <w:rPr>
                <w:sz w:val="28"/>
                <w:lang w:val="ru-RU"/>
              </w:rPr>
              <w:t>«</w:t>
            </w:r>
            <w:r>
              <w:rPr>
                <w:sz w:val="28"/>
                <w:lang w:val="ru-RU"/>
              </w:rPr>
              <w:t>Про</w:t>
            </w:r>
            <w:r>
              <w:rPr>
                <w:spacing w:val="1"/>
                <w:sz w:val="28"/>
                <w:lang w:val="ru-RU"/>
              </w:rPr>
              <w:t xml:space="preserve"> </w:t>
            </w:r>
            <w:r>
              <w:rPr>
                <w:sz w:val="28"/>
                <w:lang w:val="ru-RU"/>
              </w:rPr>
              <w:t>загальнообов’язкове</w:t>
            </w:r>
            <w:r>
              <w:rPr>
                <w:spacing w:val="1"/>
                <w:sz w:val="28"/>
                <w:lang w:val="ru-RU"/>
              </w:rPr>
              <w:t xml:space="preserve"> </w:t>
            </w:r>
            <w:r>
              <w:rPr>
                <w:sz w:val="28"/>
                <w:lang w:val="ru-RU"/>
              </w:rPr>
              <w:t>державне</w:t>
            </w:r>
            <w:r>
              <w:rPr>
                <w:spacing w:val="5"/>
                <w:sz w:val="28"/>
                <w:lang w:val="ru-RU"/>
              </w:rPr>
              <w:t xml:space="preserve"> </w:t>
            </w:r>
            <w:r>
              <w:rPr>
                <w:sz w:val="28"/>
                <w:lang w:val="ru-RU"/>
              </w:rPr>
              <w:t>пенсійне</w:t>
            </w:r>
            <w:r>
              <w:rPr>
                <w:spacing w:val="6"/>
                <w:sz w:val="28"/>
                <w:lang w:val="ru-RU"/>
              </w:rPr>
              <w:t xml:space="preserve"> </w:t>
            </w:r>
            <w:r>
              <w:rPr>
                <w:sz w:val="28"/>
                <w:lang w:val="ru-RU"/>
              </w:rPr>
              <w:t>страхування</w:t>
            </w:r>
            <w:r w:rsidR="00295E3F">
              <w:rPr>
                <w:sz w:val="28"/>
                <w:lang w:val="ru-RU"/>
              </w:rPr>
              <w:t>»</w:t>
            </w:r>
          </w:p>
        </w:tc>
      </w:tr>
    </w:tbl>
    <w:p w:rsidR="008B3A41" w:rsidRPr="005B6E04" w:rsidRDefault="008B3A41" w:rsidP="008B3A41">
      <w:pPr>
        <w:rPr>
          <w:rFonts w:ascii="Times New Roman" w:hAnsi="Times New Roman" w:cs="Times New Roman"/>
          <w:vanish/>
          <w:sz w:val="28"/>
          <w:szCs w:val="28"/>
        </w:rPr>
      </w:pPr>
    </w:p>
    <w:tbl>
      <w:tblPr>
        <w:tblW w:w="100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463"/>
        <w:gridCol w:w="2834"/>
        <w:gridCol w:w="7"/>
      </w:tblGrid>
      <w:tr w:rsidR="008B3A41" w:rsidRPr="005B6E04" w:rsidTr="00A23A2C">
        <w:tc>
          <w:tcPr>
            <w:tcW w:w="10010" w:type="dxa"/>
            <w:gridSpan w:val="4"/>
            <w:vAlign w:val="center"/>
          </w:tcPr>
          <w:p w:rsidR="008B3A41" w:rsidRPr="005B6E04" w:rsidRDefault="008B3A41" w:rsidP="00A22D5C">
            <w:pPr>
              <w:tabs>
                <w:tab w:val="left" w:pos="456"/>
              </w:tabs>
              <w:ind w:left="314" w:hanging="287"/>
              <w:jc w:val="center"/>
              <w:rPr>
                <w:rFonts w:ascii="Times New Roman" w:hAnsi="Times New Roman" w:cs="Times New Roman"/>
                <w:b/>
                <w:i/>
                <w:sz w:val="28"/>
                <w:szCs w:val="28"/>
                <w:highlight w:val="cyan"/>
              </w:rPr>
            </w:pPr>
            <w:proofErr w:type="gramStart"/>
            <w:r w:rsidRPr="005B6E04">
              <w:rPr>
                <w:rFonts w:ascii="Times New Roman" w:hAnsi="Times New Roman" w:cs="Times New Roman"/>
                <w:b/>
                <w:sz w:val="28"/>
                <w:szCs w:val="28"/>
              </w:rPr>
              <w:t>АДМ</w:t>
            </w:r>
            <w:proofErr w:type="gramEnd"/>
            <w:r w:rsidRPr="005B6E04">
              <w:rPr>
                <w:rFonts w:ascii="Times New Roman" w:hAnsi="Times New Roman" w:cs="Times New Roman"/>
                <w:b/>
                <w:sz w:val="28"/>
                <w:szCs w:val="28"/>
              </w:rPr>
              <w:t>ІНІСТРАТИВНІ ПОСЛУГИ СОЦІАЛЬНОГО ХАРАКТЕРУ</w:t>
            </w:r>
          </w:p>
        </w:tc>
      </w:tr>
      <w:tr w:rsidR="00B604DA" w:rsidRPr="005B6E04" w:rsidTr="0071603B">
        <w:trPr>
          <w:gridAfter w:val="1"/>
          <w:wAfter w:w="7" w:type="dxa"/>
        </w:trPr>
        <w:tc>
          <w:tcPr>
            <w:tcW w:w="706" w:type="dxa"/>
          </w:tcPr>
          <w:p w:rsidR="00B604DA" w:rsidRPr="002F0E7C" w:rsidRDefault="00AB04E1" w:rsidP="00013A0D">
            <w:pPr>
              <w:pStyle w:val="11"/>
              <w:tabs>
                <w:tab w:val="left" w:pos="456"/>
              </w:tabs>
              <w:spacing w:after="0" w:line="240" w:lineRule="auto"/>
              <w:ind w:left="0"/>
              <w:rPr>
                <w:rFonts w:ascii="Times New Roman" w:hAnsi="Times New Roman"/>
                <w:sz w:val="28"/>
                <w:szCs w:val="28"/>
              </w:rPr>
            </w:pPr>
            <w:r w:rsidRPr="002F0E7C">
              <w:rPr>
                <w:rFonts w:ascii="Times New Roman" w:hAnsi="Times New Roman"/>
                <w:sz w:val="28"/>
                <w:szCs w:val="28"/>
              </w:rPr>
              <w:t>28</w:t>
            </w:r>
            <w:r w:rsidR="00013A0D" w:rsidRPr="002F0E7C">
              <w:rPr>
                <w:rFonts w:ascii="Times New Roman" w:hAnsi="Times New Roman"/>
                <w:sz w:val="28"/>
                <w:szCs w:val="28"/>
              </w:rPr>
              <w:t>9</w:t>
            </w:r>
            <w:r w:rsidR="00B604DA" w:rsidRPr="002F0E7C">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2F0E7C" w:rsidRDefault="0082589B" w:rsidP="00D527E9">
            <w:pPr>
              <w:spacing w:after="0"/>
              <w:jc w:val="both"/>
              <w:rPr>
                <w:rFonts w:ascii="Times New Roman" w:hAnsi="Times New Roman" w:cs="Times New Roman"/>
                <w:sz w:val="28"/>
                <w:szCs w:val="28"/>
                <w:lang w:val="uk-UA"/>
              </w:rPr>
            </w:pPr>
            <w:hyperlink r:id="rId171" w:history="1">
              <w:r w:rsidR="00B604DA" w:rsidRPr="002F0E7C">
                <w:rPr>
                  <w:rFonts w:ascii="Times New Roman" w:eastAsia="Times New Roman" w:hAnsi="Times New Roman" w:cs="Times New Roman"/>
                  <w:sz w:val="28"/>
                  <w:szCs w:val="28"/>
                  <w:lang w:val="uk-UA" w:eastAsia="ru-RU"/>
                </w:rPr>
                <w:t>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членів сімей загиблих (померлих) таких осіб</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C75B1A" w:rsidRDefault="00B604DA" w:rsidP="0071603B">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lang w:val="uk-UA"/>
              </w:rPr>
              <w:t>Закон України «Про статус ветеранів війни, гарантії їх соціального захисту»</w:t>
            </w:r>
          </w:p>
        </w:tc>
      </w:tr>
      <w:tr w:rsidR="00B604DA" w:rsidRPr="00E10E02" w:rsidTr="0071603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013A0D">
              <w:rPr>
                <w:rFonts w:ascii="Times New Roman" w:hAnsi="Times New Roman"/>
                <w:sz w:val="28"/>
                <w:szCs w:val="28"/>
              </w:rPr>
              <w:t>90</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2589B" w:rsidP="006A41C5">
            <w:pPr>
              <w:spacing w:after="0"/>
              <w:jc w:val="both"/>
              <w:rPr>
                <w:rFonts w:ascii="Times New Roman" w:hAnsi="Times New Roman" w:cs="Times New Roman"/>
                <w:sz w:val="28"/>
                <w:szCs w:val="28"/>
                <w:lang w:val="uk-UA"/>
              </w:rPr>
            </w:pPr>
            <w:hyperlink r:id="rId172"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 xml:space="preserve">ік для забезпечення санаторно-курортним лікуванням (путівками) </w:t>
              </w:r>
              <w:r w:rsidR="00B604DA" w:rsidRPr="00C75B1A">
                <w:rPr>
                  <w:rFonts w:ascii="Times New Roman" w:eastAsia="Times New Roman" w:hAnsi="Times New Roman" w:cs="Times New Roman"/>
                  <w:sz w:val="28"/>
                  <w:szCs w:val="28"/>
                  <w:lang w:val="uk-UA" w:eastAsia="ru-RU"/>
                </w:rPr>
                <w:t>громадян</w:t>
              </w:r>
              <w:r w:rsidR="00B604DA" w:rsidRPr="00C75B1A">
                <w:rPr>
                  <w:rFonts w:ascii="Times New Roman" w:eastAsia="Times New Roman" w:hAnsi="Times New Roman" w:cs="Times New Roman"/>
                  <w:sz w:val="28"/>
                  <w:szCs w:val="28"/>
                  <w:lang w:eastAsia="ru-RU"/>
                </w:rPr>
                <w:t>, які постраждали внаслідок Чорнобильської катастрофи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295E3F" w:rsidRDefault="00B604DA" w:rsidP="00295E3F">
            <w:pPr>
              <w:spacing w:after="0"/>
              <w:ind w:left="159" w:right="142"/>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00295E3F">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w:t>
            </w:r>
            <w:r w:rsidR="00013A0D">
              <w:rPr>
                <w:rFonts w:ascii="Times New Roman" w:hAnsi="Times New Roman"/>
                <w:sz w:val="28"/>
                <w:szCs w:val="28"/>
              </w:rPr>
              <w:t>91</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2589B" w:rsidP="00D527E9">
            <w:pPr>
              <w:spacing w:after="0"/>
              <w:jc w:val="both"/>
              <w:rPr>
                <w:rFonts w:ascii="Times New Roman" w:hAnsi="Times New Roman" w:cs="Times New Roman"/>
                <w:sz w:val="28"/>
                <w:szCs w:val="28"/>
                <w:lang w:val="uk-UA"/>
              </w:rPr>
            </w:pPr>
            <w:hyperlink r:id="rId173" w:history="1">
              <w:r w:rsidR="00B604DA" w:rsidRPr="00C75B1A">
                <w:rPr>
                  <w:rFonts w:ascii="Times New Roman" w:eastAsia="Times New Roman" w:hAnsi="Times New Roman" w:cs="Times New Roman"/>
                  <w:sz w:val="28"/>
                  <w:szCs w:val="28"/>
                  <w:lang w:val="uk-UA" w:eastAsia="ru-RU"/>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295E3F" w:rsidRDefault="00B604DA" w:rsidP="00295E3F">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Закон</w:t>
            </w:r>
            <w:r w:rsidRPr="00C75B1A">
              <w:rPr>
                <w:rFonts w:ascii="Times New Roman" w:hAnsi="Times New Roman" w:cs="Times New Roman"/>
                <w:sz w:val="28"/>
                <w:szCs w:val="28"/>
                <w:lang w:val="uk-UA"/>
              </w:rPr>
              <w:t>и</w:t>
            </w:r>
            <w:r w:rsidRPr="00C75B1A">
              <w:rPr>
                <w:rFonts w:ascii="Times New Roman" w:hAnsi="Times New Roman" w:cs="Times New Roman"/>
                <w:sz w:val="28"/>
                <w:szCs w:val="28"/>
              </w:rPr>
              <w:t xml:space="preserve">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соціального захисту</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Про жертви нацистських переслідувань</w:t>
            </w:r>
            <w:r w:rsidR="00295E3F">
              <w:rPr>
                <w:rFonts w:ascii="Times New Roman" w:hAnsi="Times New Roman" w:cs="Times New Roman"/>
                <w:sz w:val="28"/>
                <w:szCs w:val="28"/>
                <w:lang w:val="uk-UA"/>
              </w:rPr>
              <w:t>»</w:t>
            </w:r>
          </w:p>
        </w:tc>
      </w:tr>
      <w:tr w:rsidR="00B604DA" w:rsidRPr="00E10E02" w:rsidTr="0071603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013A0D">
              <w:rPr>
                <w:rFonts w:ascii="Times New Roman" w:hAnsi="Times New Roman"/>
                <w:sz w:val="28"/>
                <w:szCs w:val="28"/>
              </w:rPr>
              <w:t>2</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2589B" w:rsidP="000B34F7">
            <w:pPr>
              <w:spacing w:after="0"/>
              <w:jc w:val="both"/>
              <w:rPr>
                <w:rFonts w:ascii="Times New Roman" w:hAnsi="Times New Roman" w:cs="Times New Roman"/>
                <w:sz w:val="28"/>
                <w:szCs w:val="28"/>
                <w:lang w:val="uk-UA"/>
              </w:rPr>
            </w:pPr>
            <w:hyperlink r:id="rId174" w:history="1">
              <w:r w:rsidR="00B604DA" w:rsidRPr="00C75B1A">
                <w:rPr>
                  <w:rFonts w:ascii="Times New Roman" w:eastAsia="Times New Roman" w:hAnsi="Times New Roman" w:cs="Times New Roman"/>
                  <w:sz w:val="28"/>
                  <w:szCs w:val="28"/>
                  <w:lang w:eastAsia="ru-RU"/>
                </w:rPr>
                <w:t xml:space="preserve">Взяття на </w:t>
              </w:r>
              <w:proofErr w:type="gramStart"/>
              <w:r w:rsidR="00B604DA" w:rsidRPr="00C75B1A">
                <w:rPr>
                  <w:rFonts w:ascii="Times New Roman" w:eastAsia="Times New Roman" w:hAnsi="Times New Roman" w:cs="Times New Roman"/>
                  <w:sz w:val="28"/>
                  <w:szCs w:val="28"/>
                  <w:lang w:eastAsia="ru-RU"/>
                </w:rPr>
                <w:t>обл</w:t>
              </w:r>
              <w:proofErr w:type="gramEnd"/>
              <w:r w:rsidR="00B604DA" w:rsidRPr="00C75B1A">
                <w:rPr>
                  <w:rFonts w:ascii="Times New Roman" w:eastAsia="Times New Roman" w:hAnsi="Times New Roman" w:cs="Times New Roman"/>
                  <w:sz w:val="28"/>
                  <w:szCs w:val="28"/>
                  <w:lang w:eastAsia="ru-RU"/>
                </w:rPr>
                <w:t>ік для забезпечення санаторно-курортним лікуванням (путівками) осіб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B604DA" w:rsidRPr="00295E3F" w:rsidRDefault="00B604DA" w:rsidP="00295E3F">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295E3F">
              <w:rPr>
                <w:rFonts w:ascii="Times New Roman" w:hAnsi="Times New Roman" w:cs="Times New Roman"/>
                <w:sz w:val="28"/>
                <w:szCs w:val="28"/>
                <w:lang w:val="uk-UA"/>
              </w:rPr>
              <w:t>»</w:t>
            </w:r>
          </w:p>
        </w:tc>
      </w:tr>
      <w:tr w:rsidR="00B604DA" w:rsidRPr="0082589B" w:rsidTr="0071603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013A0D">
              <w:rPr>
                <w:rFonts w:ascii="Times New Roman" w:hAnsi="Times New Roman"/>
                <w:sz w:val="28"/>
                <w:szCs w:val="28"/>
              </w:rPr>
              <w:t>3</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2589B" w:rsidP="00D527E9">
            <w:pPr>
              <w:spacing w:after="0"/>
              <w:jc w:val="both"/>
              <w:rPr>
                <w:rFonts w:ascii="Times New Roman" w:hAnsi="Times New Roman" w:cs="Times New Roman"/>
                <w:sz w:val="28"/>
                <w:szCs w:val="28"/>
                <w:lang w:val="uk-UA"/>
              </w:rPr>
            </w:pPr>
            <w:hyperlink r:id="rId175" w:history="1">
              <w:r w:rsidR="00B604DA" w:rsidRPr="00C75B1A">
                <w:rPr>
                  <w:rFonts w:ascii="Times New Roman" w:eastAsia="Times New Roman" w:hAnsi="Times New Roman" w:cs="Times New Roman"/>
                  <w:sz w:val="28"/>
                  <w:szCs w:val="28"/>
                  <w:lang w:eastAsia="ru-RU"/>
                </w:rPr>
                <w:t>Установлення статусу, видача посвідчень ветеранам праці</w:t>
              </w:r>
            </w:hyperlink>
          </w:p>
        </w:tc>
        <w:tc>
          <w:tcPr>
            <w:tcW w:w="2834" w:type="dxa"/>
            <w:tcBorders>
              <w:top w:val="outset" w:sz="4" w:space="0" w:color="000000"/>
              <w:left w:val="outset" w:sz="4" w:space="0" w:color="000000"/>
              <w:right w:val="outset" w:sz="4" w:space="0" w:color="000000"/>
            </w:tcBorders>
            <w:vAlign w:val="center"/>
          </w:tcPr>
          <w:p w:rsidR="00B604DA" w:rsidRPr="00C75B1A" w:rsidRDefault="00B604DA"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 xml:space="preserve">Закон України від 21.03.1991 № 875-ХІІ «Про основи соціальної захищеності </w:t>
            </w:r>
            <w:r w:rsidRPr="00C75B1A">
              <w:rPr>
                <w:rFonts w:ascii="Times New Roman" w:hAnsi="Times New Roman" w:cs="Times New Roman"/>
                <w:sz w:val="28"/>
                <w:szCs w:val="28"/>
                <w:lang w:val="uk-UA"/>
              </w:rPr>
              <w:lastRenderedPageBreak/>
              <w:t>ветеранів праці та інших громадян похилого віку»</w:t>
            </w:r>
          </w:p>
        </w:tc>
      </w:tr>
      <w:tr w:rsidR="00B604DA" w:rsidRPr="00E10E02" w:rsidTr="0036176B">
        <w:trPr>
          <w:gridAfter w:val="1"/>
          <w:wAfter w:w="7" w:type="dxa"/>
        </w:trPr>
        <w:tc>
          <w:tcPr>
            <w:tcW w:w="706" w:type="dxa"/>
          </w:tcPr>
          <w:p w:rsidR="00B604DA"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29</w:t>
            </w:r>
            <w:r w:rsidR="00013A0D">
              <w:rPr>
                <w:rFonts w:ascii="Times New Roman" w:hAnsi="Times New Roman"/>
                <w:sz w:val="28"/>
                <w:szCs w:val="28"/>
              </w:rPr>
              <w:t>4</w:t>
            </w:r>
            <w:r w:rsidR="00B604DA">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604DA" w:rsidRPr="00C75B1A" w:rsidRDefault="0082589B" w:rsidP="00D527E9">
            <w:pPr>
              <w:spacing w:after="0"/>
              <w:jc w:val="both"/>
              <w:rPr>
                <w:rFonts w:ascii="Times New Roman" w:hAnsi="Times New Roman" w:cs="Times New Roman"/>
                <w:sz w:val="28"/>
                <w:szCs w:val="28"/>
                <w:lang w:val="uk-UA"/>
              </w:rPr>
            </w:pPr>
            <w:hyperlink r:id="rId176" w:history="1">
              <w:r w:rsidR="00B604DA" w:rsidRPr="00C75B1A">
                <w:rPr>
                  <w:rFonts w:ascii="Times New Roman" w:eastAsia="Times New Roman" w:hAnsi="Times New Roman" w:cs="Times New Roman"/>
                  <w:sz w:val="28"/>
                  <w:szCs w:val="28"/>
                  <w:lang w:eastAsia="ru-RU"/>
                </w:rPr>
                <w:t xml:space="preserve">Надання </w:t>
              </w:r>
              <w:proofErr w:type="gramStart"/>
              <w:r w:rsidR="00B604DA" w:rsidRPr="00C75B1A">
                <w:rPr>
                  <w:rFonts w:ascii="Times New Roman" w:eastAsia="Times New Roman" w:hAnsi="Times New Roman" w:cs="Times New Roman"/>
                  <w:sz w:val="28"/>
                  <w:szCs w:val="28"/>
                  <w:lang w:eastAsia="ru-RU"/>
                </w:rPr>
                <w:t>п</w:t>
              </w:r>
              <w:proofErr w:type="gramEnd"/>
              <w:r w:rsidR="00B604DA" w:rsidRPr="00C75B1A">
                <w:rPr>
                  <w:rFonts w:ascii="Times New Roman" w:eastAsia="Times New Roman" w:hAnsi="Times New Roman" w:cs="Times New Roman"/>
                  <w:sz w:val="28"/>
                  <w:szCs w:val="28"/>
                  <w:lang w:eastAsia="ru-RU"/>
                </w:rPr>
                <w:t>ільг у грошовій готівковій формі</w:t>
              </w:r>
            </w:hyperlink>
          </w:p>
        </w:tc>
        <w:tc>
          <w:tcPr>
            <w:tcW w:w="2834" w:type="dxa"/>
            <w:tcBorders>
              <w:left w:val="outset" w:sz="4" w:space="0" w:color="000000"/>
              <w:bottom w:val="outset" w:sz="4" w:space="0" w:color="000000"/>
              <w:right w:val="outset" w:sz="4" w:space="0" w:color="000000"/>
            </w:tcBorders>
            <w:vAlign w:val="center"/>
          </w:tcPr>
          <w:p w:rsidR="00B604DA" w:rsidRPr="00C75B1A" w:rsidRDefault="00B604DA" w:rsidP="0036176B">
            <w:pPr>
              <w:spacing w:after="0"/>
              <w:rPr>
                <w:rFonts w:ascii="Times New Roman" w:hAnsi="Times New Roman" w:cs="Times New Roman"/>
                <w:sz w:val="28"/>
                <w:szCs w:val="28"/>
                <w:lang w:val="uk-UA"/>
              </w:rPr>
            </w:pPr>
            <w:r w:rsidRPr="00C75B1A">
              <w:rPr>
                <w:rFonts w:ascii="Times New Roman" w:hAnsi="Times New Roman" w:cs="Times New Roman"/>
                <w:sz w:val="28"/>
                <w:szCs w:val="28"/>
                <w:lang w:val="uk-UA"/>
              </w:rPr>
              <w:t xml:space="preserve">Закони України </w:t>
            </w:r>
            <w:r w:rsidRPr="00C75B1A">
              <w:rPr>
                <w:rFonts w:ascii="Times New Roman" w:hAnsi="Times New Roman" w:cs="Times New Roman"/>
                <w:sz w:val="28"/>
                <w:szCs w:val="28"/>
              </w:rPr>
              <w:t xml:space="preserve">«Про статус ветеранів війни, гарантії їх соціального захисту»; </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«Про жертви нацистських переслідувань</w:t>
            </w:r>
            <w:r w:rsidRPr="00C75B1A">
              <w:rPr>
                <w:rFonts w:ascii="Times New Roman" w:hAnsi="Times New Roman" w:cs="Times New Roman"/>
                <w:sz w:val="28"/>
                <w:szCs w:val="28"/>
                <w:lang w:val="uk-UA"/>
              </w:rPr>
              <w:t>»</w:t>
            </w:r>
            <w:r w:rsidRPr="00C75B1A">
              <w:rPr>
                <w:rFonts w:ascii="Times New Roman" w:hAnsi="Times New Roman" w:cs="Times New Roman"/>
                <w:sz w:val="28"/>
                <w:szCs w:val="28"/>
              </w:rPr>
              <w:t>;</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ійськової служби, ветеранів органів внутрішніх справ, ветеранів Національної поліції і деяких інших осіб та їх соціальний захист»;</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«Про охорону дитинства»;</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і правовий захист військовослужбовців та членів їх сімей»;</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 xml:space="preserve">«Про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дітей війни»;</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«Про реабілітацію жертв політичних репресій на Україні»;</w:t>
            </w:r>
          </w:p>
          <w:p w:rsidR="00B604DA" w:rsidRPr="00C75B1A" w:rsidRDefault="00B604DA" w:rsidP="0036176B">
            <w:pPr>
              <w:spacing w:after="0"/>
              <w:rPr>
                <w:rFonts w:ascii="Times New Roman" w:hAnsi="Times New Roman" w:cs="Times New Roman"/>
                <w:sz w:val="28"/>
                <w:szCs w:val="28"/>
              </w:rPr>
            </w:pPr>
            <w:r w:rsidRPr="00C75B1A">
              <w:rPr>
                <w:rFonts w:ascii="Times New Roman" w:hAnsi="Times New Roman" w:cs="Times New Roman"/>
                <w:sz w:val="28"/>
                <w:szCs w:val="28"/>
              </w:rPr>
              <w:t>«</w:t>
            </w:r>
            <w:proofErr w:type="gramStart"/>
            <w:r w:rsidRPr="00C75B1A">
              <w:rPr>
                <w:rFonts w:ascii="Times New Roman" w:hAnsi="Times New Roman" w:cs="Times New Roman"/>
                <w:sz w:val="28"/>
                <w:szCs w:val="28"/>
              </w:rPr>
              <w:t>Про</w:t>
            </w:r>
            <w:proofErr w:type="gramEnd"/>
            <w:r w:rsidRPr="00C75B1A">
              <w:rPr>
                <w:rFonts w:ascii="Times New Roman" w:hAnsi="Times New Roman" w:cs="Times New Roman"/>
                <w:sz w:val="28"/>
                <w:szCs w:val="28"/>
              </w:rPr>
              <w:t xml:space="preserve"> біблі</w:t>
            </w:r>
            <w:proofErr w:type="gramStart"/>
            <w:r w:rsidRPr="00C75B1A">
              <w:rPr>
                <w:rFonts w:ascii="Times New Roman" w:hAnsi="Times New Roman" w:cs="Times New Roman"/>
                <w:sz w:val="28"/>
                <w:szCs w:val="28"/>
              </w:rPr>
              <w:t>отеку</w:t>
            </w:r>
            <w:proofErr w:type="gramEnd"/>
            <w:r w:rsidRPr="00C75B1A">
              <w:rPr>
                <w:rFonts w:ascii="Times New Roman" w:hAnsi="Times New Roman" w:cs="Times New Roman"/>
                <w:sz w:val="28"/>
                <w:szCs w:val="28"/>
              </w:rPr>
              <w:t xml:space="preserve"> та </w:t>
            </w:r>
            <w:r w:rsidRPr="00C75B1A">
              <w:rPr>
                <w:rFonts w:ascii="Times New Roman" w:hAnsi="Times New Roman" w:cs="Times New Roman"/>
                <w:sz w:val="28"/>
                <w:szCs w:val="28"/>
              </w:rPr>
              <w:lastRenderedPageBreak/>
              <w:t>бібліотечну справу»;</w:t>
            </w:r>
          </w:p>
          <w:p w:rsidR="00B604DA" w:rsidRPr="00C75B1A" w:rsidRDefault="00B604DA" w:rsidP="0036176B">
            <w:pPr>
              <w:spacing w:after="0" w:line="240" w:lineRule="auto"/>
              <w:rPr>
                <w:rFonts w:ascii="Times New Roman" w:hAnsi="Times New Roman" w:cs="Times New Roman"/>
                <w:sz w:val="28"/>
                <w:szCs w:val="28"/>
                <w:lang w:val="uk-UA"/>
              </w:rPr>
            </w:pPr>
            <w:r w:rsidRPr="00C75B1A">
              <w:rPr>
                <w:rFonts w:ascii="Times New Roman" w:hAnsi="Times New Roman" w:cs="Times New Roman"/>
                <w:sz w:val="28"/>
                <w:szCs w:val="28"/>
              </w:rPr>
              <w:t xml:space="preserve">«Про освіту»; </w:t>
            </w:r>
          </w:p>
          <w:p w:rsidR="00B604DA" w:rsidRPr="00C75B1A" w:rsidRDefault="00B604DA" w:rsidP="0036176B">
            <w:pPr>
              <w:spacing w:after="0" w:line="240" w:lineRule="auto"/>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«Основи законодавства України про охорону здоров’я» </w:t>
            </w:r>
          </w:p>
        </w:tc>
      </w:tr>
      <w:tr w:rsidR="00385A2D" w:rsidRPr="00E10E02" w:rsidTr="0071603B">
        <w:trPr>
          <w:gridAfter w:val="1"/>
          <w:wAfter w:w="7" w:type="dxa"/>
        </w:trPr>
        <w:tc>
          <w:tcPr>
            <w:tcW w:w="706" w:type="dxa"/>
          </w:tcPr>
          <w:p w:rsidR="00D527E9"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29</w:t>
            </w:r>
            <w:r w:rsidR="00013A0D">
              <w:rPr>
                <w:rFonts w:ascii="Times New Roman" w:hAnsi="Times New Roman"/>
                <w:sz w:val="28"/>
                <w:szCs w:val="28"/>
              </w:rPr>
              <w:t>5</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2589B" w:rsidP="00D527E9">
            <w:pPr>
              <w:spacing w:after="0"/>
              <w:jc w:val="both"/>
              <w:rPr>
                <w:rFonts w:ascii="Times New Roman" w:hAnsi="Times New Roman" w:cs="Times New Roman"/>
                <w:sz w:val="28"/>
                <w:szCs w:val="28"/>
                <w:lang w:val="uk-UA"/>
              </w:rPr>
            </w:pPr>
            <w:hyperlink r:id="rId177" w:history="1">
              <w:r w:rsidR="00F701FD" w:rsidRPr="00C75B1A">
                <w:rPr>
                  <w:rFonts w:ascii="Times New Roman" w:eastAsia="Times New Roman" w:hAnsi="Times New Roman" w:cs="Times New Roman"/>
                  <w:sz w:val="28"/>
                  <w:szCs w:val="28"/>
                  <w:lang w:val="uk-UA" w:eastAsia="ru-RU"/>
                </w:rPr>
                <w:t>Призначення одноразової грошової/матеріальної допомоги особам з інвалідністю та дітям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295E3F" w:rsidRDefault="00F701FD" w:rsidP="00295E3F">
            <w:pPr>
              <w:spacing w:after="0"/>
              <w:ind w:left="113" w:right="113"/>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основи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іальної захищеності осіб з інвалідністю в Україні</w:t>
            </w:r>
            <w:r w:rsidR="00295E3F">
              <w:rPr>
                <w:rFonts w:ascii="Times New Roman" w:hAnsi="Times New Roman" w:cs="Times New Roman"/>
                <w:sz w:val="28"/>
                <w:szCs w:val="28"/>
                <w:shd w:val="clear" w:color="auto" w:fill="FFFFFF"/>
                <w:lang w:val="uk-UA"/>
              </w:rPr>
              <w:t>»</w:t>
            </w:r>
          </w:p>
        </w:tc>
      </w:tr>
      <w:tr w:rsidR="00385A2D" w:rsidRPr="00E10E02" w:rsidTr="0071603B">
        <w:trPr>
          <w:gridAfter w:val="1"/>
          <w:wAfter w:w="7" w:type="dxa"/>
        </w:trPr>
        <w:tc>
          <w:tcPr>
            <w:tcW w:w="706" w:type="dxa"/>
          </w:tcPr>
          <w:p w:rsidR="00D527E9"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013A0D">
              <w:rPr>
                <w:rFonts w:ascii="Times New Roman" w:hAnsi="Times New Roman"/>
                <w:sz w:val="28"/>
                <w:szCs w:val="28"/>
              </w:rPr>
              <w:t>6</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2589B" w:rsidP="00D527E9">
            <w:pPr>
              <w:spacing w:after="0"/>
              <w:jc w:val="both"/>
              <w:rPr>
                <w:rFonts w:ascii="Times New Roman" w:hAnsi="Times New Roman" w:cs="Times New Roman"/>
                <w:sz w:val="28"/>
                <w:szCs w:val="28"/>
                <w:lang w:val="uk-UA"/>
              </w:rPr>
            </w:pPr>
            <w:hyperlink r:id="rId178" w:history="1">
              <w:r w:rsidR="00F701FD" w:rsidRPr="00C75B1A">
                <w:rPr>
                  <w:rFonts w:ascii="Times New Roman" w:eastAsia="Times New Roman" w:hAnsi="Times New Roman" w:cs="Times New Roman"/>
                  <w:sz w:val="28"/>
                  <w:szCs w:val="28"/>
                  <w:lang w:eastAsia="ru-RU"/>
                </w:rPr>
                <w:t>Призначення державної допомоги при народженні дитини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295E3F">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 xml:space="preserve">Закон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Про державну допомогу сі</w:t>
            </w:r>
            <w:proofErr w:type="gramStart"/>
            <w:r w:rsidRPr="00C75B1A">
              <w:rPr>
                <w:rFonts w:ascii="Times New Roman" w:hAnsi="Times New Roman" w:cs="Times New Roman"/>
                <w:sz w:val="28"/>
                <w:szCs w:val="28"/>
              </w:rPr>
              <w:t>м</w:t>
            </w:r>
            <w:proofErr w:type="gramEnd"/>
            <w:r w:rsidRPr="00C75B1A">
              <w:rPr>
                <w:rFonts w:ascii="Times New Roman" w:hAnsi="Times New Roman" w:cs="Times New Roman"/>
                <w:sz w:val="28"/>
                <w:szCs w:val="28"/>
              </w:rPr>
              <w:t>’ям з дітьми</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82589B" w:rsidTr="0071603B">
        <w:trPr>
          <w:gridAfter w:val="1"/>
          <w:wAfter w:w="7" w:type="dxa"/>
        </w:trPr>
        <w:tc>
          <w:tcPr>
            <w:tcW w:w="706" w:type="dxa"/>
          </w:tcPr>
          <w:p w:rsidR="00D527E9"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013A0D">
              <w:rPr>
                <w:rFonts w:ascii="Times New Roman" w:hAnsi="Times New Roman"/>
                <w:sz w:val="28"/>
                <w:szCs w:val="28"/>
              </w:rPr>
              <w:t>7</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2589B" w:rsidP="00D527E9">
            <w:pPr>
              <w:spacing w:after="0"/>
              <w:jc w:val="both"/>
              <w:rPr>
                <w:rFonts w:ascii="Times New Roman" w:hAnsi="Times New Roman" w:cs="Times New Roman"/>
                <w:sz w:val="28"/>
                <w:szCs w:val="28"/>
                <w:lang w:val="uk-UA"/>
              </w:rPr>
            </w:pPr>
            <w:hyperlink r:id="rId179" w:history="1">
              <w:r w:rsidR="00F701FD" w:rsidRPr="00C75B1A">
                <w:rPr>
                  <w:rFonts w:ascii="Times New Roman" w:eastAsia="Times New Roman" w:hAnsi="Times New Roman" w:cs="Times New Roman"/>
                  <w:sz w:val="28"/>
                  <w:szCs w:val="28"/>
                  <w:lang w:eastAsia="ru-RU"/>
                </w:rPr>
                <w:t xml:space="preserve">Допомога на поховання </w:t>
              </w:r>
              <w:proofErr w:type="gramStart"/>
              <w:r w:rsidR="00F701FD" w:rsidRPr="00C75B1A">
                <w:rPr>
                  <w:rFonts w:ascii="Times New Roman" w:eastAsia="Times New Roman" w:hAnsi="Times New Roman" w:cs="Times New Roman"/>
                  <w:sz w:val="28"/>
                  <w:szCs w:val="28"/>
                  <w:lang w:eastAsia="ru-RU"/>
                </w:rPr>
                <w:t>осіб</w:t>
              </w:r>
              <w:proofErr w:type="gramEnd"/>
              <w:r w:rsidR="00F701FD" w:rsidRPr="00C75B1A">
                <w:rPr>
                  <w:rFonts w:ascii="Times New Roman" w:eastAsia="Times New Roman" w:hAnsi="Times New Roman" w:cs="Times New Roman"/>
                  <w:sz w:val="28"/>
                  <w:szCs w:val="28"/>
                  <w:lang w:eastAsia="ru-RU"/>
                </w:rPr>
                <w:t xml:space="preserve"> з інвалідністю з дитинства та дітей з інвалідністю</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295E3F">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val="uk-UA"/>
              </w:rPr>
              <w:t xml:space="preserve">Закони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з інвалідністю з дитинства та дітям з інвалідністю</w:t>
            </w:r>
            <w:r w:rsidR="00295E3F">
              <w:rPr>
                <w:rFonts w:ascii="Times New Roman" w:hAnsi="Times New Roman" w:cs="Times New Roman"/>
                <w:sz w:val="28"/>
                <w:szCs w:val="28"/>
                <w:lang w:val="uk-UA"/>
              </w:rPr>
              <w:t>»</w:t>
            </w:r>
            <w:r w:rsidRPr="00C75B1A">
              <w:rPr>
                <w:rFonts w:ascii="Times New Roman" w:hAnsi="Times New Roman" w:cs="Times New Roman"/>
                <w:sz w:val="28"/>
                <w:szCs w:val="28"/>
                <w:lang w:val="uk-UA"/>
              </w:rPr>
              <w:t xml:space="preserve">; </w:t>
            </w:r>
            <w:r w:rsidR="00295E3F">
              <w:rPr>
                <w:rFonts w:ascii="Times New Roman" w:hAnsi="Times New Roman" w:cs="Times New Roman"/>
                <w:sz w:val="28"/>
                <w:szCs w:val="28"/>
                <w:lang w:val="uk-UA"/>
              </w:rPr>
              <w:t>«</w:t>
            </w:r>
            <w:r w:rsidRPr="00C75B1A">
              <w:rPr>
                <w:rFonts w:ascii="Times New Roman" w:hAnsi="Times New Roman" w:cs="Times New Roman"/>
                <w:sz w:val="28"/>
                <w:szCs w:val="28"/>
                <w:lang w:val="uk-UA"/>
              </w:rPr>
              <w:t>Про державну соціальну допомогу особам, які не мають права на пенсію, та особам з інвалідністю</w:t>
            </w:r>
            <w:r w:rsidR="00295E3F">
              <w:rPr>
                <w:rFonts w:ascii="Times New Roman" w:hAnsi="Times New Roman" w:cs="Times New Roman"/>
                <w:sz w:val="28"/>
                <w:szCs w:val="28"/>
                <w:lang w:val="uk-UA"/>
              </w:rPr>
              <w:t>»</w:t>
            </w:r>
          </w:p>
        </w:tc>
      </w:tr>
      <w:tr w:rsidR="00385A2D" w:rsidRPr="005B6E04" w:rsidTr="0071603B">
        <w:trPr>
          <w:gridAfter w:val="1"/>
          <w:wAfter w:w="7" w:type="dxa"/>
        </w:trPr>
        <w:tc>
          <w:tcPr>
            <w:tcW w:w="706" w:type="dxa"/>
          </w:tcPr>
          <w:p w:rsidR="00F701FD"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29</w:t>
            </w:r>
            <w:r w:rsidR="00013A0D">
              <w:rPr>
                <w:rFonts w:ascii="Times New Roman" w:hAnsi="Times New Roman"/>
                <w:sz w:val="28"/>
                <w:szCs w:val="28"/>
              </w:rPr>
              <w:t>8</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C75B1A" w:rsidRDefault="0082589B" w:rsidP="00D527E9">
            <w:pPr>
              <w:spacing w:after="0"/>
              <w:jc w:val="both"/>
              <w:rPr>
                <w:rFonts w:ascii="Times New Roman" w:hAnsi="Times New Roman" w:cs="Times New Roman"/>
                <w:sz w:val="28"/>
                <w:szCs w:val="28"/>
                <w:lang w:val="uk-UA"/>
              </w:rPr>
            </w:pPr>
            <w:hyperlink r:id="rId180" w:history="1">
              <w:r w:rsidR="00F701FD" w:rsidRPr="00C75B1A">
                <w:rPr>
                  <w:rFonts w:ascii="Times New Roman" w:eastAsia="Times New Roman" w:hAnsi="Times New Roman" w:cs="Times New Roman"/>
                  <w:sz w:val="28"/>
                  <w:szCs w:val="28"/>
                  <w:lang w:val="uk-UA" w:eastAsia="ru-RU"/>
                </w:rPr>
                <w:t>Надання окремих пільг та допомог відповідно до програм Сумської міської ТГ«Милосердя» та «Соціальна підтримка захисників України та членів їх сімей»</w:t>
              </w:r>
            </w:hyperlink>
          </w:p>
        </w:tc>
        <w:tc>
          <w:tcPr>
            <w:tcW w:w="2834" w:type="dxa"/>
            <w:tcBorders>
              <w:top w:val="outset" w:sz="4" w:space="0" w:color="000000"/>
              <w:left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від 28 листопада 2018 року № 4148-МР «Про затвердження програми Сумської міської територіальної громади «Милосердя» на                2019-2021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27 листопада </w:t>
            </w:r>
            <w:r w:rsidRPr="00C75B1A">
              <w:rPr>
                <w:sz w:val="28"/>
                <w:szCs w:val="28"/>
              </w:rPr>
              <w:lastRenderedPageBreak/>
              <w:t>2019 року № 5996-МР «Про затвердження програми Сумської міської територіальної громади «</w:t>
            </w:r>
            <w:proofErr w:type="gramStart"/>
            <w:r w:rsidRPr="00C75B1A">
              <w:rPr>
                <w:sz w:val="28"/>
                <w:szCs w:val="28"/>
              </w:rPr>
              <w:t>Соц</w:t>
            </w:r>
            <w:proofErr w:type="gramEnd"/>
            <w:r w:rsidRPr="00C75B1A">
              <w:rPr>
                <w:sz w:val="28"/>
                <w:szCs w:val="28"/>
              </w:rPr>
              <w:t>іальна підтримка захисників України та членів їх сімей» на              2020-2022 роки» (зі змінами);</w:t>
            </w:r>
          </w:p>
          <w:p w:rsidR="00F701FD" w:rsidRPr="00C75B1A" w:rsidRDefault="00F701FD" w:rsidP="0071603B">
            <w:pPr>
              <w:pStyle w:val="a9"/>
              <w:numPr>
                <w:ilvl w:val="0"/>
                <w:numId w:val="16"/>
              </w:numPr>
              <w:tabs>
                <w:tab w:val="left" w:pos="315"/>
              </w:tabs>
              <w:ind w:left="33" w:hanging="2"/>
              <w:rPr>
                <w:sz w:val="28"/>
                <w:szCs w:val="28"/>
              </w:rPr>
            </w:pPr>
            <w:r w:rsidRPr="00C75B1A">
              <w:rPr>
                <w:sz w:val="28"/>
                <w:szCs w:val="28"/>
              </w:rPr>
              <w:t xml:space="preserve">від 18 грудня 2019 року № 6127-МР «Про 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бюджету міської територіальної громади</w:t>
            </w:r>
            <w:r w:rsidRPr="00C75B1A">
              <w:rPr>
                <w:bCs/>
                <w:sz w:val="28"/>
                <w:szCs w:val="28"/>
              </w:rPr>
              <w:t xml:space="preserve">» </w:t>
            </w:r>
            <w:r w:rsidRPr="00C75B1A">
              <w:rPr>
                <w:sz w:val="28"/>
                <w:szCs w:val="28"/>
              </w:rPr>
              <w:t>(зі змінами);</w:t>
            </w:r>
          </w:p>
          <w:p w:rsidR="00F701FD" w:rsidRPr="00C75B1A" w:rsidRDefault="00F701FD" w:rsidP="0071603B">
            <w:pPr>
              <w:spacing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t>від 27 січня 2021 року № 127-МР «Про умови та порядок надання в 2021 році допомог, компенсацій і послуг для окремих категорій громадян</w:t>
            </w:r>
            <w:r w:rsidRPr="00C75B1A">
              <w:rPr>
                <w:rFonts w:ascii="Times New Roman" w:hAnsi="Times New Roman" w:cs="Times New Roman"/>
                <w:bCs/>
                <w:sz w:val="28"/>
                <w:szCs w:val="28"/>
              </w:rPr>
              <w:t xml:space="preserve">» </w:t>
            </w:r>
            <w:r w:rsidRPr="00C75B1A">
              <w:rPr>
                <w:rFonts w:ascii="Times New Roman" w:hAnsi="Times New Roman" w:cs="Times New Roman"/>
                <w:sz w:val="28"/>
                <w:szCs w:val="28"/>
              </w:rPr>
              <w:t>(зі змінами)</w:t>
            </w:r>
          </w:p>
        </w:tc>
      </w:tr>
      <w:tr w:rsidR="00385A2D" w:rsidRPr="005B6E04" w:rsidTr="0071603B">
        <w:trPr>
          <w:gridAfter w:val="1"/>
          <w:wAfter w:w="7" w:type="dxa"/>
        </w:trPr>
        <w:tc>
          <w:tcPr>
            <w:tcW w:w="706" w:type="dxa"/>
          </w:tcPr>
          <w:p w:rsidR="00F701FD"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29</w:t>
            </w:r>
            <w:r w:rsidR="00013A0D">
              <w:rPr>
                <w:rFonts w:ascii="Times New Roman" w:hAnsi="Times New Roman"/>
                <w:sz w:val="28"/>
                <w:szCs w:val="28"/>
              </w:rPr>
              <w:t>9</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F701FD" w:rsidRPr="00370465" w:rsidRDefault="00F701FD" w:rsidP="005A530A">
            <w:pPr>
              <w:spacing w:after="0"/>
              <w:jc w:val="both"/>
              <w:rPr>
                <w:rFonts w:ascii="Times New Roman" w:hAnsi="Times New Roman" w:cs="Times New Roman"/>
                <w:sz w:val="28"/>
                <w:szCs w:val="28"/>
                <w:lang w:val="uk-UA"/>
              </w:rPr>
            </w:pPr>
            <w:r w:rsidRPr="00370465">
              <w:rPr>
                <w:rFonts w:ascii="Times New Roman" w:hAnsi="Times New Roman" w:cs="Times New Roman"/>
                <w:sz w:val="28"/>
                <w:szCs w:val="28"/>
                <w:lang w:val="uk-UA"/>
              </w:rPr>
              <w:t xml:space="preserve">Надання в межах компетенції пільг по оплаті послуг з утримання будинків і споруд та прибудинкових територій (до дати набрання чинності договорами про надання послуг з управління багатоквартирним будинком), послуг з управління багатоквартирним будинком, поводження з побутовими відходами, </w:t>
            </w:r>
            <w:r w:rsidRPr="00370465">
              <w:rPr>
                <w:rFonts w:ascii="Times New Roman" w:hAnsi="Times New Roman" w:cs="Times New Roman"/>
                <w:sz w:val="28"/>
                <w:szCs w:val="28"/>
                <w:lang w:val="uk-UA"/>
              </w:rPr>
              <w:lastRenderedPageBreak/>
              <w:t>водопостачання та водовідведення захисникам України (на період участі захисників України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tc>
        <w:tc>
          <w:tcPr>
            <w:tcW w:w="2834" w:type="dxa"/>
            <w:tcBorders>
              <w:left w:val="outset" w:sz="4" w:space="0" w:color="000000"/>
              <w:bottom w:val="outset" w:sz="4" w:space="0" w:color="000000"/>
              <w:right w:val="outset" w:sz="4" w:space="0" w:color="000000"/>
            </w:tcBorders>
            <w:vAlign w:val="center"/>
          </w:tcPr>
          <w:p w:rsidR="00F701FD" w:rsidRPr="00C75B1A" w:rsidRDefault="00F701FD" w:rsidP="0071603B">
            <w:pPr>
              <w:rPr>
                <w:rFonts w:ascii="Times New Roman" w:hAnsi="Times New Roman" w:cs="Times New Roman"/>
                <w:sz w:val="28"/>
                <w:szCs w:val="28"/>
              </w:rPr>
            </w:pPr>
            <w:proofErr w:type="gramStart"/>
            <w:r w:rsidRPr="00C75B1A">
              <w:rPr>
                <w:rFonts w:ascii="Times New Roman" w:hAnsi="Times New Roman" w:cs="Times New Roman"/>
                <w:sz w:val="28"/>
                <w:szCs w:val="28"/>
              </w:rPr>
              <w:lastRenderedPageBreak/>
              <w:t>Р</w:t>
            </w:r>
            <w:proofErr w:type="gramEnd"/>
            <w:r w:rsidRPr="00C75B1A">
              <w:rPr>
                <w:rFonts w:ascii="Times New Roman" w:hAnsi="Times New Roman" w:cs="Times New Roman"/>
                <w:sz w:val="28"/>
                <w:szCs w:val="28"/>
              </w:rPr>
              <w:t>ішення Сумської міської ради: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28.11.2018 № 4148-МР «Про затвердження програми Сумської міської </w:t>
            </w:r>
            <w:r w:rsidRPr="00C75B1A">
              <w:rPr>
                <w:sz w:val="28"/>
                <w:szCs w:val="28"/>
              </w:rPr>
              <w:lastRenderedPageBreak/>
              <w:t>територіальної громади «Милосердя» на                  2019-2021 роки» (зі змінами);</w:t>
            </w:r>
          </w:p>
          <w:p w:rsidR="00F701FD" w:rsidRPr="00C75B1A" w:rsidRDefault="00F701FD" w:rsidP="0071603B">
            <w:pPr>
              <w:pStyle w:val="a9"/>
              <w:numPr>
                <w:ilvl w:val="0"/>
                <w:numId w:val="17"/>
              </w:numPr>
              <w:ind w:left="33" w:firstLine="327"/>
              <w:rPr>
                <w:sz w:val="28"/>
                <w:szCs w:val="28"/>
              </w:rPr>
            </w:pPr>
            <w:r w:rsidRPr="00C75B1A">
              <w:rPr>
                <w:sz w:val="28"/>
                <w:szCs w:val="28"/>
              </w:rPr>
              <w:t xml:space="preserve">від 18.12.2019 № 6127-МР «Про умови та порядок надання пільг окремим категоріям громадян та громадським організаціям ветеранів </w:t>
            </w:r>
            <w:proofErr w:type="gramStart"/>
            <w:r w:rsidRPr="00C75B1A">
              <w:rPr>
                <w:sz w:val="28"/>
                <w:szCs w:val="28"/>
              </w:rPr>
              <w:t>в</w:t>
            </w:r>
            <w:proofErr w:type="gramEnd"/>
            <w:r w:rsidRPr="00C75B1A">
              <w:rPr>
                <w:sz w:val="28"/>
                <w:szCs w:val="28"/>
              </w:rPr>
              <w:t>ійни за рахунок коштів бюджету міської територіальної громади» (зі змінами).</w:t>
            </w:r>
          </w:p>
          <w:p w:rsidR="00F701FD" w:rsidRPr="00C75B1A" w:rsidRDefault="00F701FD" w:rsidP="0071603B">
            <w:pPr>
              <w:spacing w:after="0" w:line="240" w:lineRule="auto"/>
              <w:ind w:left="113" w:right="113"/>
              <w:rPr>
                <w:rFonts w:ascii="Times New Roman" w:eastAsia="Times New Roman" w:hAnsi="Times New Roman" w:cs="Times New Roman"/>
                <w:sz w:val="28"/>
                <w:szCs w:val="28"/>
                <w:lang w:val="uk-UA" w:eastAsia="ru-RU"/>
              </w:rPr>
            </w:pPr>
            <w:proofErr w:type="gramStart"/>
            <w:r w:rsidRPr="00C75B1A">
              <w:rPr>
                <w:rFonts w:ascii="Times New Roman" w:hAnsi="Times New Roman" w:cs="Times New Roman"/>
                <w:sz w:val="28"/>
                <w:szCs w:val="28"/>
              </w:rPr>
              <w:t>Р</w:t>
            </w:r>
            <w:proofErr w:type="gramEnd"/>
            <w:r w:rsidRPr="00C75B1A">
              <w:rPr>
                <w:rFonts w:ascii="Times New Roman" w:hAnsi="Times New Roman" w:cs="Times New Roman"/>
                <w:sz w:val="28"/>
                <w:szCs w:val="28"/>
              </w:rPr>
              <w:t>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ЄДАРП інформації про адресу фактичним місця проживання пільговика»</w:t>
            </w:r>
          </w:p>
        </w:tc>
      </w:tr>
      <w:tr w:rsidR="00385A2D" w:rsidRPr="00E10E02" w:rsidTr="0071603B">
        <w:trPr>
          <w:gridAfter w:val="1"/>
          <w:wAfter w:w="7" w:type="dxa"/>
        </w:trPr>
        <w:tc>
          <w:tcPr>
            <w:tcW w:w="706" w:type="dxa"/>
          </w:tcPr>
          <w:p w:rsidR="00D527E9" w:rsidRPr="005B6E04" w:rsidRDefault="00013A0D"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300</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2589B" w:rsidP="00D527E9">
            <w:pPr>
              <w:spacing w:after="0"/>
              <w:jc w:val="both"/>
              <w:rPr>
                <w:rFonts w:ascii="Times New Roman" w:hAnsi="Times New Roman" w:cs="Times New Roman"/>
                <w:sz w:val="28"/>
                <w:szCs w:val="28"/>
                <w:lang w:val="uk-UA"/>
              </w:rPr>
            </w:pPr>
            <w:hyperlink r:id="rId181" w:history="1">
              <w:r w:rsidR="00F701FD" w:rsidRPr="00C75B1A">
                <w:rPr>
                  <w:rFonts w:ascii="Times New Roman" w:eastAsia="Times New Roman" w:hAnsi="Times New Roman" w:cs="Times New Roman"/>
                  <w:sz w:val="28"/>
                  <w:szCs w:val="28"/>
                  <w:lang w:eastAsia="ru-RU"/>
                </w:rPr>
                <w:t xml:space="preserve">Надання субсидії для відшкодування витрат на оплату житлово-комунальних послуг, придбання </w:t>
              </w:r>
              <w:r w:rsidR="00F701FD" w:rsidRPr="00C75B1A">
                <w:rPr>
                  <w:rFonts w:ascii="Times New Roman" w:eastAsia="Times New Roman" w:hAnsi="Times New Roman" w:cs="Times New Roman"/>
                  <w:sz w:val="28"/>
                  <w:szCs w:val="28"/>
                  <w:lang w:eastAsia="ru-RU"/>
                </w:rPr>
                <w:lastRenderedPageBreak/>
                <w:t xml:space="preserve">скрапленого газу, твердого та </w:t>
              </w:r>
              <w:proofErr w:type="gramStart"/>
              <w:r w:rsidR="00F701FD" w:rsidRPr="00C75B1A">
                <w:rPr>
                  <w:rFonts w:ascii="Times New Roman" w:eastAsia="Times New Roman" w:hAnsi="Times New Roman" w:cs="Times New Roman"/>
                  <w:sz w:val="28"/>
                  <w:szCs w:val="28"/>
                  <w:lang w:eastAsia="ru-RU"/>
                </w:rPr>
                <w:t>р</w:t>
              </w:r>
              <w:proofErr w:type="gramEnd"/>
              <w:r w:rsidR="00F701FD" w:rsidRPr="00C75B1A">
                <w:rPr>
                  <w:rFonts w:ascii="Times New Roman" w:eastAsia="Times New Roman" w:hAnsi="Times New Roman" w:cs="Times New Roman"/>
                  <w:sz w:val="28"/>
                  <w:szCs w:val="28"/>
                  <w:lang w:eastAsia="ru-RU"/>
                </w:rPr>
                <w:t>ідкого пічного побутового палива</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F701FD" w:rsidP="00295E3F">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rPr>
              <w:lastRenderedPageBreak/>
              <w:t xml:space="preserve">Закон України </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Про житлово-комунальні </w:t>
            </w:r>
            <w:r w:rsidRPr="00C75B1A">
              <w:rPr>
                <w:rFonts w:ascii="Times New Roman" w:hAnsi="Times New Roman" w:cs="Times New Roman"/>
                <w:sz w:val="28"/>
                <w:szCs w:val="28"/>
              </w:rPr>
              <w:lastRenderedPageBreak/>
              <w:t>послуги</w:t>
            </w:r>
            <w:r w:rsidR="00295E3F">
              <w:rPr>
                <w:rFonts w:ascii="Times New Roman" w:hAnsi="Times New Roman" w:cs="Times New Roman"/>
                <w:sz w:val="28"/>
                <w:szCs w:val="28"/>
                <w:lang w:val="uk-UA"/>
              </w:rPr>
              <w:t>»</w:t>
            </w:r>
            <w:r w:rsidRPr="00C75B1A">
              <w:rPr>
                <w:rFonts w:ascii="Times New Roman" w:hAnsi="Times New Roman" w:cs="Times New Roman"/>
                <w:sz w:val="28"/>
                <w:szCs w:val="28"/>
              </w:rPr>
              <w:t xml:space="preserve">                      </w:t>
            </w:r>
          </w:p>
        </w:tc>
      </w:tr>
      <w:tr w:rsidR="00385A2D" w:rsidRPr="00E10E02" w:rsidTr="0071603B">
        <w:trPr>
          <w:gridAfter w:val="1"/>
          <w:wAfter w:w="7" w:type="dxa"/>
        </w:trPr>
        <w:tc>
          <w:tcPr>
            <w:tcW w:w="706" w:type="dxa"/>
          </w:tcPr>
          <w:p w:rsidR="00D527E9" w:rsidRPr="005B6E04" w:rsidRDefault="00013A0D" w:rsidP="00B604DA">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301</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2589B" w:rsidP="00D527E9">
            <w:pPr>
              <w:spacing w:after="0"/>
              <w:jc w:val="both"/>
              <w:rPr>
                <w:rFonts w:ascii="Times New Roman" w:hAnsi="Times New Roman" w:cs="Times New Roman"/>
                <w:sz w:val="28"/>
                <w:szCs w:val="28"/>
                <w:lang w:val="uk-UA"/>
              </w:rPr>
            </w:pPr>
            <w:hyperlink r:id="rId182" w:history="1">
              <w:r w:rsidR="003D5A31" w:rsidRPr="00C75B1A">
                <w:rPr>
                  <w:rFonts w:ascii="Times New Roman" w:eastAsia="Times New Roman" w:hAnsi="Times New Roman" w:cs="Times New Roman"/>
                  <w:sz w:val="28"/>
                  <w:szCs w:val="28"/>
                  <w:lang w:eastAsia="ru-RU"/>
                </w:rPr>
                <w:t xml:space="preserve">Забезпечення в межах компетенції твердим паливом (дровами, торфобрикетами) </w:t>
              </w:r>
              <w:proofErr w:type="gramStart"/>
              <w:r w:rsidR="003D5A31" w:rsidRPr="00C75B1A">
                <w:rPr>
                  <w:rFonts w:ascii="Times New Roman" w:eastAsia="Times New Roman" w:hAnsi="Times New Roman" w:cs="Times New Roman"/>
                  <w:sz w:val="28"/>
                  <w:szCs w:val="28"/>
                  <w:lang w:eastAsia="ru-RU"/>
                </w:rPr>
                <w:t>сімей</w:t>
              </w:r>
              <w:proofErr w:type="gramEnd"/>
              <w:r w:rsidR="003D5A31" w:rsidRPr="00C75B1A">
                <w:rPr>
                  <w:rFonts w:ascii="Times New Roman" w:eastAsia="Times New Roman" w:hAnsi="Times New Roman" w:cs="Times New Roman"/>
                  <w:sz w:val="28"/>
                  <w:szCs w:val="28"/>
                  <w:lang w:eastAsia="ru-RU"/>
                </w:rPr>
                <w:t xml:space="preserve"> учасників антитерористичної операції або виплата компенсації на його придбання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spacing w:after="0" w:line="240" w:lineRule="auto"/>
              <w:ind w:left="113" w:right="113"/>
              <w:rPr>
                <w:rFonts w:ascii="Times New Roman" w:eastAsia="Times New Roman" w:hAnsi="Times New Roman" w:cs="Times New Roman"/>
                <w:sz w:val="28"/>
                <w:szCs w:val="28"/>
                <w:lang w:val="uk-UA" w:eastAsia="ru-RU"/>
              </w:rPr>
            </w:pPr>
            <w:r w:rsidRPr="00C75B1A">
              <w:rPr>
                <w:rFonts w:ascii="Times New Roman" w:hAnsi="Times New Roman" w:cs="Times New Roman"/>
                <w:sz w:val="28"/>
                <w:szCs w:val="28"/>
                <w:lang w:eastAsia="ru-RU"/>
              </w:rPr>
              <w:t xml:space="preserve">Обласна комплексна програма </w:t>
            </w:r>
            <w:proofErr w:type="gramStart"/>
            <w:r w:rsidRPr="00C75B1A">
              <w:rPr>
                <w:rFonts w:ascii="Times New Roman" w:hAnsi="Times New Roman" w:cs="Times New Roman"/>
                <w:sz w:val="28"/>
                <w:szCs w:val="28"/>
                <w:lang w:eastAsia="ru-RU"/>
              </w:rPr>
              <w:t>соц</w:t>
            </w:r>
            <w:proofErr w:type="gramEnd"/>
            <w:r w:rsidRPr="00C75B1A">
              <w:rPr>
                <w:rFonts w:ascii="Times New Roman" w:hAnsi="Times New Roman" w:cs="Times New Roman"/>
                <w:sz w:val="28"/>
                <w:szCs w:val="28"/>
                <w:lang w:eastAsia="ru-RU"/>
              </w:rPr>
              <w:t>іального захисту населення на 2017-2021 роки, затверджена рішенням Сумської обласної ради від 22.12.2016 (зі змінами)</w:t>
            </w:r>
          </w:p>
        </w:tc>
      </w:tr>
      <w:tr w:rsidR="00385A2D" w:rsidRPr="005B6E04" w:rsidTr="0071603B">
        <w:trPr>
          <w:gridAfter w:val="1"/>
          <w:wAfter w:w="7" w:type="dxa"/>
        </w:trPr>
        <w:tc>
          <w:tcPr>
            <w:tcW w:w="706" w:type="dxa"/>
          </w:tcPr>
          <w:p w:rsidR="00D527E9" w:rsidRPr="005B6E04" w:rsidRDefault="00AB04E1"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30</w:t>
            </w:r>
            <w:r w:rsidR="00013A0D">
              <w:rPr>
                <w:rFonts w:ascii="Times New Roman" w:hAnsi="Times New Roman"/>
                <w:sz w:val="28"/>
                <w:szCs w:val="28"/>
              </w:rPr>
              <w:t>2</w:t>
            </w:r>
            <w:r w:rsidR="004E0AC6">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2589B" w:rsidP="00D527E9">
            <w:pPr>
              <w:spacing w:after="0"/>
              <w:jc w:val="both"/>
              <w:rPr>
                <w:rFonts w:ascii="Times New Roman" w:hAnsi="Times New Roman" w:cs="Times New Roman"/>
                <w:sz w:val="28"/>
                <w:szCs w:val="28"/>
                <w:lang w:val="uk-UA"/>
              </w:rPr>
            </w:pPr>
            <w:hyperlink r:id="rId183" w:history="1">
              <w:r w:rsidR="003D5A31" w:rsidRPr="00C75B1A">
                <w:rPr>
                  <w:rFonts w:ascii="Times New Roman" w:eastAsia="Times New Roman" w:hAnsi="Times New Roman" w:cs="Times New Roman"/>
                  <w:sz w:val="28"/>
                  <w:szCs w:val="28"/>
                  <w:lang w:eastAsia="ru-RU"/>
                </w:rPr>
                <w:t xml:space="preserve">Включення до Єдиного державного автоматизованого реєстру осіб, які мають право на </w:t>
              </w:r>
              <w:proofErr w:type="gramStart"/>
              <w:r w:rsidR="003D5A31" w:rsidRPr="00C75B1A">
                <w:rPr>
                  <w:rFonts w:ascii="Times New Roman" w:eastAsia="Times New Roman" w:hAnsi="Times New Roman" w:cs="Times New Roman"/>
                  <w:sz w:val="28"/>
                  <w:szCs w:val="28"/>
                  <w:lang w:eastAsia="ru-RU"/>
                </w:rPr>
                <w:t>п</w:t>
              </w:r>
              <w:proofErr w:type="gramEnd"/>
              <w:r w:rsidR="003D5A31" w:rsidRPr="00C75B1A">
                <w:rPr>
                  <w:rFonts w:ascii="Times New Roman" w:eastAsia="Times New Roman" w:hAnsi="Times New Roman" w:cs="Times New Roman"/>
                  <w:sz w:val="28"/>
                  <w:szCs w:val="28"/>
                  <w:lang w:eastAsia="ru-RU"/>
                </w:rPr>
                <w:t>ільги</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3D5A31" w:rsidRPr="00C75B1A" w:rsidRDefault="003D5A31" w:rsidP="0071603B">
            <w:pPr>
              <w:spacing w:after="0"/>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ветеранів </w:t>
            </w:r>
            <w:proofErr w:type="gramStart"/>
            <w:r w:rsidRPr="00C75B1A">
              <w:rPr>
                <w:rFonts w:ascii="Times New Roman" w:hAnsi="Times New Roman" w:cs="Times New Roman"/>
                <w:sz w:val="28"/>
                <w:szCs w:val="28"/>
              </w:rPr>
              <w:t>в</w:t>
            </w:r>
            <w:proofErr w:type="gramEnd"/>
            <w:r w:rsidRPr="00C75B1A">
              <w:rPr>
                <w:rFonts w:ascii="Times New Roman" w:hAnsi="Times New Roman" w:cs="Times New Roman"/>
                <w:sz w:val="28"/>
                <w:szCs w:val="28"/>
              </w:rPr>
              <w:t>ійни, гарантії їх соціального захисту»</w:t>
            </w:r>
            <w:r w:rsidRPr="00C75B1A">
              <w:rPr>
                <w:rFonts w:ascii="Times New Roman" w:hAnsi="Times New Roman" w:cs="Times New Roman"/>
                <w:sz w:val="28"/>
                <w:szCs w:val="28"/>
                <w:lang w:val="uk-UA"/>
              </w:rPr>
              <w:t>;</w:t>
            </w:r>
          </w:p>
          <w:p w:rsidR="003D5A31" w:rsidRPr="00C75B1A" w:rsidRDefault="003D5A31" w:rsidP="0071603B">
            <w:pPr>
              <w:tabs>
                <w:tab w:val="left" w:pos="315"/>
              </w:tabs>
              <w:spacing w:after="0"/>
              <w:ind w:firstLine="139"/>
              <w:rPr>
                <w:rFonts w:ascii="Times New Roman" w:hAnsi="Times New Roman" w:cs="Times New Roman"/>
                <w:sz w:val="28"/>
                <w:szCs w:val="28"/>
                <w:lang w:val="uk-UA"/>
              </w:rPr>
            </w:pPr>
            <w:r w:rsidRPr="00C75B1A">
              <w:rPr>
                <w:rFonts w:ascii="Times New Roman" w:hAnsi="Times New Roman" w:cs="Times New Roman"/>
                <w:sz w:val="28"/>
                <w:szCs w:val="28"/>
              </w:rPr>
              <w:t xml:space="preserve">Закон України «Про статус і </w:t>
            </w:r>
            <w:proofErr w:type="gramStart"/>
            <w:r w:rsidRPr="00C75B1A">
              <w:rPr>
                <w:rFonts w:ascii="Times New Roman" w:hAnsi="Times New Roman" w:cs="Times New Roman"/>
                <w:sz w:val="28"/>
                <w:szCs w:val="28"/>
              </w:rPr>
              <w:t>соц</w:t>
            </w:r>
            <w:proofErr w:type="gramEnd"/>
            <w:r w:rsidRPr="00C75B1A">
              <w:rPr>
                <w:rFonts w:ascii="Times New Roman" w:hAnsi="Times New Roman" w:cs="Times New Roman"/>
                <w:sz w:val="28"/>
                <w:szCs w:val="28"/>
              </w:rPr>
              <w:t>іальний захист громадян, які постраждали внаслідок Чорнобильської катастрофи»</w:t>
            </w:r>
            <w:r w:rsidRPr="00C75B1A">
              <w:rPr>
                <w:rFonts w:ascii="Times New Roman" w:hAnsi="Times New Roman" w:cs="Times New Roman"/>
                <w:sz w:val="28"/>
                <w:szCs w:val="28"/>
                <w:lang w:val="uk-UA"/>
              </w:rPr>
              <w:t>;</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lang w:val="uk-UA" w:eastAsia="uk-UA"/>
              </w:rPr>
            </w:pPr>
            <w:r w:rsidRPr="00C75B1A">
              <w:rPr>
                <w:rFonts w:ascii="Times New Roman" w:hAnsi="Times New Roman" w:cs="Times New Roman"/>
                <w:sz w:val="28"/>
                <w:szCs w:val="28"/>
                <w:lang w:val="uk-UA"/>
              </w:rPr>
              <w:t>Закон України «</w:t>
            </w:r>
            <w:r w:rsidRPr="00C75B1A">
              <w:rPr>
                <w:rFonts w:ascii="Times New Roman" w:hAnsi="Times New Roman" w:cs="Times New Roman"/>
                <w:bCs/>
                <w:sz w:val="28"/>
                <w:szCs w:val="28"/>
                <w:lang w:val="uk-UA" w:eastAsia="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3D5A31" w:rsidRPr="00C75B1A" w:rsidRDefault="003D5A31" w:rsidP="0071603B">
            <w:pPr>
              <w:pStyle w:val="HTM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C75B1A">
              <w:rPr>
                <w:rFonts w:ascii="Times New Roman" w:hAnsi="Times New Roman" w:cs="Times New Roman"/>
                <w:sz w:val="28"/>
                <w:szCs w:val="28"/>
                <w:lang w:val="uk-UA" w:eastAsia="uk-UA"/>
              </w:rPr>
              <w:t>Закон України «</w:t>
            </w:r>
            <w:r w:rsidRPr="00C75B1A">
              <w:rPr>
                <w:rFonts w:ascii="Times New Roman" w:hAnsi="Times New Roman" w:cs="Times New Roman"/>
                <w:sz w:val="28"/>
                <w:szCs w:val="28"/>
                <w:lang w:val="uk-UA"/>
              </w:rPr>
              <w:t>Про соціальний і правовий захист військовослужбовців та членів їх сімей»;</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охорону дитинства»</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lastRenderedPageBreak/>
              <w:t>Закон України «</w:t>
            </w:r>
            <w:r w:rsidRPr="00C75B1A">
              <w:rPr>
                <w:rFonts w:ascii="Times New Roman" w:hAnsi="Times New Roman" w:cs="Times New Roman"/>
                <w:bCs/>
                <w:sz w:val="28"/>
                <w:szCs w:val="28"/>
                <w:shd w:val="clear" w:color="auto" w:fill="FFFFFF"/>
              </w:rPr>
              <w:t xml:space="preserve">Про основні засади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іального захисту ветеранів праці та інших громадян похилого віку в Україні</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 xml:space="preserve">Про </w:t>
            </w:r>
            <w:proofErr w:type="gramStart"/>
            <w:r w:rsidRPr="00C75B1A">
              <w:rPr>
                <w:rFonts w:ascii="Times New Roman" w:hAnsi="Times New Roman" w:cs="Times New Roman"/>
                <w:bCs/>
                <w:sz w:val="28"/>
                <w:szCs w:val="28"/>
                <w:shd w:val="clear" w:color="auto" w:fill="FFFFFF"/>
              </w:rPr>
              <w:t>соц</w:t>
            </w:r>
            <w:proofErr w:type="gramEnd"/>
            <w:r w:rsidRPr="00C75B1A">
              <w:rPr>
                <w:rFonts w:ascii="Times New Roman" w:hAnsi="Times New Roman" w:cs="Times New Roman"/>
                <w:bCs/>
                <w:sz w:val="28"/>
                <w:szCs w:val="28"/>
                <w:shd w:val="clear" w:color="auto" w:fill="FFFFFF"/>
              </w:rPr>
              <w:t>іальний захист дітей війни</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r w:rsidRPr="00C75B1A">
              <w:rPr>
                <w:rFonts w:ascii="Times New Roman" w:hAnsi="Times New Roman" w:cs="Times New Roman"/>
                <w:bCs/>
                <w:sz w:val="28"/>
                <w:szCs w:val="28"/>
                <w:shd w:val="clear" w:color="auto" w:fill="FFFFFF"/>
              </w:rPr>
              <w:t>Про жертви нацистських переслідувань</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освіту»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w:t>
            </w:r>
            <w:proofErr w:type="gramStart"/>
            <w:r w:rsidRPr="00C75B1A">
              <w:rPr>
                <w:rFonts w:ascii="Times New Roman" w:hAnsi="Times New Roman" w:cs="Times New Roman"/>
                <w:bCs/>
                <w:sz w:val="28"/>
                <w:szCs w:val="28"/>
                <w:shd w:val="clear" w:color="auto" w:fill="FFFFFF"/>
              </w:rPr>
              <w:t>Про б</w:t>
            </w:r>
            <w:proofErr w:type="gramEnd"/>
            <w:r w:rsidRPr="00C75B1A">
              <w:rPr>
                <w:rFonts w:ascii="Times New Roman" w:hAnsi="Times New Roman" w:cs="Times New Roman"/>
                <w:bCs/>
                <w:sz w:val="28"/>
                <w:szCs w:val="28"/>
                <w:shd w:val="clear" w:color="auto" w:fill="FFFFFF"/>
              </w:rPr>
              <w:t>ібліотеки і бібліотечну справу</w:t>
            </w:r>
            <w:r w:rsidRPr="00C75B1A">
              <w:rPr>
                <w:rFonts w:ascii="Times New Roman" w:hAnsi="Times New Roman" w:cs="Times New Roman"/>
                <w:sz w:val="28"/>
                <w:szCs w:val="28"/>
              </w:rPr>
              <w:t>»</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культуру»</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Закон України «Про захист рослин»</w:t>
            </w:r>
            <w:r w:rsidRPr="00C75B1A">
              <w:rPr>
                <w:rFonts w:ascii="Times New Roman" w:hAnsi="Times New Roman" w:cs="Times New Roman"/>
                <w:sz w:val="28"/>
                <w:szCs w:val="28"/>
                <w:lang w:val="uk-UA"/>
              </w:rPr>
              <w:t>;</w:t>
            </w:r>
          </w:p>
          <w:p w:rsidR="003D5A31" w:rsidRPr="00C75B1A" w:rsidRDefault="003D5A31" w:rsidP="0071603B">
            <w:pPr>
              <w:tabs>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rPr>
            </w:pPr>
            <w:r w:rsidRPr="00C75B1A">
              <w:rPr>
                <w:rFonts w:ascii="Times New Roman" w:hAnsi="Times New Roman" w:cs="Times New Roman"/>
                <w:sz w:val="28"/>
                <w:szCs w:val="28"/>
              </w:rPr>
              <w:t>Кодекс цивільного захисту України</w:t>
            </w:r>
          </w:p>
          <w:p w:rsidR="00D527E9" w:rsidRPr="00C75B1A" w:rsidRDefault="00D527E9" w:rsidP="0071603B">
            <w:pPr>
              <w:spacing w:after="0" w:line="240" w:lineRule="auto"/>
              <w:ind w:left="113" w:right="113"/>
              <w:rPr>
                <w:rFonts w:ascii="Times New Roman" w:eastAsia="Times New Roman" w:hAnsi="Times New Roman" w:cs="Times New Roman"/>
                <w:sz w:val="28"/>
                <w:szCs w:val="28"/>
                <w:lang w:val="uk-UA" w:eastAsia="ru-RU"/>
              </w:rPr>
            </w:pPr>
          </w:p>
        </w:tc>
      </w:tr>
      <w:tr w:rsidR="00385A2D" w:rsidRPr="005B6E04" w:rsidTr="0071603B">
        <w:trPr>
          <w:gridAfter w:val="1"/>
          <w:wAfter w:w="7" w:type="dxa"/>
        </w:trPr>
        <w:tc>
          <w:tcPr>
            <w:tcW w:w="706" w:type="dxa"/>
          </w:tcPr>
          <w:p w:rsidR="00D527E9" w:rsidRPr="005B6E04" w:rsidRDefault="004E0AC6"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AB04E1">
              <w:rPr>
                <w:rFonts w:ascii="Times New Roman" w:hAnsi="Times New Roman"/>
                <w:sz w:val="28"/>
                <w:szCs w:val="28"/>
              </w:rPr>
              <w:t>0</w:t>
            </w:r>
            <w:r w:rsidR="00013A0D">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D527E9" w:rsidRPr="00C75B1A" w:rsidRDefault="0082589B" w:rsidP="00D527E9">
            <w:pPr>
              <w:spacing w:after="0"/>
              <w:jc w:val="both"/>
              <w:rPr>
                <w:rFonts w:ascii="Times New Roman" w:hAnsi="Times New Roman" w:cs="Times New Roman"/>
                <w:sz w:val="28"/>
                <w:szCs w:val="28"/>
                <w:lang w:val="uk-UA"/>
              </w:rPr>
            </w:pPr>
            <w:hyperlink r:id="rId184" w:history="1">
              <w:r w:rsidR="003D5A31" w:rsidRPr="00C75B1A">
                <w:rPr>
                  <w:rFonts w:ascii="Times New Roman" w:eastAsia="Times New Roman" w:hAnsi="Times New Roman" w:cs="Times New Roman"/>
                  <w:sz w:val="28"/>
                  <w:szCs w:val="28"/>
                  <w:lang w:eastAsia="ru-RU"/>
                </w:rPr>
                <w:t xml:space="preserve">Надання допомоги на поховання деяких категорій </w:t>
              </w:r>
              <w:proofErr w:type="gramStart"/>
              <w:r w:rsidR="003D5A31" w:rsidRPr="00C75B1A">
                <w:rPr>
                  <w:rFonts w:ascii="Times New Roman" w:eastAsia="Times New Roman" w:hAnsi="Times New Roman" w:cs="Times New Roman"/>
                  <w:sz w:val="28"/>
                  <w:szCs w:val="28"/>
                  <w:lang w:eastAsia="ru-RU"/>
                </w:rPr>
                <w:t>осіб</w:t>
              </w:r>
              <w:proofErr w:type="gramEnd"/>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D527E9" w:rsidRPr="00C75B1A" w:rsidRDefault="003D5A31" w:rsidP="0071603B">
            <w:pPr>
              <w:rPr>
                <w:rFonts w:ascii="Times New Roman" w:eastAsia="Times New Roman" w:hAnsi="Times New Roman" w:cs="Times New Roman"/>
                <w:sz w:val="28"/>
                <w:szCs w:val="28"/>
                <w:lang w:eastAsia="ru-RU"/>
              </w:rPr>
            </w:pPr>
            <w:r w:rsidRPr="00C75B1A">
              <w:rPr>
                <w:rFonts w:ascii="Times New Roman" w:hAnsi="Times New Roman" w:cs="Times New Roman"/>
                <w:sz w:val="28"/>
                <w:szCs w:val="28"/>
              </w:rPr>
              <w:t>Постанова Кабінету Міні</w:t>
            </w:r>
            <w:proofErr w:type="gramStart"/>
            <w:r w:rsidRPr="00C75B1A">
              <w:rPr>
                <w:rFonts w:ascii="Times New Roman" w:hAnsi="Times New Roman" w:cs="Times New Roman"/>
                <w:sz w:val="28"/>
                <w:szCs w:val="28"/>
              </w:rPr>
              <w:t>стр</w:t>
            </w:r>
            <w:proofErr w:type="gramEnd"/>
            <w:r w:rsidRPr="00C75B1A">
              <w:rPr>
                <w:rFonts w:ascii="Times New Roman" w:hAnsi="Times New Roman" w:cs="Times New Roman"/>
                <w:sz w:val="28"/>
                <w:szCs w:val="28"/>
              </w:rPr>
              <w:t>ів України від 31.01.2007 № 99 «</w:t>
            </w:r>
            <w:r w:rsidRPr="00C75B1A">
              <w:rPr>
                <w:rFonts w:ascii="Times New Roman" w:hAnsi="Times New Roman" w:cs="Times New Roman"/>
                <w:bCs/>
                <w:sz w:val="28"/>
                <w:szCs w:val="28"/>
                <w:bdr w:val="none" w:sz="0" w:space="0" w:color="auto" w:frame="1"/>
                <w:shd w:val="clear" w:color="auto" w:fill="FFFFFF"/>
              </w:rPr>
              <w:t>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C75B1A">
              <w:rPr>
                <w:rFonts w:ascii="Times New Roman" w:hAnsi="Times New Roman" w:cs="Times New Roman"/>
                <w:sz w:val="28"/>
                <w:szCs w:val="28"/>
              </w:rPr>
              <w:t>»</w:t>
            </w:r>
          </w:p>
        </w:tc>
      </w:tr>
      <w:tr w:rsidR="00607A52" w:rsidRPr="00E10E02" w:rsidTr="00A23A2C">
        <w:tc>
          <w:tcPr>
            <w:tcW w:w="10010" w:type="dxa"/>
            <w:gridSpan w:val="4"/>
            <w:tcBorders>
              <w:right w:val="outset" w:sz="4" w:space="0" w:color="000000"/>
            </w:tcBorders>
          </w:tcPr>
          <w:p w:rsidR="00607A52" w:rsidRPr="0039555B" w:rsidRDefault="00607A52" w:rsidP="005B5571">
            <w:pPr>
              <w:spacing w:after="0" w:line="240" w:lineRule="auto"/>
              <w:ind w:left="113" w:right="113"/>
              <w:jc w:val="center"/>
              <w:rPr>
                <w:rFonts w:ascii="Times New Roman" w:eastAsia="Times New Roman" w:hAnsi="Times New Roman" w:cs="Times New Roman"/>
                <w:sz w:val="28"/>
                <w:szCs w:val="28"/>
                <w:lang w:val="uk-UA" w:eastAsia="ru-RU"/>
              </w:rPr>
            </w:pPr>
            <w:r w:rsidRPr="0039555B">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39555B">
              <w:rPr>
                <w:rFonts w:ascii="Times New Roman" w:hAnsi="Times New Roman" w:cs="Times New Roman"/>
                <w:b/>
                <w:sz w:val="28"/>
                <w:szCs w:val="28"/>
                <w:lang w:val="uk-UA"/>
              </w:rPr>
              <w:t xml:space="preserve">які </w:t>
            </w:r>
            <w:r w:rsidRPr="0039555B">
              <w:rPr>
                <w:rFonts w:ascii="Times New Roman" w:hAnsi="Times New Roman" w:cs="Times New Roman"/>
                <w:b/>
                <w:sz w:val="28"/>
                <w:szCs w:val="28"/>
                <w:lang w:val="uk-UA"/>
              </w:rPr>
              <w:lastRenderedPageBreak/>
              <w:t>випливають з розпорядження КМУ від 16.05.2014 р. №</w:t>
            </w:r>
            <w:r w:rsidR="00EA39EB">
              <w:rPr>
                <w:rFonts w:ascii="Times New Roman" w:hAnsi="Times New Roman" w:cs="Times New Roman"/>
                <w:b/>
                <w:sz w:val="28"/>
                <w:szCs w:val="28"/>
                <w:lang w:val="uk-UA"/>
              </w:rPr>
              <w:t xml:space="preserve"> </w:t>
            </w:r>
            <w:r w:rsidRPr="0039555B">
              <w:rPr>
                <w:rFonts w:ascii="Times New Roman" w:hAnsi="Times New Roman" w:cs="Times New Roman"/>
                <w:b/>
                <w:sz w:val="28"/>
                <w:szCs w:val="28"/>
                <w:lang w:val="uk-UA"/>
              </w:rPr>
              <w:t xml:space="preserve">523 </w:t>
            </w:r>
            <w:r w:rsidR="005B5571">
              <w:rPr>
                <w:rFonts w:ascii="Times New Roman" w:hAnsi="Times New Roman" w:cs="Times New Roman"/>
                <w:b/>
                <w:sz w:val="28"/>
                <w:szCs w:val="28"/>
                <w:lang w:val="uk-UA"/>
              </w:rPr>
              <w:t>(зі змінами)</w:t>
            </w:r>
          </w:p>
        </w:tc>
      </w:tr>
      <w:tr w:rsidR="00385A2D" w:rsidRPr="001A3372" w:rsidTr="0071603B">
        <w:trPr>
          <w:gridAfter w:val="1"/>
          <w:wAfter w:w="7" w:type="dxa"/>
        </w:trPr>
        <w:tc>
          <w:tcPr>
            <w:tcW w:w="706" w:type="dxa"/>
          </w:tcPr>
          <w:p w:rsidR="00607A52" w:rsidRPr="005B6E04" w:rsidRDefault="004E0AC6"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AB04E1">
              <w:rPr>
                <w:rFonts w:ascii="Times New Roman" w:hAnsi="Times New Roman"/>
                <w:sz w:val="28"/>
                <w:szCs w:val="28"/>
              </w:rPr>
              <w:t>0</w:t>
            </w:r>
            <w:r w:rsidR="00013A0D">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82589B" w:rsidP="005B5571">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hyperlink r:id="rId185" w:history="1">
              <w:r w:rsidR="005B5571" w:rsidRPr="004E0AC6">
                <w:rPr>
                  <w:rFonts w:ascii="Times New Roman" w:eastAsia="Times New Roman" w:hAnsi="Times New Roman" w:cs="Times New Roman"/>
                  <w:sz w:val="28"/>
                  <w:szCs w:val="28"/>
                  <w:lang w:eastAsia="ru-RU"/>
                </w:rPr>
                <w:t>Видача дозволу (санітарного паспорта) на роботи з радіоактивними речовинами та іншими джерелами іонізуючого випромінювання</w:t>
              </w:r>
            </w:hyperlink>
          </w:p>
          <w:p w:rsidR="00607A52" w:rsidRPr="004E0AC6" w:rsidRDefault="00607A52" w:rsidP="00D55AD9">
            <w:pPr>
              <w:pStyle w:val="a5"/>
              <w:ind w:left="159" w:right="142"/>
              <w:jc w:val="both"/>
              <w:rPr>
                <w:sz w:val="28"/>
                <w:szCs w:val="28"/>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b/>
                <w:sz w:val="28"/>
                <w:szCs w:val="28"/>
              </w:rPr>
            </w:pPr>
            <w:r w:rsidRPr="004E0AC6">
              <w:rPr>
                <w:sz w:val="28"/>
                <w:szCs w:val="28"/>
                <w:lang w:val="uk-UA"/>
              </w:rPr>
              <w:t>Закон України «Про забезпечення санітарного та епідемічного благополуччя населення»</w:t>
            </w:r>
          </w:p>
        </w:tc>
      </w:tr>
      <w:tr w:rsidR="00385A2D" w:rsidRPr="001A3372" w:rsidTr="0071603B">
        <w:trPr>
          <w:gridAfter w:val="1"/>
          <w:wAfter w:w="7" w:type="dxa"/>
        </w:trPr>
        <w:tc>
          <w:tcPr>
            <w:tcW w:w="706" w:type="dxa"/>
          </w:tcPr>
          <w:p w:rsidR="00607A52" w:rsidRPr="005B5571" w:rsidRDefault="004E0AC6"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607A52" w:rsidRPr="004E0AC6" w:rsidRDefault="0082589B" w:rsidP="005B5571">
            <w:pPr>
              <w:shd w:val="clear" w:color="auto" w:fill="FFFFFF"/>
              <w:spacing w:before="100" w:beforeAutospacing="1" w:after="100" w:afterAutospacing="1" w:line="240" w:lineRule="auto"/>
              <w:jc w:val="both"/>
              <w:rPr>
                <w:rFonts w:ascii="Times New Roman" w:hAnsi="Times New Roman" w:cs="Times New Roman"/>
                <w:sz w:val="28"/>
                <w:szCs w:val="28"/>
              </w:rPr>
            </w:pPr>
            <w:hyperlink r:id="rId186" w:history="1">
              <w:r w:rsidR="005B5571" w:rsidRPr="004E0AC6">
                <w:rPr>
                  <w:rFonts w:ascii="Times New Roman" w:eastAsia="Times New Roman" w:hAnsi="Times New Roman" w:cs="Times New Roman"/>
                  <w:sz w:val="28"/>
                  <w:szCs w:val="28"/>
                  <w:lang w:eastAsia="ru-RU"/>
                </w:rPr>
                <w:t>Видача експлуатаційного дозволу для провадження діяльності: на потужностях (об'єктах) з переробки неї</w:t>
              </w:r>
              <w:proofErr w:type="gramStart"/>
              <w:r w:rsidR="005B5571" w:rsidRPr="004E0AC6">
                <w:rPr>
                  <w:rFonts w:ascii="Times New Roman" w:eastAsia="Times New Roman" w:hAnsi="Times New Roman" w:cs="Times New Roman"/>
                  <w:sz w:val="28"/>
                  <w:szCs w:val="28"/>
                  <w:lang w:eastAsia="ru-RU"/>
                </w:rPr>
                <w:t>ст</w:t>
              </w:r>
              <w:proofErr w:type="gramEnd"/>
              <w:r w:rsidR="005B5571" w:rsidRPr="004E0AC6">
                <w:rPr>
                  <w:rFonts w:ascii="Times New Roman" w:eastAsia="Times New Roman" w:hAnsi="Times New Roman" w:cs="Times New Roman"/>
                  <w:sz w:val="28"/>
                  <w:szCs w:val="28"/>
                  <w:lang w:eastAsia="ru-RU"/>
                </w:rPr>
                <w:t>івних продуктів тваринного походження</w:t>
              </w:r>
            </w:hyperlink>
          </w:p>
        </w:tc>
        <w:tc>
          <w:tcPr>
            <w:tcW w:w="2834" w:type="dxa"/>
            <w:tcBorders>
              <w:top w:val="outset" w:sz="4" w:space="0" w:color="000000"/>
              <w:left w:val="outset" w:sz="4" w:space="0" w:color="000000"/>
              <w:bottom w:val="outset" w:sz="4" w:space="0" w:color="000000"/>
              <w:right w:val="outset" w:sz="4" w:space="0" w:color="000000"/>
            </w:tcBorders>
            <w:vAlign w:val="center"/>
          </w:tcPr>
          <w:p w:rsidR="00607A52" w:rsidRPr="004E0AC6" w:rsidRDefault="00607A52" w:rsidP="0071603B">
            <w:pPr>
              <w:pStyle w:val="a5"/>
              <w:ind w:left="159" w:right="142"/>
              <w:rPr>
                <w:sz w:val="28"/>
                <w:szCs w:val="28"/>
              </w:rPr>
            </w:pPr>
            <w:r w:rsidRPr="004E0AC6">
              <w:rPr>
                <w:sz w:val="28"/>
                <w:szCs w:val="28"/>
                <w:lang w:val="uk-UA"/>
              </w:rPr>
              <w:t>Закон України «Про ветеринарну медицину»</w:t>
            </w:r>
          </w:p>
        </w:tc>
      </w:tr>
      <w:tr w:rsidR="00385A2D" w:rsidRPr="001A3372" w:rsidTr="0071603B">
        <w:trPr>
          <w:gridAfter w:val="1"/>
          <w:wAfter w:w="7" w:type="dxa"/>
        </w:trPr>
        <w:tc>
          <w:tcPr>
            <w:tcW w:w="706" w:type="dxa"/>
          </w:tcPr>
          <w:p w:rsidR="00B70BDF" w:rsidRPr="009351F4" w:rsidRDefault="009351F4" w:rsidP="00013A0D">
            <w:pPr>
              <w:pStyle w:val="11"/>
              <w:tabs>
                <w:tab w:val="left" w:pos="456"/>
              </w:tabs>
              <w:spacing w:after="0" w:line="240" w:lineRule="auto"/>
              <w:ind w:left="0"/>
              <w:rPr>
                <w:rFonts w:ascii="Times New Roman" w:hAnsi="Times New Roman"/>
                <w:sz w:val="28"/>
                <w:szCs w:val="28"/>
              </w:rPr>
            </w:pPr>
            <w:r w:rsidRPr="009351F4">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6</w:t>
            </w:r>
            <w:r w:rsidRPr="009351F4">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82589B" w:rsidP="005B557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187" w:history="1">
              <w:r w:rsidR="005B5571" w:rsidRPr="004E0AC6">
                <w:rPr>
                  <w:rFonts w:ascii="Times New Roman" w:eastAsia="Times New Roman" w:hAnsi="Times New Roman" w:cs="Times New Roman"/>
                  <w:sz w:val="28"/>
                  <w:szCs w:val="28"/>
                  <w:lang w:val="uk-UA" w:eastAsia="ru-RU"/>
                </w:rPr>
                <w:t>Видача експлуатаційного дозволу оператором ринку, що провадить діяльність, пов’язану з виробництвом та/або зберіганням харчових продуктів тваринного походження</w:t>
              </w:r>
            </w:hyperlink>
          </w:p>
          <w:p w:rsidR="00B70BDF" w:rsidRPr="004E0AC6" w:rsidRDefault="00B70BDF" w:rsidP="005B5571">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B70BDF" w:rsidRPr="004E0AC6" w:rsidRDefault="00B70BDF" w:rsidP="0071603B">
            <w:pPr>
              <w:pStyle w:val="a5"/>
              <w:ind w:left="159" w:right="142"/>
              <w:rPr>
                <w:sz w:val="28"/>
                <w:szCs w:val="28"/>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82589B" w:rsidTr="0071603B">
        <w:trPr>
          <w:gridAfter w:val="1"/>
          <w:wAfter w:w="7" w:type="dxa"/>
        </w:trPr>
        <w:tc>
          <w:tcPr>
            <w:tcW w:w="706" w:type="dxa"/>
          </w:tcPr>
          <w:p w:rsidR="00B70BDF" w:rsidRPr="005B5571" w:rsidRDefault="009351F4"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82589B" w:rsidP="00D55AD9">
            <w:pPr>
              <w:pStyle w:val="a5"/>
              <w:jc w:val="both"/>
              <w:rPr>
                <w:sz w:val="28"/>
                <w:szCs w:val="28"/>
                <w:lang w:val="uk-UA"/>
              </w:rPr>
            </w:pPr>
            <w:hyperlink r:id="rId188" w:history="1">
              <w:r w:rsidR="00B70BDF" w:rsidRPr="00B604DA">
                <w:rPr>
                  <w:sz w:val="28"/>
                  <w:szCs w:val="28"/>
                  <w:lang w:val="uk-UA"/>
                </w:rPr>
                <w:t>Переоформлення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82589B" w:rsidTr="0071603B">
        <w:trPr>
          <w:gridAfter w:val="1"/>
          <w:wAfter w:w="7" w:type="dxa"/>
        </w:trPr>
        <w:tc>
          <w:tcPr>
            <w:tcW w:w="706" w:type="dxa"/>
          </w:tcPr>
          <w:p w:rsidR="00B70BDF" w:rsidRPr="005B5571" w:rsidRDefault="009351F4"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70BDF" w:rsidRPr="00B604DA" w:rsidRDefault="0082589B" w:rsidP="00D55AD9">
            <w:pPr>
              <w:pStyle w:val="a5"/>
              <w:jc w:val="both"/>
              <w:rPr>
                <w:sz w:val="28"/>
                <w:szCs w:val="28"/>
                <w:lang w:val="uk-UA"/>
              </w:rPr>
            </w:pPr>
            <w:hyperlink r:id="rId189" w:history="1">
              <w:r w:rsidR="00B70BDF" w:rsidRPr="00B604DA">
                <w:rPr>
                  <w:sz w:val="28"/>
                  <w:szCs w:val="28"/>
                  <w:lang w:val="uk-UA"/>
                </w:rPr>
                <w:t>Анулювання експлуатаційного дозволу оператору ринку, що провадить діяльність, пов’язану з виробництвом та/або зберіганням харчових продуктів тваринного походження</w:t>
              </w:r>
            </w:hyperlink>
          </w:p>
        </w:tc>
        <w:tc>
          <w:tcPr>
            <w:tcW w:w="2834" w:type="dxa"/>
            <w:vMerge/>
            <w:tcBorders>
              <w:left w:val="outset" w:sz="4" w:space="0" w:color="000000"/>
              <w:bottom w:val="outset" w:sz="4" w:space="0" w:color="000000"/>
              <w:right w:val="outset" w:sz="4" w:space="0" w:color="000000"/>
            </w:tcBorders>
            <w:vAlign w:val="center"/>
          </w:tcPr>
          <w:p w:rsidR="00B70BDF" w:rsidRPr="004E0AC6" w:rsidRDefault="00B70BDF"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0</w:t>
            </w:r>
            <w:r w:rsidR="00013A0D">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4E0AC6" w:rsidRDefault="0082589B"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90" w:history="1">
              <w:r w:rsidR="005B5571" w:rsidRPr="004E0AC6">
                <w:rPr>
                  <w:rFonts w:ascii="Times New Roman" w:eastAsia="Times New Roman" w:hAnsi="Times New Roman" w:cs="Times New Roman"/>
                  <w:sz w:val="28"/>
                  <w:szCs w:val="28"/>
                  <w:lang w:eastAsia="ru-RU"/>
                </w:rPr>
                <w:t>Державна реєстрація потужностей операторі</w:t>
              </w:r>
              <w:proofErr w:type="gramStart"/>
              <w:r w:rsidR="005B5571" w:rsidRPr="004E0AC6">
                <w:rPr>
                  <w:rFonts w:ascii="Times New Roman" w:eastAsia="Times New Roman" w:hAnsi="Times New Roman" w:cs="Times New Roman"/>
                  <w:sz w:val="28"/>
                  <w:szCs w:val="28"/>
                  <w:lang w:eastAsia="ru-RU"/>
                </w:rPr>
                <w:t>в</w:t>
              </w:r>
              <w:proofErr w:type="gramEnd"/>
              <w:r w:rsidR="005B5571" w:rsidRPr="004E0AC6">
                <w:rPr>
                  <w:rFonts w:ascii="Times New Roman" w:eastAsia="Times New Roman" w:hAnsi="Times New Roman" w:cs="Times New Roman"/>
                  <w:sz w:val="28"/>
                  <w:szCs w:val="28"/>
                  <w:lang w:eastAsia="ru-RU"/>
                </w:rPr>
                <w:t xml:space="preserve"> ринку</w:t>
              </w:r>
            </w:hyperlink>
          </w:p>
          <w:p w:rsidR="005B5571" w:rsidRPr="004E0AC6" w:rsidRDefault="005B5571" w:rsidP="005A530A">
            <w:pPr>
              <w:pStyle w:val="a5"/>
              <w:jc w:val="both"/>
            </w:pPr>
          </w:p>
        </w:tc>
        <w:tc>
          <w:tcPr>
            <w:tcW w:w="2834" w:type="dxa"/>
            <w:vMerge w:val="restart"/>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p w:rsidR="00735429" w:rsidRPr="004E0AC6" w:rsidRDefault="00735429"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013A0D">
              <w:rPr>
                <w:rFonts w:ascii="Times New Roman" w:hAnsi="Times New Roman"/>
                <w:sz w:val="28"/>
                <w:szCs w:val="28"/>
              </w:rPr>
              <w:t>10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5B5571" w:rsidRPr="00B604DA" w:rsidRDefault="0082589B" w:rsidP="005A530A">
            <w:pPr>
              <w:pStyle w:val="a5"/>
              <w:jc w:val="both"/>
              <w:rPr>
                <w:sz w:val="28"/>
                <w:szCs w:val="28"/>
              </w:rPr>
            </w:pPr>
            <w:hyperlink r:id="rId191" w:history="1">
              <w:r w:rsidR="00735429" w:rsidRPr="00B604DA">
                <w:rPr>
                  <w:sz w:val="28"/>
                  <w:szCs w:val="28"/>
                </w:rPr>
                <w:t>Внесення змін до відомостей Державного реєстру потужностей операторі</w:t>
              </w:r>
              <w:proofErr w:type="gramStart"/>
              <w:r w:rsidR="00735429" w:rsidRPr="00B604DA">
                <w:rPr>
                  <w:sz w:val="28"/>
                  <w:szCs w:val="28"/>
                </w:rPr>
                <w:t>в</w:t>
              </w:r>
              <w:proofErr w:type="gramEnd"/>
              <w:r w:rsidR="00735429" w:rsidRPr="00B604DA">
                <w:rPr>
                  <w:sz w:val="28"/>
                  <w:szCs w:val="28"/>
                </w:rPr>
                <w:t xml:space="preserve"> ринку</w:t>
              </w:r>
            </w:hyperlink>
          </w:p>
        </w:tc>
        <w:tc>
          <w:tcPr>
            <w:tcW w:w="2834" w:type="dxa"/>
            <w:vMerge/>
            <w:tcBorders>
              <w:left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013A0D">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013A0D">
              <w:rPr>
                <w:rFonts w:ascii="Times New Roman" w:hAnsi="Times New Roman"/>
                <w:sz w:val="28"/>
                <w:szCs w:val="28"/>
              </w:rPr>
              <w:t>11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82589B" w:rsidP="005A530A">
            <w:pPr>
              <w:shd w:val="clear" w:color="auto" w:fill="FFFFFF"/>
              <w:spacing w:before="100" w:beforeAutospacing="1" w:after="100" w:afterAutospacing="1" w:line="240" w:lineRule="auto"/>
              <w:jc w:val="both"/>
              <w:rPr>
                <w:lang w:val="uk-UA"/>
              </w:rPr>
            </w:pPr>
            <w:hyperlink r:id="rId192" w:history="1">
              <w:r w:rsidR="00735429" w:rsidRPr="004E0AC6">
                <w:rPr>
                  <w:rFonts w:ascii="Times New Roman" w:eastAsia="Times New Roman" w:hAnsi="Times New Roman" w:cs="Times New Roman"/>
                  <w:sz w:val="28"/>
                  <w:szCs w:val="28"/>
                  <w:lang w:eastAsia="ru-RU"/>
                </w:rPr>
                <w:t>Внесення відомостей про припинення використання потужності до Державного реєстру потужностей операторі</w:t>
              </w:r>
              <w:proofErr w:type="gramStart"/>
              <w:r w:rsidR="00735429" w:rsidRPr="004E0AC6">
                <w:rPr>
                  <w:rFonts w:ascii="Times New Roman" w:eastAsia="Times New Roman" w:hAnsi="Times New Roman" w:cs="Times New Roman"/>
                  <w:sz w:val="28"/>
                  <w:szCs w:val="28"/>
                  <w:lang w:eastAsia="ru-RU"/>
                </w:rPr>
                <w:t>в</w:t>
              </w:r>
              <w:proofErr w:type="gramEnd"/>
              <w:r w:rsidR="00735429" w:rsidRPr="004E0AC6">
                <w:rPr>
                  <w:rFonts w:ascii="Times New Roman" w:eastAsia="Times New Roman" w:hAnsi="Times New Roman" w:cs="Times New Roman"/>
                  <w:sz w:val="28"/>
                  <w:szCs w:val="28"/>
                  <w:lang w:eastAsia="ru-RU"/>
                </w:rPr>
                <w:t xml:space="preserve"> ринку використання потужності</w:t>
              </w:r>
            </w:hyperlink>
          </w:p>
        </w:tc>
        <w:tc>
          <w:tcPr>
            <w:tcW w:w="2834" w:type="dxa"/>
            <w:vMerge/>
            <w:tcBorders>
              <w:left w:val="outset" w:sz="4" w:space="0" w:color="000000"/>
              <w:bottom w:val="outset" w:sz="4" w:space="0" w:color="000000"/>
              <w:right w:val="outset" w:sz="4" w:space="0" w:color="000000"/>
            </w:tcBorders>
            <w:vAlign w:val="center"/>
          </w:tcPr>
          <w:p w:rsidR="005B5571" w:rsidRPr="004E0AC6" w:rsidRDefault="005B5571" w:rsidP="0071603B">
            <w:pPr>
              <w:pStyle w:val="a5"/>
              <w:ind w:left="159" w:right="142"/>
              <w:rPr>
                <w:sz w:val="28"/>
                <w:szCs w:val="28"/>
                <w:lang w:val="uk-UA"/>
              </w:rPr>
            </w:pPr>
          </w:p>
        </w:tc>
      </w:tr>
      <w:tr w:rsidR="00385A2D" w:rsidRPr="00AA01F6" w:rsidTr="0071603B">
        <w:trPr>
          <w:gridAfter w:val="1"/>
          <w:wAfter w:w="7" w:type="dxa"/>
        </w:trPr>
        <w:tc>
          <w:tcPr>
            <w:tcW w:w="706" w:type="dxa"/>
          </w:tcPr>
          <w:p w:rsidR="005B5571" w:rsidRPr="005B5571"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35429" w:rsidRPr="004E0AC6" w:rsidRDefault="0082589B" w:rsidP="005A530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93" w:history="1">
              <w:r w:rsidR="00735429" w:rsidRPr="004E0AC6">
                <w:rPr>
                  <w:rFonts w:ascii="Times New Roman" w:eastAsia="Times New Roman" w:hAnsi="Times New Roman" w:cs="Times New Roman"/>
                  <w:sz w:val="28"/>
                  <w:szCs w:val="28"/>
                  <w:lang w:eastAsia="ru-RU"/>
                </w:rPr>
                <w:t>Затвердження експортної потужності</w:t>
              </w:r>
            </w:hyperlink>
          </w:p>
          <w:p w:rsidR="005B5571" w:rsidRPr="004E0AC6" w:rsidRDefault="005B5571" w:rsidP="005A530A">
            <w:pPr>
              <w:pStyle w:val="a5"/>
              <w:jc w:val="both"/>
            </w:pPr>
          </w:p>
        </w:tc>
        <w:tc>
          <w:tcPr>
            <w:tcW w:w="2834" w:type="dxa"/>
            <w:tcBorders>
              <w:left w:val="outset" w:sz="4" w:space="0" w:color="000000"/>
              <w:bottom w:val="outset" w:sz="4" w:space="0" w:color="000000"/>
              <w:right w:val="outset" w:sz="4" w:space="0" w:color="000000"/>
            </w:tcBorders>
            <w:vAlign w:val="center"/>
          </w:tcPr>
          <w:p w:rsidR="005B5571" w:rsidRPr="004E0AC6" w:rsidRDefault="00735429" w:rsidP="0071603B">
            <w:pPr>
              <w:pStyle w:val="a5"/>
              <w:ind w:left="159" w:right="142"/>
              <w:rPr>
                <w:sz w:val="28"/>
                <w:szCs w:val="28"/>
                <w:lang w:val="uk-UA"/>
              </w:rPr>
            </w:pPr>
            <w:r w:rsidRPr="004E0AC6">
              <w:rPr>
                <w:sz w:val="28"/>
                <w:szCs w:val="28"/>
                <w:lang w:val="uk-UA"/>
              </w:rPr>
              <w:t>Закон України «Про основні принципи та вимоги до безпечності та якості харчових продуктів»</w:t>
            </w:r>
          </w:p>
        </w:tc>
      </w:tr>
      <w:tr w:rsidR="00385A2D" w:rsidRPr="00AA01F6" w:rsidTr="0071603B">
        <w:trPr>
          <w:gridAfter w:val="1"/>
          <w:wAfter w:w="7" w:type="dxa"/>
        </w:trPr>
        <w:tc>
          <w:tcPr>
            <w:tcW w:w="706" w:type="dxa"/>
          </w:tcPr>
          <w:p w:rsidR="00B210C5" w:rsidRPr="005B5571"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B210C5">
            <w:pPr>
              <w:pStyle w:val="a5"/>
              <w:jc w:val="both"/>
              <w:rPr>
                <w:sz w:val="28"/>
                <w:szCs w:val="28"/>
              </w:rPr>
            </w:pPr>
            <w:r w:rsidRPr="004E0AC6">
              <w:rPr>
                <w:sz w:val="28"/>
                <w:szCs w:val="28"/>
                <w:lang w:val="uk-UA"/>
              </w:rPr>
              <w:t>Видача с</w:t>
            </w:r>
            <w:r w:rsidRPr="004E0AC6">
              <w:rPr>
                <w:sz w:val="28"/>
                <w:szCs w:val="28"/>
              </w:rPr>
              <w:t>ертифікат</w:t>
            </w:r>
            <w:r w:rsidRPr="004E0AC6">
              <w:rPr>
                <w:sz w:val="28"/>
                <w:szCs w:val="28"/>
                <w:lang w:val="uk-UA"/>
              </w:rPr>
              <w:t>а</w:t>
            </w:r>
            <w:r w:rsidRPr="004E0AC6">
              <w:rPr>
                <w:sz w:val="28"/>
                <w:szCs w:val="28"/>
              </w:rPr>
              <w:t xml:space="preserve"> племінних (генетичних) ресурсів</w:t>
            </w:r>
          </w:p>
        </w:tc>
        <w:tc>
          <w:tcPr>
            <w:tcW w:w="2834" w:type="dxa"/>
            <w:tcBorders>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«Про племінну справу у тваринництві»</w:t>
            </w:r>
          </w:p>
        </w:tc>
      </w:tr>
      <w:tr w:rsidR="00385A2D" w:rsidRPr="001A3372" w:rsidTr="0071603B">
        <w:trPr>
          <w:gridAfter w:val="1"/>
          <w:wAfter w:w="7" w:type="dxa"/>
        </w:trPr>
        <w:tc>
          <w:tcPr>
            <w:tcW w:w="706" w:type="dxa"/>
          </w:tcPr>
          <w:p w:rsidR="00B210C5" w:rsidRPr="005B5571"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AB04E1">
              <w:rPr>
                <w:rFonts w:ascii="Times New Roman" w:hAnsi="Times New Roman"/>
                <w:sz w:val="28"/>
                <w:szCs w:val="28"/>
              </w:rPr>
              <w:t>1</w:t>
            </w:r>
            <w:r w:rsidR="008B202E">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B70BDF">
            <w:pPr>
              <w:pStyle w:val="a5"/>
              <w:jc w:val="both"/>
              <w:rPr>
                <w:sz w:val="28"/>
                <w:szCs w:val="28"/>
              </w:rPr>
            </w:pPr>
            <w:r w:rsidRPr="004E0AC6">
              <w:rPr>
                <w:sz w:val="28"/>
                <w:szCs w:val="28"/>
                <w:lang w:val="uk-UA"/>
              </w:rPr>
              <w:t>Видача д</w:t>
            </w:r>
            <w:r w:rsidRPr="004E0AC6">
              <w:rPr>
                <w:sz w:val="28"/>
                <w:szCs w:val="28"/>
              </w:rPr>
              <w:t>озв</w:t>
            </w:r>
            <w:r w:rsidRPr="004E0AC6">
              <w:rPr>
                <w:sz w:val="28"/>
                <w:szCs w:val="28"/>
                <w:lang w:val="uk-UA"/>
              </w:rPr>
              <w:t>о</w:t>
            </w:r>
            <w:r w:rsidRPr="004E0AC6">
              <w:rPr>
                <w:sz w:val="28"/>
                <w:szCs w:val="28"/>
              </w:rPr>
              <w:t>л</w:t>
            </w:r>
            <w:r w:rsidRPr="004E0AC6">
              <w:rPr>
                <w:sz w:val="28"/>
                <w:szCs w:val="28"/>
                <w:lang w:val="uk-UA"/>
              </w:rPr>
              <w:t>у</w:t>
            </w:r>
            <w:r w:rsidRPr="004E0AC6">
              <w:rPr>
                <w:sz w:val="28"/>
                <w:szCs w:val="28"/>
              </w:rPr>
              <w:t xml:space="preserve"> на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1A3372" w:rsidTr="0071603B">
        <w:trPr>
          <w:gridAfter w:val="1"/>
          <w:wAfter w:w="7" w:type="dxa"/>
        </w:trPr>
        <w:tc>
          <w:tcPr>
            <w:tcW w:w="706" w:type="dxa"/>
          </w:tcPr>
          <w:p w:rsidR="00B210C5" w:rsidRPr="005B5571"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rPr>
            </w:pPr>
            <w:r w:rsidRPr="004E0AC6">
              <w:rPr>
                <w:rFonts w:ascii="Times New Roman" w:hAnsi="Times New Roman" w:cs="Times New Roman"/>
                <w:sz w:val="28"/>
                <w:szCs w:val="28"/>
              </w:rPr>
              <w:t xml:space="preserve">Анулювання дозволу </w:t>
            </w:r>
            <w:proofErr w:type="gramStart"/>
            <w:r w:rsidRPr="004E0AC6">
              <w:rPr>
                <w:rFonts w:ascii="Times New Roman" w:hAnsi="Times New Roman" w:cs="Times New Roman"/>
                <w:sz w:val="28"/>
                <w:szCs w:val="28"/>
              </w:rPr>
              <w:t>на</w:t>
            </w:r>
            <w:proofErr w:type="gramEnd"/>
            <w:r w:rsidRPr="004E0AC6">
              <w:rPr>
                <w:rFonts w:ascii="Times New Roman" w:hAnsi="Times New Roman" w:cs="Times New Roman"/>
                <w:sz w:val="28"/>
                <w:szCs w:val="28"/>
              </w:rPr>
              <w:t xml:space="preserve"> спеціальне водокористування</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Водний кодекс України</w:t>
            </w:r>
          </w:p>
        </w:tc>
      </w:tr>
      <w:tr w:rsidR="00385A2D" w:rsidRPr="00834338" w:rsidTr="0071603B">
        <w:trPr>
          <w:gridAfter w:val="1"/>
          <w:wAfter w:w="7" w:type="dxa"/>
        </w:trPr>
        <w:tc>
          <w:tcPr>
            <w:tcW w:w="706" w:type="dxa"/>
          </w:tcPr>
          <w:p w:rsidR="00B210C5" w:rsidRPr="005B6E04"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105510">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Видача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9351F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834338" w:rsidTr="0071603B">
        <w:trPr>
          <w:gridAfter w:val="1"/>
          <w:wAfter w:w="7" w:type="dxa"/>
        </w:trPr>
        <w:tc>
          <w:tcPr>
            <w:tcW w:w="706" w:type="dxa"/>
          </w:tcPr>
          <w:p w:rsidR="00B210C5"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sz w:val="28"/>
                <w:szCs w:val="28"/>
                <w:lang w:val="uk-UA"/>
              </w:rPr>
            </w:pPr>
            <w:r w:rsidRPr="004E0AC6">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B210C5" w:rsidRPr="004E0AC6" w:rsidRDefault="00B210C5" w:rsidP="00D55AD9">
            <w:pPr>
              <w:spacing w:after="0"/>
              <w:jc w:val="both"/>
              <w:rPr>
                <w:rFonts w:ascii="Times New Roman" w:hAnsi="Times New Roman" w:cs="Times New Roman"/>
                <w:sz w:val="28"/>
                <w:szCs w:val="28"/>
                <w:lang w:val="uk-UA"/>
              </w:rPr>
            </w:pP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color w:val="000000"/>
                <w:sz w:val="28"/>
                <w:szCs w:val="28"/>
                <w:shd w:val="clear" w:color="auto" w:fill="FFFFFF"/>
                <w:lang w:val="uk-UA"/>
              </w:rPr>
            </w:pPr>
            <w:r w:rsidRPr="004E0AC6">
              <w:rPr>
                <w:color w:val="000000"/>
                <w:sz w:val="28"/>
                <w:szCs w:val="28"/>
                <w:shd w:val="clear" w:color="auto" w:fill="FFFFFF"/>
              </w:rPr>
              <w:t xml:space="preserve">Закон України </w:t>
            </w:r>
            <w:r w:rsidRPr="004E0AC6">
              <w:rPr>
                <w:color w:val="000000"/>
                <w:sz w:val="28"/>
                <w:szCs w:val="28"/>
                <w:shd w:val="clear" w:color="auto" w:fill="FFFFFF"/>
                <w:lang w:val="uk-UA"/>
              </w:rPr>
              <w:t>«</w:t>
            </w:r>
            <w:r w:rsidRPr="004E0AC6">
              <w:rPr>
                <w:color w:val="000000"/>
                <w:sz w:val="28"/>
                <w:szCs w:val="28"/>
                <w:shd w:val="clear" w:color="auto" w:fill="FFFFFF"/>
              </w:rPr>
              <w:t>Про рибне господарство, промислове рибальство та охорону водних біоресурсі</w:t>
            </w:r>
            <w:proofErr w:type="gramStart"/>
            <w:r w:rsidRPr="004E0AC6">
              <w:rPr>
                <w:color w:val="000000"/>
                <w:sz w:val="28"/>
                <w:szCs w:val="28"/>
                <w:shd w:val="clear" w:color="auto" w:fill="FFFFFF"/>
              </w:rPr>
              <w:t>в</w:t>
            </w:r>
            <w:proofErr w:type="gramEnd"/>
            <w:r w:rsidRPr="004E0AC6">
              <w:rPr>
                <w:color w:val="000000"/>
                <w:sz w:val="28"/>
                <w:szCs w:val="28"/>
                <w:shd w:val="clear" w:color="auto" w:fill="FFFFFF"/>
                <w:lang w:val="uk-UA"/>
              </w:rPr>
              <w:t>»</w:t>
            </w:r>
          </w:p>
        </w:tc>
      </w:tr>
      <w:tr w:rsidR="00385A2D" w:rsidRPr="001A3372" w:rsidTr="0071603B">
        <w:trPr>
          <w:gridAfter w:val="1"/>
          <w:wAfter w:w="7" w:type="dxa"/>
          <w:trHeight w:val="1357"/>
        </w:trPr>
        <w:tc>
          <w:tcPr>
            <w:tcW w:w="706" w:type="dxa"/>
          </w:tcPr>
          <w:p w:rsidR="002F6624"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1</w:t>
            </w:r>
            <w:r w:rsidR="008B202E">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C020D1">
            <w:pPr>
              <w:spacing w:after="0"/>
              <w:jc w:val="both"/>
              <w:rPr>
                <w:sz w:val="28"/>
                <w:szCs w:val="28"/>
                <w:lang w:val="uk-UA"/>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 </w:t>
            </w:r>
          </w:p>
        </w:tc>
        <w:tc>
          <w:tcPr>
            <w:tcW w:w="2834" w:type="dxa"/>
            <w:vMerge w:val="restart"/>
            <w:tcBorders>
              <w:top w:val="outset" w:sz="4" w:space="0" w:color="000000"/>
              <w:left w:val="outset" w:sz="4" w:space="0" w:color="000000"/>
              <w:right w:val="outset" w:sz="4" w:space="0" w:color="000000"/>
            </w:tcBorders>
            <w:vAlign w:val="center"/>
          </w:tcPr>
          <w:p w:rsidR="002F6624" w:rsidRPr="004E0AC6" w:rsidRDefault="002F6624" w:rsidP="0071603B">
            <w:pPr>
              <w:pStyle w:val="a5"/>
              <w:ind w:left="159" w:right="142"/>
              <w:rPr>
                <w:sz w:val="28"/>
                <w:szCs w:val="28"/>
              </w:rPr>
            </w:pPr>
            <w:r w:rsidRPr="004E0AC6">
              <w:rPr>
                <w:sz w:val="28"/>
                <w:szCs w:val="28"/>
                <w:lang w:val="uk-UA"/>
              </w:rPr>
              <w:t xml:space="preserve">Закон України </w:t>
            </w:r>
            <w:r w:rsidRPr="004E0AC6">
              <w:rPr>
                <w:sz w:val="28"/>
                <w:szCs w:val="28"/>
              </w:rPr>
              <w:t>«Про природно-заповідний фонд України»</w:t>
            </w:r>
          </w:p>
        </w:tc>
      </w:tr>
      <w:tr w:rsidR="00385A2D" w:rsidRPr="001A3372" w:rsidTr="0071603B">
        <w:trPr>
          <w:gridAfter w:val="1"/>
          <w:wAfter w:w="7" w:type="dxa"/>
          <w:trHeight w:val="1122"/>
        </w:trPr>
        <w:tc>
          <w:tcPr>
            <w:tcW w:w="706" w:type="dxa"/>
          </w:tcPr>
          <w:p w:rsidR="002F6624"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20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2F6624" w:rsidRPr="004E0AC6" w:rsidRDefault="002F6624" w:rsidP="00C020D1">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Анулювання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w:t>
            </w:r>
            <w:r w:rsidRPr="004E0AC6">
              <w:rPr>
                <w:rFonts w:ascii="Times New Roman" w:hAnsi="Times New Roman" w:cs="Times New Roman"/>
                <w:sz w:val="28"/>
                <w:szCs w:val="28"/>
              </w:rPr>
              <w:t>л</w:t>
            </w:r>
            <w:r w:rsidRPr="004E0AC6">
              <w:rPr>
                <w:rFonts w:ascii="Times New Roman" w:hAnsi="Times New Roman" w:cs="Times New Roman"/>
                <w:sz w:val="28"/>
                <w:szCs w:val="28"/>
                <w:lang w:val="uk-UA"/>
              </w:rPr>
              <w:t>у</w:t>
            </w:r>
            <w:r w:rsidRPr="004E0AC6">
              <w:rPr>
                <w:rFonts w:ascii="Times New Roman" w:hAnsi="Times New Roman" w:cs="Times New Roman"/>
                <w:sz w:val="28"/>
                <w:szCs w:val="28"/>
              </w:rPr>
              <w:t xml:space="preserve"> на спеціальне використання природних ресурсів у межах територій та об’єктів природно-заповідного фонду</w:t>
            </w:r>
          </w:p>
        </w:tc>
        <w:tc>
          <w:tcPr>
            <w:tcW w:w="2834" w:type="dxa"/>
            <w:vMerge/>
            <w:tcBorders>
              <w:left w:val="outset" w:sz="4" w:space="0" w:color="000000"/>
              <w:bottom w:val="outset" w:sz="4" w:space="0" w:color="000000"/>
              <w:right w:val="outset" w:sz="4" w:space="0" w:color="000000"/>
            </w:tcBorders>
            <w:vAlign w:val="center"/>
          </w:tcPr>
          <w:p w:rsidR="002F6624" w:rsidRPr="004E0AC6" w:rsidRDefault="002F6624" w:rsidP="0071603B">
            <w:pPr>
              <w:pStyle w:val="a5"/>
              <w:ind w:left="159" w:right="142"/>
              <w:rPr>
                <w:sz w:val="28"/>
                <w:szCs w:val="28"/>
                <w:lang w:val="uk-UA"/>
              </w:rPr>
            </w:pPr>
          </w:p>
        </w:tc>
      </w:tr>
      <w:tr w:rsidR="00385A2D" w:rsidRPr="001A3372" w:rsidTr="0071603B">
        <w:trPr>
          <w:gridAfter w:val="1"/>
          <w:wAfter w:w="7" w:type="dxa"/>
        </w:trPr>
        <w:tc>
          <w:tcPr>
            <w:tcW w:w="706" w:type="dxa"/>
          </w:tcPr>
          <w:p w:rsidR="00B210C5"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21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pStyle w:val="a5"/>
              <w:jc w:val="both"/>
              <w:rPr>
                <w:sz w:val="28"/>
                <w:szCs w:val="28"/>
                <w:lang w:val="uk-UA"/>
              </w:rPr>
            </w:pPr>
            <w:r w:rsidRPr="004E0AC6">
              <w:rPr>
                <w:sz w:val="28"/>
                <w:szCs w:val="28"/>
                <w:lang w:val="uk-UA"/>
              </w:rPr>
              <w:t>Реєстрація д</w:t>
            </w:r>
            <w:r w:rsidRPr="004E0AC6">
              <w:rPr>
                <w:sz w:val="28"/>
                <w:szCs w:val="28"/>
              </w:rPr>
              <w:t>еклараці</w:t>
            </w:r>
            <w:r w:rsidRPr="004E0AC6">
              <w:rPr>
                <w:sz w:val="28"/>
                <w:szCs w:val="28"/>
                <w:lang w:val="uk-UA"/>
              </w:rPr>
              <w:t>ї</w:t>
            </w:r>
            <w:r w:rsidRPr="004E0AC6">
              <w:rPr>
                <w:sz w:val="28"/>
                <w:szCs w:val="28"/>
              </w:rPr>
              <w:t xml:space="preserve"> про відходи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rPr>
            </w:pPr>
            <w:r w:rsidRPr="004E0AC6">
              <w:rPr>
                <w:sz w:val="28"/>
                <w:szCs w:val="28"/>
              </w:rPr>
              <w:t>Закон України «</w:t>
            </w:r>
            <w:proofErr w:type="gramStart"/>
            <w:r w:rsidRPr="004E0AC6">
              <w:rPr>
                <w:sz w:val="28"/>
                <w:szCs w:val="28"/>
              </w:rPr>
              <w:t>Про</w:t>
            </w:r>
            <w:proofErr w:type="gramEnd"/>
            <w:r w:rsidRPr="004E0AC6">
              <w:rPr>
                <w:sz w:val="28"/>
                <w:szCs w:val="28"/>
              </w:rPr>
              <w:t xml:space="preserve"> відходи»</w:t>
            </w:r>
          </w:p>
        </w:tc>
      </w:tr>
      <w:tr w:rsidR="00385A2D" w:rsidRPr="00A90D6B" w:rsidTr="0071603B">
        <w:trPr>
          <w:gridAfter w:val="1"/>
          <w:wAfter w:w="7" w:type="dxa"/>
        </w:trPr>
        <w:tc>
          <w:tcPr>
            <w:tcW w:w="706" w:type="dxa"/>
          </w:tcPr>
          <w:p w:rsidR="00C020D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C020D1" w:rsidP="00D55AD9">
            <w:pPr>
              <w:spacing w:after="0"/>
              <w:jc w:val="both"/>
              <w:rPr>
                <w:rFonts w:ascii="Times New Roman" w:hAnsi="Times New Roman" w:cs="Times New Roman"/>
                <w:sz w:val="28"/>
                <w:szCs w:val="28"/>
              </w:rPr>
            </w:pPr>
            <w:r w:rsidRPr="004E0AC6">
              <w:rPr>
                <w:rFonts w:ascii="Times New Roman" w:hAnsi="Times New Roman" w:cs="Times New Roman"/>
                <w:sz w:val="28"/>
                <w:szCs w:val="28"/>
                <w:lang w:val="uk-UA"/>
              </w:rPr>
              <w:t>Видача д</w:t>
            </w:r>
            <w:r w:rsidRPr="004E0AC6">
              <w:rPr>
                <w:rFonts w:ascii="Times New Roman" w:hAnsi="Times New Roman" w:cs="Times New Roman"/>
                <w:sz w:val="28"/>
                <w:szCs w:val="28"/>
              </w:rPr>
              <w:t>озв</w:t>
            </w:r>
            <w:r w:rsidRPr="004E0AC6">
              <w:rPr>
                <w:rFonts w:ascii="Times New Roman" w:hAnsi="Times New Roman" w:cs="Times New Roman"/>
                <w:sz w:val="28"/>
                <w:szCs w:val="28"/>
                <w:lang w:val="uk-UA"/>
              </w:rPr>
              <w:t>олу</w:t>
            </w:r>
            <w:r w:rsidRPr="004E0AC6">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C020D1" w:rsidRPr="004E0AC6" w:rsidRDefault="00C020D1" w:rsidP="00D55AD9">
            <w:pPr>
              <w:pStyle w:val="a5"/>
              <w:jc w:val="both"/>
              <w:rPr>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C020D1" w:rsidRPr="004E0AC6" w:rsidRDefault="00C020D1" w:rsidP="0071603B">
            <w:pPr>
              <w:pStyle w:val="a5"/>
              <w:ind w:left="159" w:right="142"/>
              <w:rPr>
                <w:sz w:val="28"/>
                <w:szCs w:val="28"/>
                <w:lang w:val="uk-UA"/>
              </w:rPr>
            </w:pPr>
            <w:r w:rsidRPr="004E0AC6">
              <w:rPr>
                <w:sz w:val="28"/>
                <w:szCs w:val="28"/>
              </w:rPr>
              <w:t xml:space="preserve">Закон України «Про охорону </w:t>
            </w:r>
            <w:proofErr w:type="gramStart"/>
            <w:r w:rsidRPr="004E0AC6">
              <w:rPr>
                <w:sz w:val="28"/>
                <w:szCs w:val="28"/>
              </w:rPr>
              <w:t>атмосферного</w:t>
            </w:r>
            <w:proofErr w:type="gramEnd"/>
            <w:r w:rsidRPr="004E0AC6">
              <w:rPr>
                <w:sz w:val="28"/>
                <w:szCs w:val="28"/>
              </w:rPr>
              <w:t xml:space="preserve"> повітря»</w:t>
            </w:r>
          </w:p>
        </w:tc>
      </w:tr>
      <w:tr w:rsidR="00385A2D" w:rsidRPr="00A90D6B" w:rsidTr="0071603B">
        <w:trPr>
          <w:gridAfter w:val="1"/>
          <w:wAfter w:w="7" w:type="dxa"/>
        </w:trPr>
        <w:tc>
          <w:tcPr>
            <w:tcW w:w="706" w:type="dxa"/>
          </w:tcPr>
          <w:p w:rsidR="00C020D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82589B" w:rsidP="00C020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94" w:history="1">
              <w:r w:rsidR="00C020D1" w:rsidRPr="004E0AC6">
                <w:rPr>
                  <w:rFonts w:ascii="Times New Roman" w:eastAsia="Times New Roman" w:hAnsi="Times New Roman" w:cs="Times New Roman"/>
                  <w:sz w:val="28"/>
                  <w:szCs w:val="28"/>
                  <w:lang w:eastAsia="ru-RU"/>
                </w:rPr>
                <w:t>Переоформлення дозволу на викиди забруднюючих речовин в атмосферне повітря стаціонарними джерелами</w:t>
              </w:r>
            </w:hyperlink>
          </w:p>
          <w:p w:rsidR="00C020D1" w:rsidRPr="004E0AC6" w:rsidRDefault="00C020D1" w:rsidP="00C020D1">
            <w:pPr>
              <w:spacing w:after="0"/>
              <w:jc w:val="both"/>
              <w:rPr>
                <w:rFonts w:ascii="Times New Roman" w:hAnsi="Times New Roman" w:cs="Times New Roman"/>
                <w:sz w:val="28"/>
                <w:szCs w:val="28"/>
              </w:rPr>
            </w:pPr>
          </w:p>
        </w:tc>
        <w:tc>
          <w:tcPr>
            <w:tcW w:w="2834" w:type="dxa"/>
            <w:vMerge/>
            <w:tcBorders>
              <w:left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82589B" w:rsidP="00C020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195" w:history="1">
              <w:r w:rsidR="00C020D1" w:rsidRPr="004E0AC6">
                <w:rPr>
                  <w:rFonts w:ascii="Times New Roman" w:eastAsia="Times New Roman" w:hAnsi="Times New Roman" w:cs="Times New Roman"/>
                  <w:sz w:val="28"/>
                  <w:szCs w:val="28"/>
                  <w:lang w:eastAsia="ru-RU"/>
                </w:rPr>
                <w:t xml:space="preserve">Анулювання дозволу на викиди забруднюючих </w:t>
              </w:r>
              <w:r w:rsidR="00C020D1" w:rsidRPr="004E0AC6">
                <w:rPr>
                  <w:rFonts w:ascii="Times New Roman" w:eastAsia="Times New Roman" w:hAnsi="Times New Roman" w:cs="Times New Roman"/>
                  <w:sz w:val="28"/>
                  <w:szCs w:val="28"/>
                  <w:lang w:eastAsia="ru-RU"/>
                </w:rPr>
                <w:lastRenderedPageBreak/>
                <w:t>речовин в атмосферне повітря стаціонарними джерелами</w:t>
              </w:r>
            </w:hyperlink>
          </w:p>
          <w:p w:rsidR="00C020D1" w:rsidRPr="004E0AC6" w:rsidRDefault="00C020D1" w:rsidP="00C020D1">
            <w:pPr>
              <w:spacing w:after="0"/>
              <w:jc w:val="both"/>
              <w:rPr>
                <w:rFonts w:ascii="Times New Roman" w:hAnsi="Times New Roman" w:cs="Times New Roman"/>
                <w:sz w:val="28"/>
                <w:szCs w:val="28"/>
              </w:rPr>
            </w:pPr>
          </w:p>
        </w:tc>
        <w:tc>
          <w:tcPr>
            <w:tcW w:w="2834" w:type="dxa"/>
            <w:vMerge/>
            <w:tcBorders>
              <w:left w:val="outset" w:sz="4" w:space="0" w:color="000000"/>
              <w:bottom w:val="outset" w:sz="4" w:space="0" w:color="000000"/>
              <w:right w:val="outset" w:sz="4" w:space="0" w:color="000000"/>
            </w:tcBorders>
            <w:vAlign w:val="center"/>
          </w:tcPr>
          <w:p w:rsidR="00C020D1" w:rsidRPr="004E0AC6" w:rsidRDefault="00C020D1" w:rsidP="0071603B">
            <w:pPr>
              <w:pStyle w:val="a5"/>
              <w:ind w:left="159" w:right="142"/>
              <w:rPr>
                <w:sz w:val="28"/>
                <w:szCs w:val="28"/>
              </w:rPr>
            </w:pPr>
          </w:p>
        </w:tc>
      </w:tr>
      <w:tr w:rsidR="00385A2D" w:rsidRPr="00A90D6B" w:rsidTr="0071603B">
        <w:trPr>
          <w:gridAfter w:val="1"/>
          <w:wAfter w:w="7" w:type="dxa"/>
        </w:trPr>
        <w:tc>
          <w:tcPr>
            <w:tcW w:w="706" w:type="dxa"/>
          </w:tcPr>
          <w:p w:rsidR="00C020D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AB04E1">
              <w:rPr>
                <w:rFonts w:ascii="Times New Roman" w:hAnsi="Times New Roman"/>
                <w:sz w:val="28"/>
                <w:szCs w:val="28"/>
              </w:rPr>
              <w:t>2</w:t>
            </w:r>
            <w:r w:rsidR="008B202E">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020D1" w:rsidRPr="004E0AC6" w:rsidRDefault="00D465B7" w:rsidP="00D465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E0AC6">
              <w:rPr>
                <w:rFonts w:ascii="Times New Roman" w:eastAsia="Times New Roman" w:hAnsi="Times New Roman" w:cs="Times New Roman"/>
                <w:sz w:val="28"/>
                <w:szCs w:val="28"/>
                <w:lang w:val="uk-UA" w:eastAsia="ru-RU"/>
              </w:rPr>
              <w:t>Видача дозволу на здійснення операцій у сфері поводження з відходами</w:t>
            </w:r>
          </w:p>
        </w:tc>
        <w:tc>
          <w:tcPr>
            <w:tcW w:w="2834" w:type="dxa"/>
            <w:tcBorders>
              <w:left w:val="outset" w:sz="4" w:space="0" w:color="000000"/>
              <w:bottom w:val="outset" w:sz="4" w:space="0" w:color="000000"/>
              <w:right w:val="outset" w:sz="4" w:space="0" w:color="000000"/>
            </w:tcBorders>
            <w:vAlign w:val="center"/>
          </w:tcPr>
          <w:p w:rsidR="00C020D1" w:rsidRPr="004E0AC6" w:rsidRDefault="00D465B7" w:rsidP="0071603B">
            <w:pPr>
              <w:pStyle w:val="a5"/>
              <w:ind w:left="159" w:right="142"/>
              <w:rPr>
                <w:sz w:val="28"/>
                <w:szCs w:val="28"/>
              </w:rPr>
            </w:pPr>
            <w:r w:rsidRPr="004E0AC6">
              <w:rPr>
                <w:rFonts w:eastAsia="Calibri"/>
                <w:sz w:val="28"/>
                <w:szCs w:val="28"/>
                <w:lang w:eastAsia="en-US"/>
              </w:rPr>
              <w:t>Закон України «</w:t>
            </w:r>
            <w:proofErr w:type="gramStart"/>
            <w:r w:rsidRPr="004E0AC6">
              <w:rPr>
                <w:rFonts w:eastAsia="Calibri"/>
                <w:sz w:val="28"/>
                <w:szCs w:val="28"/>
                <w:lang w:eastAsia="en-US"/>
              </w:rPr>
              <w:t>Про</w:t>
            </w:r>
            <w:proofErr w:type="gramEnd"/>
            <w:r w:rsidRPr="004E0AC6">
              <w:rPr>
                <w:rFonts w:eastAsia="Calibri"/>
                <w:sz w:val="28"/>
                <w:szCs w:val="28"/>
                <w:lang w:eastAsia="en-US"/>
              </w:rPr>
              <w:t xml:space="preserve"> відходи»</w:t>
            </w:r>
          </w:p>
        </w:tc>
      </w:tr>
      <w:tr w:rsidR="00385A2D" w:rsidRPr="00A90D6B" w:rsidTr="0071603B">
        <w:trPr>
          <w:gridAfter w:val="1"/>
          <w:wAfter w:w="7" w:type="dxa"/>
        </w:trPr>
        <w:tc>
          <w:tcPr>
            <w:tcW w:w="706" w:type="dxa"/>
          </w:tcPr>
          <w:p w:rsidR="00B210C5" w:rsidRPr="005B6E04" w:rsidRDefault="00A950A1" w:rsidP="00AB04E1">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26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spacing w:after="0"/>
              <w:jc w:val="both"/>
              <w:rPr>
                <w:rFonts w:ascii="Times New Roman" w:hAnsi="Times New Roman" w:cs="Times New Roman"/>
                <w:sz w:val="28"/>
                <w:szCs w:val="28"/>
                <w:lang w:val="uk-UA"/>
              </w:rPr>
            </w:pPr>
            <w:r w:rsidRPr="004E0AC6">
              <w:rPr>
                <w:rFonts w:ascii="Times New Roman" w:hAnsi="Times New Roman" w:cs="Times New Roman"/>
                <w:sz w:val="28"/>
                <w:szCs w:val="28"/>
                <w:lang w:val="uk-UA"/>
              </w:rPr>
              <w:t>Погодження відстрочення на заготівлю деревини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pStyle w:val="a5"/>
              <w:ind w:left="159" w:right="142"/>
              <w:rPr>
                <w:sz w:val="28"/>
                <w:szCs w:val="28"/>
                <w:lang w:val="uk-UA"/>
              </w:rPr>
            </w:pPr>
            <w:r w:rsidRPr="004E0AC6">
              <w:rPr>
                <w:sz w:val="28"/>
                <w:szCs w:val="28"/>
                <w:lang w:val="uk-UA"/>
              </w:rPr>
              <w:t>Лісовий Кодекс України</w:t>
            </w:r>
          </w:p>
        </w:tc>
      </w:tr>
      <w:tr w:rsidR="00385A2D" w:rsidRPr="001A3372" w:rsidTr="0071603B">
        <w:trPr>
          <w:gridAfter w:val="1"/>
          <w:wAfter w:w="7" w:type="dxa"/>
        </w:trPr>
        <w:tc>
          <w:tcPr>
            <w:tcW w:w="706" w:type="dxa"/>
          </w:tcPr>
          <w:p w:rsidR="00B210C5"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B210C5" w:rsidRPr="004E0AC6" w:rsidRDefault="00B210C5" w:rsidP="00D55AD9">
            <w:pPr>
              <w:pStyle w:val="a5"/>
              <w:jc w:val="both"/>
              <w:rPr>
                <w:sz w:val="28"/>
                <w:szCs w:val="28"/>
                <w:lang w:val="uk-UA"/>
              </w:rPr>
            </w:pPr>
            <w:r w:rsidRPr="004E0AC6">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4" w:type="dxa"/>
            <w:tcBorders>
              <w:top w:val="outset" w:sz="4" w:space="0" w:color="000000"/>
              <w:left w:val="outset" w:sz="4" w:space="0" w:color="000000"/>
              <w:bottom w:val="outset" w:sz="4" w:space="0" w:color="000000"/>
              <w:right w:val="outset" w:sz="4" w:space="0" w:color="000000"/>
            </w:tcBorders>
            <w:vAlign w:val="center"/>
          </w:tcPr>
          <w:p w:rsidR="00B210C5" w:rsidRPr="004E0AC6" w:rsidRDefault="00B210C5" w:rsidP="0071603B">
            <w:pPr>
              <w:spacing w:after="0"/>
              <w:ind w:left="159" w:right="142"/>
              <w:rPr>
                <w:sz w:val="28"/>
                <w:szCs w:val="28"/>
                <w:lang w:val="uk-UA" w:eastAsia="uk-UA"/>
              </w:rPr>
            </w:pPr>
            <w:r w:rsidRPr="004E0AC6">
              <w:rPr>
                <w:rFonts w:ascii="Times New Roman" w:hAnsi="Times New Roman" w:cs="Times New Roman"/>
                <w:sz w:val="28"/>
                <w:szCs w:val="28"/>
              </w:rPr>
              <w:t>Кодекс цивільного захисту України</w:t>
            </w: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A736B4" w:rsidRDefault="00A950A1" w:rsidP="00A736B4">
            <w:pPr>
              <w:spacing w:after="0"/>
              <w:jc w:val="both"/>
              <w:rPr>
                <w:rFonts w:ascii="Times New Roman" w:hAnsi="Times New Roman" w:cs="Times New Roman"/>
                <w:sz w:val="28"/>
                <w:szCs w:val="28"/>
              </w:rPr>
            </w:pPr>
            <w:r w:rsidRPr="00A736B4">
              <w:rPr>
                <w:rFonts w:ascii="Times New Roman" w:hAnsi="Times New Roman" w:cs="Times New Roman"/>
                <w:sz w:val="28"/>
                <w:szCs w:val="28"/>
              </w:rPr>
              <w:t xml:space="preserve">Надання </w:t>
            </w:r>
            <w:proofErr w:type="gramStart"/>
            <w:r w:rsidRPr="00A736B4">
              <w:rPr>
                <w:rFonts w:ascii="Times New Roman" w:hAnsi="Times New Roman" w:cs="Times New Roman"/>
                <w:sz w:val="28"/>
                <w:szCs w:val="28"/>
              </w:rPr>
              <w:t>спец</w:t>
            </w:r>
            <w:proofErr w:type="gramEnd"/>
            <w:r w:rsidRPr="00A736B4">
              <w:rPr>
                <w:rFonts w:ascii="Times New Roman" w:hAnsi="Times New Roman" w:cs="Times New Roman"/>
                <w:sz w:val="28"/>
                <w:szCs w:val="28"/>
              </w:rPr>
              <w:t>іального дозволу на використання лісових ресурсів (лісорубний квиток)</w:t>
            </w:r>
          </w:p>
        </w:tc>
        <w:tc>
          <w:tcPr>
            <w:tcW w:w="2834" w:type="dxa"/>
            <w:vMerge w:val="restart"/>
            <w:tcBorders>
              <w:top w:val="outset" w:sz="4" w:space="0" w:color="000000"/>
              <w:left w:val="outset" w:sz="4" w:space="0" w:color="000000"/>
              <w:right w:val="outset" w:sz="4" w:space="0" w:color="000000"/>
            </w:tcBorders>
            <w:vAlign w:val="center"/>
          </w:tcPr>
          <w:p w:rsidR="00A950A1" w:rsidRPr="004E0AC6" w:rsidRDefault="00A950A1" w:rsidP="0071603B">
            <w:pPr>
              <w:pStyle w:val="a5"/>
              <w:ind w:left="159" w:right="142"/>
              <w:rPr>
                <w:sz w:val="28"/>
                <w:szCs w:val="28"/>
                <w:lang w:val="uk-UA" w:eastAsia="uk-UA"/>
              </w:rPr>
            </w:pPr>
            <w:r w:rsidRPr="004E0AC6">
              <w:rPr>
                <w:sz w:val="28"/>
                <w:szCs w:val="28"/>
                <w:lang w:val="uk-UA" w:eastAsia="uk-UA"/>
              </w:rPr>
              <w:t>Лісовий кодекс України</w:t>
            </w:r>
          </w:p>
        </w:tc>
      </w:tr>
      <w:tr w:rsidR="00385A2D" w:rsidRPr="001A3372" w:rsidTr="004E0AC6">
        <w:trPr>
          <w:gridAfter w:val="1"/>
          <w:wAfter w:w="7" w:type="dxa"/>
          <w:trHeight w:val="996"/>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2</w:t>
            </w:r>
            <w:r w:rsidR="008B202E">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A736B4" w:rsidRDefault="00A950A1" w:rsidP="00A736B4">
            <w:pPr>
              <w:spacing w:after="0"/>
              <w:jc w:val="both"/>
              <w:rPr>
                <w:rFonts w:ascii="Times New Roman" w:hAnsi="Times New Roman" w:cs="Times New Roman"/>
                <w:sz w:val="28"/>
                <w:szCs w:val="28"/>
              </w:rPr>
            </w:pPr>
            <w:r w:rsidRPr="00A736B4">
              <w:rPr>
                <w:rFonts w:ascii="Times New Roman" w:hAnsi="Times New Roman" w:cs="Times New Roman"/>
                <w:sz w:val="28"/>
                <w:szCs w:val="28"/>
              </w:rPr>
              <w:t xml:space="preserve">Видача </w:t>
            </w:r>
            <w:proofErr w:type="gramStart"/>
            <w:r w:rsidRPr="00A736B4">
              <w:rPr>
                <w:rFonts w:ascii="Times New Roman" w:hAnsi="Times New Roman" w:cs="Times New Roman"/>
                <w:sz w:val="28"/>
                <w:szCs w:val="28"/>
              </w:rPr>
              <w:t>р</w:t>
            </w:r>
            <w:proofErr w:type="gramEnd"/>
            <w:r w:rsidRPr="00A736B4">
              <w:rPr>
                <w:rFonts w:ascii="Times New Roman" w:hAnsi="Times New Roman" w:cs="Times New Roman"/>
                <w:sz w:val="28"/>
                <w:szCs w:val="28"/>
              </w:rPr>
              <w:t>ішення про виділення у встановленому порядку лісових ділянок для довгострокового тимчасового користування лісами</w:t>
            </w:r>
          </w:p>
        </w:tc>
        <w:tc>
          <w:tcPr>
            <w:tcW w:w="2834" w:type="dxa"/>
            <w:vMerge/>
            <w:tcBorders>
              <w:left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1A3372" w:rsidTr="004E0AC6">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30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A736B4" w:rsidRDefault="00A950A1" w:rsidP="00A736B4">
            <w:pPr>
              <w:spacing w:after="0"/>
              <w:jc w:val="both"/>
              <w:rPr>
                <w:rFonts w:ascii="Times New Roman" w:hAnsi="Times New Roman" w:cs="Times New Roman"/>
                <w:sz w:val="28"/>
                <w:szCs w:val="28"/>
              </w:rPr>
            </w:pPr>
            <w:r w:rsidRPr="00A736B4">
              <w:rPr>
                <w:rFonts w:ascii="Times New Roman" w:hAnsi="Times New Roman" w:cs="Times New Roman"/>
                <w:sz w:val="28"/>
                <w:szCs w:val="28"/>
              </w:rPr>
              <w:t xml:space="preserve">Видача дозволу на переведення земельних лісових ділянок до нелісових земель у цілях, пов'язаних з веденням лісового господарства, без їх вилучення </w:t>
            </w:r>
            <w:proofErr w:type="gramStart"/>
            <w:r w:rsidRPr="00A736B4">
              <w:rPr>
                <w:rFonts w:ascii="Times New Roman" w:hAnsi="Times New Roman" w:cs="Times New Roman"/>
                <w:sz w:val="28"/>
                <w:szCs w:val="28"/>
              </w:rPr>
              <w:t>у</w:t>
            </w:r>
            <w:proofErr w:type="gramEnd"/>
            <w:r w:rsidRPr="00A736B4">
              <w:rPr>
                <w:rFonts w:ascii="Times New Roman" w:hAnsi="Times New Roman" w:cs="Times New Roman"/>
                <w:sz w:val="28"/>
                <w:szCs w:val="28"/>
              </w:rPr>
              <w:t xml:space="preserve"> постійного лісокористувача</w:t>
            </w:r>
          </w:p>
        </w:tc>
        <w:tc>
          <w:tcPr>
            <w:tcW w:w="2834" w:type="dxa"/>
            <w:vMerge/>
            <w:tcBorders>
              <w:left w:val="outset" w:sz="4" w:space="0" w:color="000000"/>
              <w:bottom w:val="outset" w:sz="4" w:space="0" w:color="000000"/>
              <w:right w:val="outset" w:sz="4" w:space="0" w:color="000000"/>
            </w:tcBorders>
          </w:tcPr>
          <w:p w:rsidR="00A950A1" w:rsidRPr="001A3372" w:rsidRDefault="00A950A1" w:rsidP="00D55AD9">
            <w:pPr>
              <w:pStyle w:val="a5"/>
              <w:ind w:left="159" w:right="142"/>
              <w:jc w:val="both"/>
              <w:rPr>
                <w:sz w:val="28"/>
                <w:szCs w:val="28"/>
                <w:lang w:val="uk-UA" w:eastAsia="uk-UA"/>
              </w:rPr>
            </w:pPr>
          </w:p>
        </w:tc>
      </w:tr>
      <w:tr w:rsidR="00385A2D" w:rsidRPr="00CD6BD1"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31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A736B4" w:rsidRDefault="00A950A1" w:rsidP="00A736B4">
            <w:pPr>
              <w:jc w:val="both"/>
              <w:rPr>
                <w:rFonts w:ascii="Times New Roman" w:hAnsi="Times New Roman" w:cs="Times New Roman"/>
                <w:sz w:val="28"/>
                <w:szCs w:val="28"/>
              </w:rPr>
            </w:pPr>
            <w:r w:rsidRPr="00A736B4">
              <w:rPr>
                <w:rFonts w:ascii="Times New Roman" w:hAnsi="Times New Roman" w:cs="Times New Roman"/>
                <w:sz w:val="28"/>
                <w:szCs w:val="28"/>
              </w:rPr>
              <w:t>Видача посвідчення мисливця</w:t>
            </w:r>
          </w:p>
        </w:tc>
        <w:tc>
          <w:tcPr>
            <w:tcW w:w="2834" w:type="dxa"/>
            <w:vMerge w:val="restart"/>
            <w:tcBorders>
              <w:top w:val="outset" w:sz="4" w:space="0" w:color="000000"/>
              <w:left w:val="outset" w:sz="4" w:space="0" w:color="000000"/>
              <w:right w:val="outset" w:sz="4" w:space="0" w:color="000000"/>
            </w:tcBorders>
            <w:vAlign w:val="center"/>
          </w:tcPr>
          <w:p w:rsidR="00A950A1" w:rsidRPr="00CD6BD1" w:rsidRDefault="00A950A1" w:rsidP="0071603B">
            <w:pPr>
              <w:pStyle w:val="a5"/>
              <w:ind w:left="159" w:right="142"/>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A736B4" w:rsidRDefault="00A950A1" w:rsidP="00A736B4">
            <w:pPr>
              <w:jc w:val="both"/>
              <w:rPr>
                <w:rFonts w:ascii="Times New Roman" w:hAnsi="Times New Roman" w:cs="Times New Roman"/>
                <w:sz w:val="28"/>
                <w:szCs w:val="28"/>
              </w:rPr>
            </w:pPr>
            <w:r w:rsidRPr="00A736B4">
              <w:rPr>
                <w:rFonts w:ascii="Times New Roman" w:hAnsi="Times New Roman" w:cs="Times New Roman"/>
                <w:sz w:val="28"/>
                <w:szCs w:val="28"/>
              </w:rPr>
              <w:t xml:space="preserve">Видача контрольної картки </w:t>
            </w:r>
            <w:proofErr w:type="gramStart"/>
            <w:r w:rsidRPr="00A736B4">
              <w:rPr>
                <w:rFonts w:ascii="Times New Roman" w:hAnsi="Times New Roman" w:cs="Times New Roman"/>
                <w:sz w:val="28"/>
                <w:szCs w:val="28"/>
              </w:rPr>
              <w:t>обл</w:t>
            </w:r>
            <w:proofErr w:type="gramEnd"/>
            <w:r w:rsidRPr="00A736B4">
              <w:rPr>
                <w:rFonts w:ascii="Times New Roman" w:hAnsi="Times New Roman" w:cs="Times New Roman"/>
                <w:sz w:val="28"/>
                <w:szCs w:val="28"/>
              </w:rPr>
              <w:t>іку добутої дичини і порушень правил полювання</w:t>
            </w:r>
          </w:p>
        </w:tc>
        <w:tc>
          <w:tcPr>
            <w:tcW w:w="2834" w:type="dxa"/>
            <w:vMerge/>
            <w:tcBorders>
              <w:left w:val="outset" w:sz="4" w:space="0" w:color="000000"/>
              <w:bottom w:val="outset" w:sz="4" w:space="0" w:color="000000"/>
              <w:right w:val="outset" w:sz="4" w:space="0" w:color="000000"/>
            </w:tcBorders>
            <w:vAlign w:val="center"/>
          </w:tcPr>
          <w:p w:rsidR="00A950A1" w:rsidRPr="001A3372" w:rsidRDefault="00A950A1" w:rsidP="0071603B">
            <w:pPr>
              <w:pStyle w:val="a5"/>
              <w:ind w:left="159" w:right="142"/>
              <w:rPr>
                <w:sz w:val="28"/>
                <w:szCs w:val="28"/>
                <w:lang w:val="uk-UA" w:eastAsia="uk-UA"/>
              </w:rPr>
            </w:pP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385A2D" w:rsidRPr="004E0AC6" w:rsidTr="00D55AD9">
              <w:trPr>
                <w:tblCellSpacing w:w="15" w:type="dxa"/>
              </w:trPr>
              <w:tc>
                <w:tcPr>
                  <w:tcW w:w="50" w:type="dxa"/>
                  <w:vAlign w:val="center"/>
                  <w:hideMark/>
                </w:tcPr>
                <w:p w:rsidR="00A950A1" w:rsidRPr="004E0AC6" w:rsidRDefault="00A950A1" w:rsidP="00D55AD9">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D55AD9">
                  <w:pPr>
                    <w:spacing w:after="0"/>
                    <w:jc w:val="both"/>
                    <w:rPr>
                      <w:rFonts w:ascii="Times New Roman" w:hAnsi="Times New Roman" w:cs="Times New Roman"/>
                      <w:sz w:val="28"/>
                      <w:szCs w:val="28"/>
                    </w:rPr>
                  </w:pPr>
                </w:p>
              </w:tc>
            </w:tr>
            <w:tr w:rsidR="00385A2D" w:rsidRPr="004E0AC6" w:rsidTr="00D55AD9">
              <w:trPr>
                <w:tblCellSpacing w:w="15" w:type="dxa"/>
              </w:trPr>
              <w:tc>
                <w:tcPr>
                  <w:tcW w:w="50" w:type="dxa"/>
                  <w:vAlign w:val="center"/>
                  <w:hideMark/>
                </w:tcPr>
                <w:p w:rsidR="00A950A1" w:rsidRPr="004E0AC6" w:rsidRDefault="00A950A1" w:rsidP="00D55AD9">
                  <w:pPr>
                    <w:spacing w:after="0"/>
                    <w:jc w:val="both"/>
                    <w:rPr>
                      <w:rFonts w:ascii="Times New Roman" w:hAnsi="Times New Roman" w:cs="Times New Roman"/>
                      <w:sz w:val="28"/>
                      <w:szCs w:val="28"/>
                    </w:rPr>
                  </w:pPr>
                </w:p>
              </w:tc>
              <w:tc>
                <w:tcPr>
                  <w:tcW w:w="5909" w:type="dxa"/>
                  <w:vAlign w:val="center"/>
                  <w:hideMark/>
                </w:tcPr>
                <w:p w:rsidR="00A950A1" w:rsidRPr="004E0AC6" w:rsidRDefault="00A950A1" w:rsidP="00790C5B">
                  <w:pPr>
                    <w:spacing w:after="0" w:line="240" w:lineRule="auto"/>
                    <w:jc w:val="both"/>
                    <w:rPr>
                      <w:rFonts w:ascii="Times New Roman" w:hAnsi="Times New Roman" w:cs="Times New Roman"/>
                      <w:sz w:val="28"/>
                      <w:szCs w:val="28"/>
                    </w:rPr>
                  </w:pPr>
                  <w:r w:rsidRPr="004E0AC6">
                    <w:rPr>
                      <w:rFonts w:ascii="Times New Roman" w:hAnsi="Times New Roman" w:cs="Times New Roman"/>
                      <w:sz w:val="28"/>
                      <w:szCs w:val="28"/>
                      <w:lang w:val="uk-UA"/>
                    </w:rPr>
                    <w:t xml:space="preserve">Видача </w:t>
                  </w:r>
                  <w:hyperlink r:id="rId196" w:history="1">
                    <w:r w:rsidRPr="004E0AC6">
                      <w:rPr>
                        <w:rStyle w:val="af"/>
                        <w:rFonts w:ascii="Times New Roman" w:hAnsi="Times New Roman" w:cs="Times New Roman"/>
                        <w:color w:val="auto"/>
                        <w:sz w:val="28"/>
                        <w:szCs w:val="28"/>
                        <w:u w:val="none"/>
                        <w:lang w:val="uk-UA"/>
                      </w:rPr>
                      <w:t>д</w:t>
                    </w:r>
                    <w:r w:rsidRPr="004E0AC6">
                      <w:rPr>
                        <w:rStyle w:val="af"/>
                        <w:rFonts w:ascii="Times New Roman" w:hAnsi="Times New Roman" w:cs="Times New Roman"/>
                        <w:color w:val="auto"/>
                        <w:sz w:val="28"/>
                        <w:szCs w:val="28"/>
                        <w:u w:val="none"/>
                      </w:rPr>
                      <w:t>озв</w:t>
                    </w:r>
                    <w:r w:rsidRPr="004E0AC6">
                      <w:rPr>
                        <w:rStyle w:val="af"/>
                        <w:rFonts w:ascii="Times New Roman" w:hAnsi="Times New Roman" w:cs="Times New Roman"/>
                        <w:color w:val="auto"/>
                        <w:sz w:val="28"/>
                        <w:szCs w:val="28"/>
                        <w:u w:val="none"/>
                        <w:lang w:val="uk-UA"/>
                      </w:rPr>
                      <w:t>олу</w:t>
                    </w:r>
                    <w:r w:rsidRPr="004E0AC6">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w:t>
                    </w:r>
                    <w:r w:rsidRPr="004E0AC6">
                      <w:rPr>
                        <w:rStyle w:val="af"/>
                        <w:rFonts w:ascii="Times New Roman" w:hAnsi="Times New Roman" w:cs="Times New Roman"/>
                        <w:color w:val="auto"/>
                        <w:sz w:val="28"/>
                        <w:szCs w:val="28"/>
                        <w:u w:val="none"/>
                        <w:lang w:val="uk-UA"/>
                      </w:rPr>
                      <w:t xml:space="preserve">, </w:t>
                    </w:r>
                    <w:r w:rsidRPr="004E0AC6">
                      <w:rPr>
                        <w:rStyle w:val="af"/>
                        <w:rFonts w:ascii="Times New Roman" w:hAnsi="Times New Roman" w:cs="Times New Roman"/>
                        <w:color w:val="auto"/>
                        <w:sz w:val="28"/>
                        <w:szCs w:val="28"/>
                        <w:u w:val="none"/>
                      </w:rPr>
                      <w:t>механізмів</w:t>
                    </w:r>
                    <w:r w:rsidRPr="004E0AC6">
                      <w:rPr>
                        <w:rStyle w:val="af"/>
                        <w:rFonts w:ascii="Times New Roman" w:hAnsi="Times New Roman" w:cs="Times New Roman"/>
                        <w:color w:val="auto"/>
                        <w:sz w:val="28"/>
                        <w:szCs w:val="28"/>
                        <w:u w:val="none"/>
                        <w:lang w:val="uk-UA"/>
                      </w:rPr>
                      <w:t>,</w:t>
                    </w:r>
                    <w:r w:rsidRPr="004E0AC6">
                      <w:rPr>
                        <w:rStyle w:val="af"/>
                        <w:rFonts w:ascii="Times New Roman" w:hAnsi="Times New Roman" w:cs="Times New Roman"/>
                        <w:color w:val="auto"/>
                        <w:sz w:val="28"/>
                        <w:szCs w:val="28"/>
                        <w:u w:val="none"/>
                      </w:rPr>
                      <w:t xml:space="preserve"> устаткування підвищеної небезпеки</w:t>
                    </w:r>
                  </w:hyperlink>
                </w:p>
              </w:tc>
            </w:tr>
          </w:tbl>
          <w:p w:rsidR="00A950A1" w:rsidRPr="004E0AC6" w:rsidRDefault="00A950A1" w:rsidP="00D55AD9">
            <w:pPr>
              <w:pStyle w:val="a5"/>
              <w:jc w:val="both"/>
              <w:rPr>
                <w:b/>
                <w:sz w:val="28"/>
                <w:szCs w:val="28"/>
                <w:lang w:val="uk-UA"/>
              </w:rPr>
            </w:pPr>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r w:rsidRPr="00790C5B">
              <w:rPr>
                <w:sz w:val="28"/>
                <w:szCs w:val="28"/>
                <w:lang w:val="uk-UA" w:eastAsia="uk-UA"/>
              </w:rPr>
              <w:t>Закон України «Про охорону праці»</w:t>
            </w:r>
          </w:p>
        </w:tc>
      </w:tr>
      <w:tr w:rsidR="00385A2D" w:rsidRPr="0082589B"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82589B" w:rsidP="00790C5B">
            <w:pPr>
              <w:spacing w:after="0"/>
              <w:jc w:val="both"/>
              <w:rPr>
                <w:rFonts w:ascii="Times New Roman" w:hAnsi="Times New Roman" w:cs="Times New Roman"/>
                <w:sz w:val="28"/>
                <w:szCs w:val="28"/>
                <w:lang w:val="uk-UA"/>
              </w:rPr>
            </w:pPr>
            <w:hyperlink r:id="rId197" w:history="1">
              <w:r w:rsidR="00A950A1" w:rsidRPr="004E0AC6">
                <w:rPr>
                  <w:rStyle w:val="af"/>
                  <w:rFonts w:ascii="Times New Roman" w:hAnsi="Times New Roman" w:cs="Times New Roman"/>
                  <w:color w:val="auto"/>
                  <w:sz w:val="28"/>
                  <w:szCs w:val="28"/>
                  <w:u w:val="none"/>
                  <w:lang w:val="uk-UA"/>
                </w:rPr>
                <w:t>Продовження строку дії дозволу на виконання робіт підвищеної небезпеки та на експлуатацію машин, механізмів, устаткування підвищеної небезпеки</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82589B" w:rsidP="00D55AD9">
            <w:pPr>
              <w:spacing w:after="0"/>
              <w:jc w:val="both"/>
              <w:rPr>
                <w:rFonts w:ascii="Times New Roman" w:hAnsi="Times New Roman" w:cs="Times New Roman"/>
                <w:b/>
                <w:sz w:val="28"/>
                <w:szCs w:val="28"/>
                <w:lang w:val="uk-UA"/>
              </w:rPr>
            </w:pPr>
            <w:hyperlink r:id="rId198" w:history="1">
              <w:r w:rsidR="00A950A1" w:rsidRPr="004E0AC6">
                <w:rPr>
                  <w:rStyle w:val="af"/>
                  <w:rFonts w:ascii="Times New Roman" w:hAnsi="Times New Roman" w:cs="Times New Roman"/>
                  <w:color w:val="auto"/>
                  <w:sz w:val="28"/>
                  <w:szCs w:val="28"/>
                  <w:u w:val="none"/>
                </w:rPr>
                <w:t xml:space="preserve">Анулювання дозволу на виконання робіт </w:t>
              </w:r>
              <w:proofErr w:type="gramStart"/>
              <w:r w:rsidR="00A950A1" w:rsidRPr="004E0AC6">
                <w:rPr>
                  <w:rStyle w:val="af"/>
                  <w:rFonts w:ascii="Times New Roman" w:hAnsi="Times New Roman" w:cs="Times New Roman"/>
                  <w:color w:val="auto"/>
                  <w:sz w:val="28"/>
                  <w:szCs w:val="28"/>
                  <w:u w:val="none"/>
                </w:rPr>
                <w:t>п</w:t>
              </w:r>
              <w:proofErr w:type="gramEnd"/>
              <w:r w:rsidR="00A950A1" w:rsidRPr="004E0AC6">
                <w:rPr>
                  <w:rStyle w:val="af"/>
                  <w:rFonts w:ascii="Times New Roman" w:hAnsi="Times New Roman" w:cs="Times New Roman"/>
                  <w:color w:val="auto"/>
                  <w:sz w:val="28"/>
                  <w:szCs w:val="28"/>
                  <w:u w:val="none"/>
                </w:rPr>
                <w:t>ідвищеної небезпеки та на експлуатацію (застосування) машин</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механізмів</w:t>
              </w:r>
              <w:r w:rsidR="00A950A1" w:rsidRPr="004E0AC6">
                <w:rPr>
                  <w:rStyle w:val="af"/>
                  <w:rFonts w:ascii="Times New Roman" w:hAnsi="Times New Roman" w:cs="Times New Roman"/>
                  <w:color w:val="auto"/>
                  <w:sz w:val="28"/>
                  <w:szCs w:val="28"/>
                  <w:u w:val="none"/>
                  <w:lang w:val="uk-UA"/>
                </w:rPr>
                <w:t>,</w:t>
              </w:r>
              <w:r w:rsidR="00A950A1" w:rsidRPr="004E0AC6">
                <w:rPr>
                  <w:rStyle w:val="af"/>
                  <w:rFonts w:ascii="Times New Roman" w:hAnsi="Times New Roman" w:cs="Times New Roman"/>
                  <w:color w:val="auto"/>
                  <w:sz w:val="28"/>
                  <w:szCs w:val="28"/>
                  <w:u w:val="none"/>
                </w:rPr>
                <w:t xml:space="preserve"> устаткування підвищеної небезпеки</w:t>
              </w:r>
            </w:hyperlink>
            <w:r w:rsidR="00A950A1" w:rsidRPr="004E0AC6">
              <w:rPr>
                <w:rFonts w:ascii="Times New Roman" w:hAnsi="Times New Roman" w:cs="Times New Roman"/>
                <w:sz w:val="28"/>
                <w:szCs w:val="28"/>
              </w:rPr>
              <w:t xml:space="preserve"> </w:t>
            </w:r>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82589B" w:rsidP="00D55AD9">
            <w:pPr>
              <w:pStyle w:val="a5"/>
              <w:jc w:val="both"/>
              <w:rPr>
                <w:b/>
                <w:sz w:val="28"/>
                <w:szCs w:val="28"/>
                <w:lang w:val="uk-UA"/>
              </w:rPr>
            </w:pPr>
            <w:hyperlink r:id="rId199" w:history="1">
              <w:r w:rsidR="00A950A1" w:rsidRPr="00B604DA">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4" w:type="dxa"/>
            <w:vMerge/>
            <w:tcBorders>
              <w:left w:val="outset" w:sz="4" w:space="0" w:color="000000"/>
              <w:right w:val="outset" w:sz="4" w:space="0" w:color="000000"/>
            </w:tcBorders>
            <w:vAlign w:val="center"/>
          </w:tcPr>
          <w:p w:rsidR="00A950A1" w:rsidRPr="000F7BA8" w:rsidRDefault="00A950A1"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790C5B"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790C5B" w:rsidRPr="00B604DA" w:rsidRDefault="0082589B" w:rsidP="00D55AD9">
            <w:pPr>
              <w:pStyle w:val="a5"/>
              <w:jc w:val="both"/>
              <w:rPr>
                <w:sz w:val="28"/>
                <w:szCs w:val="28"/>
              </w:rPr>
            </w:pPr>
            <w:hyperlink r:id="rId200" w:history="1">
              <w:r w:rsidR="00790C5B" w:rsidRPr="00B604DA">
                <w:rPr>
                  <w:rStyle w:val="af"/>
                  <w:color w:val="auto"/>
                  <w:sz w:val="28"/>
                  <w:szCs w:val="28"/>
                  <w:u w:val="none"/>
                </w:rPr>
                <w:t xml:space="preserve">Реєстрація </w:t>
              </w:r>
              <w:r w:rsidR="00790C5B" w:rsidRPr="00B604DA">
                <w:rPr>
                  <w:rStyle w:val="af"/>
                  <w:color w:val="auto"/>
                  <w:sz w:val="28"/>
                  <w:szCs w:val="28"/>
                  <w:u w:val="none"/>
                  <w:lang w:val="uk-UA"/>
                </w:rPr>
                <w:t xml:space="preserve">зміни відомостей у </w:t>
              </w:r>
              <w:r w:rsidR="00790C5B" w:rsidRPr="00B604DA">
                <w:rPr>
                  <w:rStyle w:val="af"/>
                  <w:color w:val="auto"/>
                  <w:sz w:val="28"/>
                  <w:szCs w:val="28"/>
                  <w:u w:val="none"/>
                </w:rPr>
                <w:t xml:space="preserve">декларації відповідності матеріально-технічної бази вимогам </w:t>
              </w:r>
              <w:r w:rsidR="00790C5B" w:rsidRPr="00B604DA">
                <w:rPr>
                  <w:rStyle w:val="af"/>
                  <w:color w:val="auto"/>
                  <w:sz w:val="28"/>
                  <w:szCs w:val="28"/>
                  <w:u w:val="none"/>
                </w:rPr>
                <w:lastRenderedPageBreak/>
                <w:t>законодавства з охорони праці</w:t>
              </w:r>
            </w:hyperlink>
          </w:p>
        </w:tc>
        <w:tc>
          <w:tcPr>
            <w:tcW w:w="2834" w:type="dxa"/>
            <w:vMerge/>
            <w:tcBorders>
              <w:left w:val="outset" w:sz="4" w:space="0" w:color="000000"/>
              <w:bottom w:val="outset" w:sz="4" w:space="0" w:color="000000"/>
              <w:right w:val="outset" w:sz="4" w:space="0" w:color="000000"/>
            </w:tcBorders>
            <w:vAlign w:val="center"/>
          </w:tcPr>
          <w:p w:rsidR="00790C5B" w:rsidRPr="000F7BA8" w:rsidRDefault="00790C5B" w:rsidP="0071603B">
            <w:pPr>
              <w:pStyle w:val="a5"/>
              <w:ind w:left="159" w:right="142"/>
              <w:rPr>
                <w:sz w:val="28"/>
                <w:szCs w:val="28"/>
                <w:highlight w:val="yellow"/>
                <w:lang w:val="uk-UA" w:eastAsia="uk-UA"/>
              </w:rPr>
            </w:pPr>
          </w:p>
        </w:tc>
      </w:tr>
      <w:tr w:rsidR="00385A2D" w:rsidRPr="001A3372"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AB04E1">
              <w:rPr>
                <w:rFonts w:ascii="Times New Roman" w:hAnsi="Times New Roman"/>
                <w:sz w:val="28"/>
                <w:szCs w:val="28"/>
              </w:rPr>
              <w:t>3</w:t>
            </w:r>
            <w:r w:rsidR="008B202E">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82589B" w:rsidP="00D55AD9">
            <w:pPr>
              <w:pStyle w:val="a5"/>
              <w:jc w:val="both"/>
              <w:rPr>
                <w:b/>
                <w:sz w:val="28"/>
                <w:szCs w:val="28"/>
                <w:lang w:val="uk-UA"/>
              </w:rPr>
            </w:pPr>
            <w:hyperlink r:id="rId201" w:history="1">
              <w:r w:rsidR="00A950A1" w:rsidRPr="00B604DA">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val="restart"/>
            <w:tcBorders>
              <w:top w:val="outset" w:sz="4" w:space="0" w:color="000000"/>
              <w:left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r w:rsidRPr="00790C5B">
              <w:rPr>
                <w:rFonts w:ascii="Times New Roman" w:hAnsi="Times New Roman" w:cs="Times New Roman"/>
                <w:sz w:val="28"/>
                <w:szCs w:val="28"/>
                <w:lang w:val="uk-UA"/>
              </w:rPr>
              <w:t>Закон України «Про дорожній рух»</w:t>
            </w:r>
          </w:p>
        </w:tc>
      </w:tr>
      <w:tr w:rsidR="00385A2D" w:rsidRPr="001A3372" w:rsidTr="004E0AC6">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3</w:t>
            </w:r>
            <w:r w:rsidR="008B202E">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82589B" w:rsidP="00D55AD9">
            <w:pPr>
              <w:pStyle w:val="a5"/>
              <w:jc w:val="both"/>
              <w:rPr>
                <w:b/>
                <w:sz w:val="28"/>
                <w:szCs w:val="28"/>
                <w:lang w:val="uk-UA"/>
              </w:rPr>
            </w:pPr>
            <w:hyperlink r:id="rId202" w:history="1">
              <w:r w:rsidR="00A950A1" w:rsidRPr="00B604DA">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40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A950A1" w:rsidP="00E91DEF">
            <w:pPr>
              <w:pStyle w:val="a5"/>
              <w:jc w:val="both"/>
              <w:rPr>
                <w:sz w:val="28"/>
                <w:szCs w:val="28"/>
                <w:lang w:val="uk-UA"/>
              </w:rPr>
            </w:pPr>
            <w:r w:rsidRPr="004E0AC6">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4" w:type="dxa"/>
            <w:vMerge/>
            <w:tcBorders>
              <w:left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1A3372" w:rsidTr="004E0AC6">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41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B604DA" w:rsidRDefault="0082589B" w:rsidP="00E91DEF">
            <w:pPr>
              <w:pStyle w:val="a5"/>
              <w:jc w:val="both"/>
              <w:rPr>
                <w:sz w:val="28"/>
                <w:szCs w:val="28"/>
                <w:lang w:val="uk-UA"/>
              </w:rPr>
            </w:pPr>
            <w:hyperlink r:id="rId203" w:history="1">
              <w:r w:rsidR="00A950A1" w:rsidRPr="00B604DA">
                <w:rPr>
                  <w:rStyle w:val="af"/>
                  <w:color w:val="auto"/>
                  <w:sz w:val="28"/>
                  <w:szCs w:val="28"/>
                  <w:u w:val="none"/>
                  <w:lang w:val="uk-UA"/>
                </w:rPr>
                <w:t>Тимчасова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4" w:type="dxa"/>
            <w:vMerge/>
            <w:tcBorders>
              <w:left w:val="outset" w:sz="4" w:space="0" w:color="000000"/>
              <w:bottom w:val="outset" w:sz="4" w:space="0" w:color="000000"/>
              <w:right w:val="outset" w:sz="4" w:space="0" w:color="000000"/>
            </w:tcBorders>
          </w:tcPr>
          <w:p w:rsidR="00A950A1" w:rsidRPr="000F7BA8" w:rsidRDefault="00A950A1" w:rsidP="00D55AD9">
            <w:pPr>
              <w:shd w:val="clear" w:color="auto" w:fill="FFFFFF"/>
              <w:spacing w:after="0"/>
              <w:ind w:left="159" w:right="142"/>
              <w:jc w:val="both"/>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82589B" w:rsidP="00E91DEF">
            <w:pPr>
              <w:shd w:val="clear" w:color="auto" w:fill="FFFFFF"/>
              <w:spacing w:before="100" w:beforeAutospacing="1" w:after="100" w:afterAutospacing="1" w:line="240" w:lineRule="auto"/>
              <w:rPr>
                <w:lang w:val="uk-UA"/>
              </w:rPr>
            </w:pPr>
            <w:hyperlink r:id="rId204" w:history="1">
              <w:r w:rsidR="00A950A1" w:rsidRPr="004E0AC6">
                <w:rPr>
                  <w:rFonts w:ascii="Times New Roman" w:eastAsia="Times New Roman" w:hAnsi="Times New Roman" w:cs="Times New Roman"/>
                  <w:sz w:val="28"/>
                  <w:szCs w:val="28"/>
                  <w:lang w:val="uk-UA" w:eastAsia="ru-RU"/>
                </w:rPr>
                <w:t>Реєстрація декларації безпеки об’єкта підвищеної небезпеки</w:t>
              </w:r>
            </w:hyperlink>
          </w:p>
        </w:tc>
        <w:tc>
          <w:tcPr>
            <w:tcW w:w="2834" w:type="dxa"/>
            <w:vMerge w:val="restart"/>
            <w:tcBorders>
              <w:left w:val="outset" w:sz="4" w:space="0" w:color="000000"/>
              <w:right w:val="outset" w:sz="4" w:space="0" w:color="000000"/>
            </w:tcBorders>
            <w:vAlign w:val="center"/>
          </w:tcPr>
          <w:p w:rsidR="00A950A1" w:rsidRPr="00872E88"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r w:rsidRPr="00872E88">
              <w:rPr>
                <w:rFonts w:ascii="Times New Roman" w:hAnsi="Times New Roman" w:cs="Times New Roman"/>
                <w:sz w:val="28"/>
                <w:szCs w:val="28"/>
              </w:rPr>
              <w:t xml:space="preserve">Закон України «Про об’єкти </w:t>
            </w:r>
            <w:proofErr w:type="gramStart"/>
            <w:r w:rsidRPr="00872E88">
              <w:rPr>
                <w:rFonts w:ascii="Times New Roman" w:hAnsi="Times New Roman" w:cs="Times New Roman"/>
                <w:sz w:val="28"/>
                <w:szCs w:val="28"/>
              </w:rPr>
              <w:t>п</w:t>
            </w:r>
            <w:proofErr w:type="gramEnd"/>
            <w:r w:rsidRPr="00872E88">
              <w:rPr>
                <w:rFonts w:ascii="Times New Roman" w:hAnsi="Times New Roman" w:cs="Times New Roman"/>
                <w:sz w:val="28"/>
                <w:szCs w:val="28"/>
              </w:rPr>
              <w:t>ідвищеної небезпеки»</w:t>
            </w:r>
          </w:p>
        </w:tc>
      </w:tr>
      <w:tr w:rsidR="00385A2D" w:rsidRPr="0082589B"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82589B" w:rsidP="00E91DEF">
            <w:pPr>
              <w:shd w:val="clear" w:color="auto" w:fill="FFFFFF"/>
              <w:spacing w:before="100" w:beforeAutospacing="1" w:after="100" w:afterAutospacing="1" w:line="240" w:lineRule="auto"/>
              <w:rPr>
                <w:rFonts w:ascii="Times New Roman" w:hAnsi="Times New Roman" w:cs="Times New Roman"/>
                <w:lang w:val="uk-UA"/>
              </w:rPr>
            </w:pPr>
            <w:hyperlink r:id="rId205" w:history="1">
              <w:r w:rsidR="00A950A1" w:rsidRPr="004E0AC6">
                <w:rPr>
                  <w:rFonts w:ascii="Times New Roman" w:eastAsia="Times New Roman" w:hAnsi="Times New Roman" w:cs="Times New Roman"/>
                  <w:sz w:val="28"/>
                  <w:szCs w:val="28"/>
                  <w:lang w:val="uk-UA" w:eastAsia="ru-RU"/>
                </w:rPr>
                <w:t>Виключення об’єкта підвищеної небезпеки з Державного реєстру об’єктів підвищеної небезпеки</w:t>
              </w:r>
            </w:hyperlink>
          </w:p>
        </w:tc>
        <w:tc>
          <w:tcPr>
            <w:tcW w:w="2834" w:type="dxa"/>
            <w:vMerge/>
            <w:tcBorders>
              <w:left w:val="outset" w:sz="4" w:space="0" w:color="000000"/>
              <w:bottom w:val="outset" w:sz="4" w:space="0" w:color="000000"/>
              <w:right w:val="outset" w:sz="4" w:space="0" w:color="000000"/>
            </w:tcBorders>
            <w:vAlign w:val="center"/>
          </w:tcPr>
          <w:p w:rsidR="00A950A1" w:rsidRPr="000F7BA8" w:rsidRDefault="00A950A1" w:rsidP="0071603B">
            <w:pPr>
              <w:shd w:val="clear" w:color="auto" w:fill="FFFFFF"/>
              <w:spacing w:after="0"/>
              <w:ind w:left="159" w:right="142"/>
              <w:rPr>
                <w:sz w:val="28"/>
                <w:szCs w:val="28"/>
                <w:highlight w:val="yellow"/>
                <w:lang w:val="uk-UA" w:eastAsia="uk-UA"/>
              </w:rPr>
            </w:pPr>
          </w:p>
        </w:tc>
      </w:tr>
      <w:tr w:rsidR="00385A2D" w:rsidRPr="00E91DEF"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82589B"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06" w:history="1">
              <w:r w:rsidR="00A950A1" w:rsidRPr="004E0AC6">
                <w:rPr>
                  <w:rFonts w:ascii="Times New Roman" w:eastAsia="Times New Roman" w:hAnsi="Times New Roman" w:cs="Times New Roman"/>
                  <w:sz w:val="28"/>
                  <w:szCs w:val="28"/>
                  <w:lang w:eastAsia="ru-RU"/>
                </w:rPr>
                <w:t>Видач</w:t>
              </w:r>
              <w:r w:rsidR="00A950A1" w:rsidRPr="004E0AC6">
                <w:rPr>
                  <w:rFonts w:ascii="Times New Roman" w:eastAsia="Times New Roman" w:hAnsi="Times New Roman" w:cs="Times New Roman"/>
                  <w:sz w:val="28"/>
                  <w:szCs w:val="28"/>
                  <w:lang w:val="uk-UA" w:eastAsia="ru-RU"/>
                </w:rPr>
                <w:t>а</w:t>
              </w:r>
              <w:r w:rsidR="00A950A1" w:rsidRPr="004E0AC6">
                <w:rPr>
                  <w:rFonts w:ascii="Times New Roman" w:eastAsia="Times New Roman" w:hAnsi="Times New Roman" w:cs="Times New Roman"/>
                  <w:sz w:val="28"/>
                  <w:szCs w:val="28"/>
                  <w:lang w:eastAsia="ru-RU"/>
                </w:rPr>
                <w:t xml:space="preserve"> гірничого відводу для розробки родовищ корисних копалин місцевого значення</w:t>
              </w:r>
            </w:hyperlink>
          </w:p>
        </w:tc>
        <w:tc>
          <w:tcPr>
            <w:tcW w:w="2834" w:type="dxa"/>
            <w:vMerge w:val="restart"/>
            <w:tcBorders>
              <w:left w:val="outset" w:sz="4" w:space="0" w:color="000000"/>
              <w:right w:val="outset" w:sz="4" w:space="0" w:color="000000"/>
            </w:tcBorders>
            <w:vAlign w:val="center"/>
          </w:tcPr>
          <w:p w:rsidR="00A950A1" w:rsidRPr="00C21827" w:rsidRDefault="00A950A1" w:rsidP="0071603B">
            <w:pPr>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Кодекс України про надра</w:t>
            </w:r>
          </w:p>
        </w:tc>
      </w:tr>
      <w:tr w:rsidR="00385A2D" w:rsidRPr="00E91DEF" w:rsidTr="0071603B">
        <w:trPr>
          <w:gridAfter w:val="1"/>
          <w:wAfter w:w="7" w:type="dxa"/>
        </w:trPr>
        <w:tc>
          <w:tcPr>
            <w:tcW w:w="706" w:type="dxa"/>
          </w:tcPr>
          <w:p w:rsidR="00A950A1"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950A1" w:rsidRPr="004E0AC6" w:rsidRDefault="0082589B"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07" w:history="1">
              <w:r w:rsidR="00A950A1" w:rsidRPr="004E0AC6">
                <w:rPr>
                  <w:rFonts w:ascii="Times New Roman" w:eastAsia="Times New Roman" w:hAnsi="Times New Roman" w:cs="Times New Roman"/>
                  <w:sz w:val="28"/>
                  <w:szCs w:val="28"/>
                  <w:lang w:eastAsia="ru-RU"/>
                </w:rPr>
                <w:t>Переоформлення гірничого відводу для розробки родовищ корисних копалин місцевого значення</w:t>
              </w:r>
            </w:hyperlink>
          </w:p>
        </w:tc>
        <w:tc>
          <w:tcPr>
            <w:tcW w:w="2834" w:type="dxa"/>
            <w:vMerge/>
            <w:tcBorders>
              <w:left w:val="outset" w:sz="4" w:space="0" w:color="000000"/>
              <w:bottom w:val="outset" w:sz="4" w:space="0" w:color="000000"/>
              <w:right w:val="outset" w:sz="4" w:space="0" w:color="000000"/>
            </w:tcBorders>
            <w:vAlign w:val="center"/>
          </w:tcPr>
          <w:p w:rsidR="00A950A1" w:rsidRPr="00C21827" w:rsidRDefault="00A950A1"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E91DEF" w:rsidTr="0071603B">
        <w:trPr>
          <w:gridAfter w:val="1"/>
          <w:wAfter w:w="7" w:type="dxa"/>
        </w:trPr>
        <w:tc>
          <w:tcPr>
            <w:tcW w:w="706" w:type="dxa"/>
          </w:tcPr>
          <w:p w:rsidR="00C21827"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82589B" w:rsidP="00C21827">
            <w:pPr>
              <w:shd w:val="clear" w:color="auto" w:fill="FFFFFF"/>
              <w:spacing w:before="100" w:beforeAutospacing="1" w:after="100" w:afterAutospacing="1" w:line="240" w:lineRule="auto"/>
              <w:jc w:val="both"/>
              <w:rPr>
                <w:rFonts w:ascii="Times New Roman" w:hAnsi="Times New Roman" w:cs="Times New Roman"/>
                <w:sz w:val="28"/>
                <w:szCs w:val="28"/>
              </w:rPr>
            </w:pPr>
            <w:hyperlink r:id="rId208"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придбання вибухових матеріалів промислового призначення</w:t>
              </w:r>
            </w:hyperlink>
          </w:p>
        </w:tc>
        <w:tc>
          <w:tcPr>
            <w:tcW w:w="2834" w:type="dxa"/>
            <w:vMerge w:val="restart"/>
            <w:tcBorders>
              <w:left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r w:rsidRPr="00C21827">
              <w:rPr>
                <w:rFonts w:ascii="Times New Roman" w:hAnsi="Times New Roman" w:cs="Times New Roman"/>
                <w:sz w:val="28"/>
                <w:szCs w:val="28"/>
              </w:rPr>
              <w:t>Закон України «Про поводження з вибуховими матеріалами промислового призначення»</w:t>
            </w:r>
          </w:p>
        </w:tc>
      </w:tr>
      <w:tr w:rsidR="00385A2D" w:rsidRPr="00E91DEF" w:rsidTr="0071603B">
        <w:trPr>
          <w:gridAfter w:val="1"/>
          <w:wAfter w:w="7" w:type="dxa"/>
        </w:trPr>
        <w:tc>
          <w:tcPr>
            <w:tcW w:w="706" w:type="dxa"/>
          </w:tcPr>
          <w:p w:rsidR="00C21827" w:rsidRPr="005B6E04" w:rsidRDefault="00A950A1"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7</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C21827" w:rsidRPr="004E0AC6" w:rsidRDefault="0082589B" w:rsidP="00C2182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09" w:history="1">
              <w:r w:rsidR="00C21827" w:rsidRPr="004E0AC6">
                <w:rPr>
                  <w:rFonts w:ascii="Times New Roman" w:eastAsia="Times New Roman" w:hAnsi="Times New Roman" w:cs="Times New Roman"/>
                  <w:sz w:val="28"/>
                  <w:szCs w:val="28"/>
                  <w:lang w:eastAsia="ru-RU"/>
                </w:rPr>
                <w:t xml:space="preserve">Видача </w:t>
              </w:r>
              <w:proofErr w:type="gramStart"/>
              <w:r w:rsidR="00C21827" w:rsidRPr="004E0AC6">
                <w:rPr>
                  <w:rFonts w:ascii="Times New Roman" w:eastAsia="Times New Roman" w:hAnsi="Times New Roman" w:cs="Times New Roman"/>
                  <w:sz w:val="28"/>
                  <w:szCs w:val="28"/>
                  <w:lang w:eastAsia="ru-RU"/>
                </w:rPr>
                <w:t>св</w:t>
              </w:r>
              <w:proofErr w:type="gramEnd"/>
              <w:r w:rsidR="00C21827" w:rsidRPr="004E0AC6">
                <w:rPr>
                  <w:rFonts w:ascii="Times New Roman" w:eastAsia="Times New Roman" w:hAnsi="Times New Roman" w:cs="Times New Roman"/>
                  <w:sz w:val="28"/>
                  <w:szCs w:val="28"/>
                  <w:lang w:eastAsia="ru-RU"/>
                </w:rPr>
                <w:t>ідоцтва на зберігання вибухових матеріалів промислового призначення</w:t>
              </w:r>
            </w:hyperlink>
          </w:p>
          <w:p w:rsidR="00C21827" w:rsidRPr="004E0AC6" w:rsidRDefault="00C21827" w:rsidP="00C21827">
            <w:pPr>
              <w:pStyle w:val="a5"/>
              <w:jc w:val="both"/>
              <w:rPr>
                <w:sz w:val="28"/>
                <w:szCs w:val="28"/>
              </w:rPr>
            </w:pPr>
          </w:p>
        </w:tc>
        <w:tc>
          <w:tcPr>
            <w:tcW w:w="2834" w:type="dxa"/>
            <w:vMerge/>
            <w:tcBorders>
              <w:left w:val="outset" w:sz="4" w:space="0" w:color="000000"/>
              <w:bottom w:val="outset" w:sz="4" w:space="0" w:color="000000"/>
              <w:right w:val="outset" w:sz="4" w:space="0" w:color="000000"/>
            </w:tcBorders>
            <w:vAlign w:val="center"/>
          </w:tcPr>
          <w:p w:rsidR="00C21827" w:rsidRPr="00C21827" w:rsidRDefault="00C21827" w:rsidP="0071603B">
            <w:pPr>
              <w:shd w:val="clear" w:color="auto" w:fill="FFFFFF"/>
              <w:spacing w:after="0"/>
              <w:ind w:left="159" w:right="142"/>
              <w:rPr>
                <w:rFonts w:ascii="Times New Roman" w:hAnsi="Times New Roman" w:cs="Times New Roman"/>
                <w:sz w:val="28"/>
                <w:szCs w:val="28"/>
                <w:highlight w:val="yellow"/>
                <w:lang w:val="uk-UA" w:eastAsia="uk-UA"/>
              </w:rPr>
            </w:pPr>
          </w:p>
        </w:tc>
      </w:tr>
      <w:tr w:rsidR="00385A2D" w:rsidRPr="001A3372" w:rsidTr="0071603B">
        <w:trPr>
          <w:gridAfter w:val="1"/>
          <w:wAfter w:w="7" w:type="dxa"/>
        </w:trPr>
        <w:tc>
          <w:tcPr>
            <w:tcW w:w="706" w:type="dxa"/>
          </w:tcPr>
          <w:p w:rsidR="00385A2D" w:rsidRPr="005B6E04"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8</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D55AD9">
            <w:pPr>
              <w:pStyle w:val="rvps14"/>
              <w:spacing w:before="0" w:beforeAutospacing="0" w:after="0" w:afterAutospacing="0"/>
              <w:jc w:val="both"/>
              <w:rPr>
                <w:sz w:val="28"/>
                <w:szCs w:val="28"/>
                <w:lang w:val="uk-UA" w:eastAsia="uk-UA"/>
              </w:rPr>
            </w:pPr>
            <w:r w:rsidRPr="004E0AC6">
              <w:rPr>
                <w:sz w:val="28"/>
                <w:szCs w:val="28"/>
                <w:shd w:val="clear" w:color="auto" w:fill="FFFFFF"/>
              </w:rPr>
              <w:t xml:space="preserve">Видача дозволу на участь у дорожньому </w:t>
            </w:r>
            <w:proofErr w:type="gramStart"/>
            <w:r w:rsidRPr="004E0AC6">
              <w:rPr>
                <w:sz w:val="28"/>
                <w:szCs w:val="28"/>
                <w:shd w:val="clear" w:color="auto" w:fill="FFFFFF"/>
              </w:rPr>
              <w:t>рус</w:t>
            </w:r>
            <w:proofErr w:type="gramEnd"/>
            <w:r w:rsidRPr="004E0AC6">
              <w:rPr>
                <w:sz w:val="28"/>
                <w:szCs w:val="28"/>
                <w:shd w:val="clear" w:color="auto" w:fill="FFFFFF"/>
              </w:rPr>
              <w:t>і транспортних засобів, вагові або габаритні параметри яких перевищують нормативні</w:t>
            </w:r>
          </w:p>
        </w:tc>
        <w:tc>
          <w:tcPr>
            <w:tcW w:w="2834" w:type="dxa"/>
            <w:tcBorders>
              <w:top w:val="outset" w:sz="4" w:space="0" w:color="000000"/>
              <w:left w:val="outset" w:sz="4" w:space="0" w:color="000000"/>
              <w:bottom w:val="outset" w:sz="4" w:space="0" w:color="000000"/>
              <w:right w:val="outset" w:sz="4" w:space="0" w:color="000000"/>
            </w:tcBorders>
            <w:vAlign w:val="center"/>
          </w:tcPr>
          <w:p w:rsidR="00385A2D" w:rsidRPr="00C21827" w:rsidRDefault="00385A2D" w:rsidP="0071603B">
            <w:pPr>
              <w:pStyle w:val="rvps14"/>
              <w:spacing w:before="0" w:beforeAutospacing="0" w:after="0" w:afterAutospacing="0"/>
              <w:ind w:left="159" w:right="142"/>
              <w:rPr>
                <w:sz w:val="28"/>
                <w:szCs w:val="28"/>
                <w:lang w:val="uk-UA" w:eastAsia="uk-UA"/>
              </w:rPr>
            </w:pPr>
            <w:r w:rsidRPr="00C21827">
              <w:rPr>
                <w:sz w:val="28"/>
                <w:szCs w:val="28"/>
              </w:rPr>
              <w:t>Закон України «Про Національну поліцію»</w:t>
            </w:r>
            <w:r w:rsidRPr="00C21827">
              <w:rPr>
                <w:sz w:val="28"/>
                <w:szCs w:val="28"/>
                <w:lang w:val="uk-UA"/>
              </w:rPr>
              <w:t>,</w:t>
            </w:r>
            <w:hyperlink r:id="rId210" w:tgtFrame="_blank" w:history="1">
              <w:r w:rsidRPr="00C21827">
                <w:rPr>
                  <w:sz w:val="28"/>
                  <w:szCs w:val="28"/>
                  <w:lang w:val="uk-UA" w:eastAsia="uk-UA"/>
                </w:rPr>
                <w:t xml:space="preserve"> </w:t>
              </w:r>
              <w:r w:rsidRPr="00C21827">
                <w:rPr>
                  <w:rStyle w:val="rvts96"/>
                  <w:sz w:val="28"/>
                  <w:szCs w:val="28"/>
                  <w:lang w:val="uk-UA" w:eastAsia="uk-UA"/>
                </w:rPr>
                <w:t>Закон України «Про дорожній рух»</w:t>
              </w:r>
            </w:hyperlink>
          </w:p>
        </w:tc>
      </w:tr>
      <w:tr w:rsidR="00385A2D" w:rsidRPr="001A3372" w:rsidTr="0071603B">
        <w:trPr>
          <w:gridAfter w:val="1"/>
          <w:wAfter w:w="7" w:type="dxa"/>
        </w:trPr>
        <w:tc>
          <w:tcPr>
            <w:tcW w:w="706" w:type="dxa"/>
          </w:tcPr>
          <w:p w:rsidR="00385A2D" w:rsidRPr="005B6E04"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4</w:t>
            </w:r>
            <w:r w:rsidR="008B202E">
              <w:rPr>
                <w:rFonts w:ascii="Times New Roman" w:hAnsi="Times New Roman"/>
                <w:sz w:val="28"/>
                <w:szCs w:val="28"/>
              </w:rPr>
              <w:t>9</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4E0AC6" w:rsidRDefault="00385A2D" w:rsidP="001F6CDE">
            <w:pPr>
              <w:pStyle w:val="rvps14"/>
              <w:spacing w:before="0" w:beforeAutospacing="0" w:after="0" w:afterAutospacing="0"/>
              <w:jc w:val="both"/>
              <w:rPr>
                <w:sz w:val="28"/>
                <w:szCs w:val="28"/>
                <w:lang w:val="uk-UA" w:eastAsia="uk-UA"/>
              </w:rPr>
            </w:pPr>
            <w:r w:rsidRPr="004E0AC6">
              <w:rPr>
                <w:sz w:val="28"/>
                <w:szCs w:val="28"/>
                <w:shd w:val="clear" w:color="auto" w:fill="FFFFFF"/>
                <w:lang w:val="uk-UA"/>
              </w:rPr>
              <w:t>Видача п</w:t>
            </w:r>
            <w:r w:rsidRPr="004E0AC6">
              <w:rPr>
                <w:sz w:val="28"/>
                <w:szCs w:val="28"/>
                <w:shd w:val="clear" w:color="auto" w:fill="FFFFFF"/>
              </w:rPr>
              <w:t>огодження маршрутів руху транспортних засобів під час дорожнього перевезення небезпечних вантажів</w:t>
            </w:r>
          </w:p>
        </w:tc>
        <w:tc>
          <w:tcPr>
            <w:tcW w:w="2834" w:type="dxa"/>
            <w:tcBorders>
              <w:top w:val="outset" w:sz="4" w:space="0" w:color="000000"/>
              <w:left w:val="outset" w:sz="4" w:space="0" w:color="000000"/>
              <w:right w:val="outset" w:sz="4" w:space="0" w:color="000000"/>
            </w:tcBorders>
            <w:vAlign w:val="center"/>
          </w:tcPr>
          <w:p w:rsidR="00385A2D" w:rsidRPr="001F6CDE" w:rsidRDefault="00385A2D" w:rsidP="0071603B">
            <w:pPr>
              <w:pStyle w:val="rvps14"/>
              <w:spacing w:before="0" w:beforeAutospacing="0" w:after="0" w:afterAutospacing="0"/>
              <w:ind w:left="159" w:right="142"/>
              <w:rPr>
                <w:sz w:val="28"/>
                <w:szCs w:val="28"/>
                <w:lang w:val="uk-UA" w:eastAsia="uk-UA"/>
              </w:rPr>
            </w:pPr>
            <w:r w:rsidRPr="001F6CDE">
              <w:rPr>
                <w:sz w:val="28"/>
                <w:szCs w:val="28"/>
              </w:rPr>
              <w:t>Закон України «Про перевезення небезпечних вантажів»</w:t>
            </w:r>
            <w:r w:rsidRPr="001F6CDE">
              <w:rPr>
                <w:sz w:val="28"/>
                <w:szCs w:val="28"/>
                <w:lang w:val="uk-UA"/>
              </w:rPr>
              <w:t xml:space="preserve">, </w:t>
            </w:r>
            <w:hyperlink r:id="rId211" w:tgtFrame="_blank" w:history="1">
              <w:r w:rsidRPr="001F6CDE">
                <w:rPr>
                  <w:sz w:val="28"/>
                  <w:szCs w:val="28"/>
                  <w:lang w:val="uk-UA" w:eastAsia="uk-UA"/>
                </w:rPr>
                <w:t xml:space="preserve"> </w:t>
              </w:r>
              <w:r w:rsidRPr="001F6CDE">
                <w:rPr>
                  <w:rStyle w:val="rvts96"/>
                  <w:sz w:val="28"/>
                  <w:szCs w:val="28"/>
                  <w:lang w:val="uk-UA" w:eastAsia="uk-UA"/>
                </w:rPr>
                <w:t>Закон України «Про дорожній рух»</w:t>
              </w:r>
            </w:hyperlink>
          </w:p>
        </w:tc>
      </w:tr>
      <w:tr w:rsidR="00385A2D" w:rsidRPr="00AA01F6" w:rsidTr="0071603B">
        <w:trPr>
          <w:gridAfter w:val="1"/>
          <w:wAfter w:w="7" w:type="dxa"/>
        </w:trPr>
        <w:tc>
          <w:tcPr>
            <w:tcW w:w="706" w:type="dxa"/>
          </w:tcPr>
          <w:p w:rsidR="00385A2D" w:rsidRPr="001857F7"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8B202E">
              <w:rPr>
                <w:rFonts w:ascii="Times New Roman" w:hAnsi="Times New Roman"/>
                <w:sz w:val="28"/>
                <w:szCs w:val="28"/>
              </w:rPr>
              <w:t>50</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82589B" w:rsidP="001857F7">
            <w:pPr>
              <w:shd w:val="clear" w:color="auto" w:fill="FFFFFF"/>
              <w:spacing w:before="100" w:beforeAutospacing="1" w:after="100" w:afterAutospacing="1" w:line="240" w:lineRule="auto"/>
              <w:jc w:val="both"/>
              <w:rPr>
                <w:rFonts w:ascii="Times New Roman" w:hAnsi="Times New Roman" w:cs="Times New Roman"/>
                <w:sz w:val="28"/>
                <w:szCs w:val="28"/>
                <w:lang w:val="uk-UA"/>
              </w:rPr>
            </w:pPr>
            <w:hyperlink r:id="rId212" w:history="1">
              <w:r w:rsidR="00385A2D" w:rsidRPr="002D57EE">
                <w:rPr>
                  <w:rFonts w:ascii="Times New Roman" w:eastAsia="Times New Roman" w:hAnsi="Times New Roman" w:cs="Times New Roman"/>
                  <w:sz w:val="28"/>
                  <w:szCs w:val="28"/>
                  <w:lang w:eastAsia="ru-RU"/>
                </w:rPr>
                <w:t xml:space="preserve">Внесення суб’єкта господарювання до Державного </w:t>
              </w:r>
              <w:r w:rsidR="00385A2D" w:rsidRPr="002D57EE">
                <w:rPr>
                  <w:rFonts w:ascii="Times New Roman" w:eastAsia="Times New Roman" w:hAnsi="Times New Roman" w:cs="Times New Roman"/>
                  <w:sz w:val="28"/>
                  <w:szCs w:val="28"/>
                  <w:lang w:eastAsia="ru-RU"/>
                </w:rPr>
                <w:lastRenderedPageBreak/>
                <w:t xml:space="preserve">реєстру видавців, виготовлювачів і розповсюджувачів видавничої продукції та видача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w:t>
              </w:r>
            </w:hyperlink>
          </w:p>
        </w:tc>
        <w:tc>
          <w:tcPr>
            <w:tcW w:w="2834" w:type="dxa"/>
            <w:vMerge w:val="restart"/>
            <w:tcBorders>
              <w:left w:val="outset" w:sz="4" w:space="0" w:color="000000"/>
              <w:right w:val="outset" w:sz="4" w:space="0" w:color="000000"/>
            </w:tcBorders>
            <w:vAlign w:val="center"/>
          </w:tcPr>
          <w:p w:rsidR="00385A2D" w:rsidRPr="001857F7" w:rsidRDefault="00385A2D" w:rsidP="00295E3F">
            <w:pPr>
              <w:pStyle w:val="a5"/>
              <w:ind w:left="159" w:right="142"/>
              <w:rPr>
                <w:sz w:val="28"/>
                <w:szCs w:val="28"/>
                <w:lang w:val="uk-UA"/>
              </w:rPr>
            </w:pPr>
            <w:r w:rsidRPr="001857F7">
              <w:rPr>
                <w:sz w:val="28"/>
                <w:szCs w:val="28"/>
                <w:shd w:val="clear" w:color="auto" w:fill="FFFFFF"/>
              </w:rPr>
              <w:lastRenderedPageBreak/>
              <w:t xml:space="preserve">Закон </w:t>
            </w:r>
            <w:r w:rsidRPr="001857F7">
              <w:rPr>
                <w:sz w:val="28"/>
                <w:szCs w:val="28"/>
                <w:shd w:val="clear" w:color="auto" w:fill="FFFFFF"/>
              </w:rPr>
              <w:lastRenderedPageBreak/>
              <w:t>України </w:t>
            </w:r>
            <w:hyperlink r:id="rId213" w:tgtFrame="_blank" w:history="1">
              <w:r w:rsidR="00295E3F">
                <w:rPr>
                  <w:rStyle w:val="af"/>
                  <w:color w:val="auto"/>
                  <w:sz w:val="28"/>
                  <w:szCs w:val="28"/>
                  <w:u w:val="none"/>
                  <w:shd w:val="clear" w:color="auto" w:fill="FFFFFF"/>
                  <w:lang w:val="uk-UA"/>
                </w:rPr>
                <w:t>«</w:t>
              </w:r>
              <w:r w:rsidRPr="001857F7">
                <w:rPr>
                  <w:rStyle w:val="af"/>
                  <w:color w:val="auto"/>
                  <w:sz w:val="28"/>
                  <w:szCs w:val="28"/>
                  <w:u w:val="none"/>
                  <w:shd w:val="clear" w:color="auto" w:fill="FFFFFF"/>
                </w:rPr>
                <w:t>Про видавничу справу</w:t>
              </w:r>
              <w:r w:rsidR="00295E3F">
                <w:rPr>
                  <w:rStyle w:val="af"/>
                  <w:color w:val="auto"/>
                  <w:sz w:val="28"/>
                  <w:szCs w:val="28"/>
                  <w:u w:val="none"/>
                  <w:shd w:val="clear" w:color="auto" w:fill="FFFFFF"/>
                  <w:lang w:val="uk-UA"/>
                </w:rPr>
                <w:t>»</w:t>
              </w:r>
            </w:hyperlink>
          </w:p>
        </w:tc>
      </w:tr>
      <w:tr w:rsidR="00385A2D" w:rsidRPr="00AA01F6" w:rsidTr="004E0AC6">
        <w:trPr>
          <w:gridAfter w:val="1"/>
          <w:wAfter w:w="7" w:type="dxa"/>
        </w:trPr>
        <w:tc>
          <w:tcPr>
            <w:tcW w:w="706" w:type="dxa"/>
          </w:tcPr>
          <w:p w:rsidR="00385A2D" w:rsidRPr="001857F7"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lastRenderedPageBreak/>
              <w:t>3</w:t>
            </w:r>
            <w:r w:rsidR="008B202E">
              <w:rPr>
                <w:rFonts w:ascii="Times New Roman" w:hAnsi="Times New Roman"/>
                <w:sz w:val="28"/>
                <w:szCs w:val="28"/>
              </w:rPr>
              <w:t>51</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82589B" w:rsidP="001857F7">
            <w:pPr>
              <w:shd w:val="clear" w:color="auto" w:fill="FFFFFF"/>
              <w:spacing w:before="100" w:beforeAutospacing="1" w:after="100" w:afterAutospacing="1" w:line="240" w:lineRule="auto"/>
              <w:jc w:val="both"/>
              <w:rPr>
                <w:rFonts w:ascii="Times New Roman" w:hAnsi="Times New Roman" w:cs="Times New Roman"/>
                <w:sz w:val="28"/>
                <w:szCs w:val="28"/>
              </w:rPr>
            </w:pPr>
            <w:hyperlink r:id="rId214" w:history="1">
              <w:r w:rsidR="00385A2D" w:rsidRPr="002D57EE">
                <w:rPr>
                  <w:rFonts w:ascii="Times New Roman" w:eastAsia="Times New Roman" w:hAnsi="Times New Roman" w:cs="Times New Roman"/>
                  <w:sz w:val="28"/>
                  <w:szCs w:val="28"/>
                  <w:lang w:eastAsia="ru-RU"/>
                </w:rPr>
                <w:t xml:space="preserve">Видача дубліката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5</w:t>
            </w:r>
            <w:r w:rsidR="008B202E">
              <w:rPr>
                <w:rFonts w:ascii="Times New Roman" w:hAnsi="Times New Roman"/>
                <w:sz w:val="28"/>
                <w:szCs w:val="28"/>
              </w:rPr>
              <w:t>2</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82589B"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5" w:history="1">
              <w:r w:rsidR="00385A2D" w:rsidRPr="002D57EE">
                <w:rPr>
                  <w:rFonts w:ascii="Times New Roman" w:eastAsia="Times New Roman" w:hAnsi="Times New Roman" w:cs="Times New Roman"/>
                  <w:sz w:val="28"/>
                  <w:szCs w:val="28"/>
                  <w:lang w:eastAsia="ru-RU"/>
                </w:rPr>
                <w:t xml:space="preserve">Переоформлення </w:t>
              </w:r>
              <w:proofErr w:type="gramStart"/>
              <w:r w:rsidR="00385A2D" w:rsidRPr="002D57EE">
                <w:rPr>
                  <w:rFonts w:ascii="Times New Roman" w:eastAsia="Times New Roman" w:hAnsi="Times New Roman" w:cs="Times New Roman"/>
                  <w:sz w:val="28"/>
                  <w:szCs w:val="28"/>
                  <w:lang w:eastAsia="ru-RU"/>
                </w:rPr>
                <w:t>св</w:t>
              </w:r>
              <w:proofErr w:type="gramEnd"/>
              <w:r w:rsidR="00385A2D" w:rsidRPr="002D57EE">
                <w:rPr>
                  <w:rFonts w:ascii="Times New Roman" w:eastAsia="Times New Roman" w:hAnsi="Times New Roman" w:cs="Times New Roman"/>
                  <w:sz w:val="28"/>
                  <w:szCs w:val="28"/>
                  <w:lang w:eastAsia="ru-RU"/>
                </w:rPr>
                <w:t>ідоцтва про внесення суб’єкта господарювання до Державного реєстру видавців, виготовлювачів і розповсюджувачів видавничої продукції</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AA01F6" w:rsidTr="004E0AC6">
        <w:trPr>
          <w:gridAfter w:val="1"/>
          <w:wAfter w:w="7" w:type="dxa"/>
        </w:trPr>
        <w:tc>
          <w:tcPr>
            <w:tcW w:w="706" w:type="dxa"/>
          </w:tcPr>
          <w:p w:rsidR="00385A2D" w:rsidRPr="001857F7"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5</w:t>
            </w:r>
            <w:r w:rsidR="008B202E">
              <w:rPr>
                <w:rFonts w:ascii="Times New Roman" w:hAnsi="Times New Roman"/>
                <w:sz w:val="28"/>
                <w:szCs w:val="28"/>
              </w:rPr>
              <w:t>3</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82589B"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6" w:history="1">
              <w:r w:rsidR="00385A2D" w:rsidRPr="002D57EE">
                <w:rPr>
                  <w:rFonts w:ascii="Times New Roman" w:eastAsia="Times New Roman" w:hAnsi="Times New Roman" w:cs="Times New Roman"/>
                  <w:sz w:val="28"/>
                  <w:szCs w:val="28"/>
                  <w:lang w:eastAsia="ru-RU"/>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385A2D" w:rsidRPr="0082589B" w:rsidTr="004E0AC6">
        <w:trPr>
          <w:gridAfter w:val="1"/>
          <w:wAfter w:w="7" w:type="dxa"/>
        </w:trPr>
        <w:tc>
          <w:tcPr>
            <w:tcW w:w="706" w:type="dxa"/>
          </w:tcPr>
          <w:p w:rsidR="00385A2D" w:rsidRPr="001857F7" w:rsidRDefault="00385A2D"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w:t>
            </w:r>
            <w:r w:rsidR="00AB04E1">
              <w:rPr>
                <w:rFonts w:ascii="Times New Roman" w:hAnsi="Times New Roman"/>
                <w:sz w:val="28"/>
                <w:szCs w:val="28"/>
              </w:rPr>
              <w:t>5</w:t>
            </w:r>
            <w:r w:rsidR="008B202E">
              <w:rPr>
                <w:rFonts w:ascii="Times New Roman" w:hAnsi="Times New Roman"/>
                <w:sz w:val="28"/>
                <w:szCs w:val="28"/>
              </w:rPr>
              <w:t>4</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385A2D" w:rsidRPr="002D57EE" w:rsidRDefault="0082589B" w:rsidP="001857F7">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hyperlink r:id="rId217" w:history="1">
              <w:r w:rsidR="00385A2D" w:rsidRPr="002D57EE">
                <w:rPr>
                  <w:rFonts w:ascii="Times New Roman" w:eastAsia="Times New Roman" w:hAnsi="Times New Roman" w:cs="Times New Roman"/>
                  <w:sz w:val="28"/>
                  <w:szCs w:val="28"/>
                  <w:lang w:val="uk-UA" w:eastAsia="ru-RU"/>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hyperlink>
          </w:p>
        </w:tc>
        <w:tc>
          <w:tcPr>
            <w:tcW w:w="2834" w:type="dxa"/>
            <w:vMerge/>
            <w:tcBorders>
              <w:left w:val="outset" w:sz="4" w:space="0" w:color="000000"/>
              <w:right w:val="outset" w:sz="4" w:space="0" w:color="000000"/>
            </w:tcBorders>
          </w:tcPr>
          <w:p w:rsidR="00385A2D" w:rsidRPr="00967CA1" w:rsidRDefault="00385A2D" w:rsidP="00D55AD9">
            <w:pPr>
              <w:pStyle w:val="a5"/>
              <w:ind w:left="159" w:right="142"/>
              <w:jc w:val="both"/>
              <w:rPr>
                <w:sz w:val="28"/>
                <w:szCs w:val="28"/>
                <w:lang w:val="uk-UA"/>
              </w:rPr>
            </w:pPr>
          </w:p>
        </w:tc>
      </w:tr>
      <w:tr w:rsidR="00A736B4" w:rsidRPr="004A6BE1" w:rsidTr="004E0AC6">
        <w:trPr>
          <w:gridAfter w:val="1"/>
          <w:wAfter w:w="7" w:type="dxa"/>
        </w:trPr>
        <w:tc>
          <w:tcPr>
            <w:tcW w:w="706" w:type="dxa"/>
          </w:tcPr>
          <w:p w:rsidR="00A736B4" w:rsidRDefault="00A736B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8B202E">
              <w:rPr>
                <w:rFonts w:ascii="Times New Roman" w:hAnsi="Times New Roman"/>
                <w:sz w:val="28"/>
                <w:szCs w:val="28"/>
              </w:rPr>
              <w:t>5</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736B4" w:rsidRPr="00680C57" w:rsidRDefault="00A736B4" w:rsidP="005C78B9">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w:t>
            </w:r>
            <w:r w:rsidR="005C78B9">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Кандидат у майстри спорту України</w:t>
            </w:r>
            <w:r w:rsidR="005C78B9">
              <w:rPr>
                <w:rFonts w:ascii="Times New Roman" w:hAnsi="Times New Roman" w:cs="Times New Roman"/>
                <w:sz w:val="28"/>
                <w:szCs w:val="28"/>
                <w:shd w:val="clear" w:color="auto" w:fill="FFFFFF"/>
                <w:lang w:val="uk-UA"/>
              </w:rPr>
              <w:t>»</w:t>
            </w:r>
            <w:r w:rsidRPr="00680C57">
              <w:rPr>
                <w:rFonts w:ascii="Times New Roman" w:hAnsi="Times New Roman" w:cs="Times New Roman"/>
                <w:sz w:val="28"/>
                <w:szCs w:val="28"/>
                <w:shd w:val="clear" w:color="auto" w:fill="FFFFFF"/>
              </w:rPr>
              <w:t xml:space="preserve"> та I спортивний розряд</w:t>
            </w:r>
          </w:p>
        </w:tc>
        <w:tc>
          <w:tcPr>
            <w:tcW w:w="2834" w:type="dxa"/>
            <w:vMerge w:val="restart"/>
            <w:tcBorders>
              <w:left w:val="outset" w:sz="4" w:space="0" w:color="000000"/>
              <w:right w:val="outset" w:sz="4" w:space="0" w:color="000000"/>
            </w:tcBorders>
          </w:tcPr>
          <w:p w:rsidR="00A736B4" w:rsidRPr="00295E3F" w:rsidRDefault="00A736B4" w:rsidP="00295E3F">
            <w:pPr>
              <w:pStyle w:val="a5"/>
              <w:ind w:left="159" w:right="142"/>
              <w:jc w:val="both"/>
              <w:rPr>
                <w:sz w:val="28"/>
                <w:szCs w:val="28"/>
                <w:lang w:val="uk-UA"/>
              </w:rPr>
            </w:pPr>
            <w:r w:rsidRPr="00680C57">
              <w:rPr>
                <w:sz w:val="28"/>
                <w:szCs w:val="28"/>
                <w:shd w:val="clear" w:color="auto" w:fill="FFFFFF"/>
              </w:rPr>
              <w:t>Закон України </w:t>
            </w:r>
            <w:r w:rsidR="00295E3F">
              <w:rPr>
                <w:sz w:val="28"/>
                <w:szCs w:val="28"/>
                <w:shd w:val="clear" w:color="auto" w:fill="FFFFFF"/>
                <w:lang w:val="uk-UA"/>
              </w:rPr>
              <w:t>«</w:t>
            </w:r>
            <w:r w:rsidRPr="00680C57">
              <w:rPr>
                <w:sz w:val="28"/>
                <w:szCs w:val="28"/>
                <w:shd w:val="clear" w:color="auto" w:fill="FFFFFF"/>
              </w:rPr>
              <w:t>Про фізичну культуру і спорт</w:t>
            </w:r>
            <w:r w:rsidR="00295E3F">
              <w:rPr>
                <w:sz w:val="28"/>
                <w:szCs w:val="28"/>
                <w:shd w:val="clear" w:color="auto" w:fill="FFFFFF"/>
                <w:lang w:val="uk-UA"/>
              </w:rPr>
              <w:t>»</w:t>
            </w:r>
          </w:p>
        </w:tc>
      </w:tr>
      <w:tr w:rsidR="00A736B4" w:rsidRPr="004A6BE1" w:rsidTr="004E0AC6">
        <w:trPr>
          <w:gridAfter w:val="1"/>
          <w:wAfter w:w="7" w:type="dxa"/>
        </w:trPr>
        <w:tc>
          <w:tcPr>
            <w:tcW w:w="706" w:type="dxa"/>
          </w:tcPr>
          <w:p w:rsidR="00A736B4" w:rsidRDefault="00A736B4" w:rsidP="008B202E">
            <w:pPr>
              <w:pStyle w:val="11"/>
              <w:tabs>
                <w:tab w:val="left" w:pos="456"/>
              </w:tabs>
              <w:spacing w:after="0" w:line="240" w:lineRule="auto"/>
              <w:ind w:left="0"/>
              <w:rPr>
                <w:rFonts w:ascii="Times New Roman" w:hAnsi="Times New Roman"/>
                <w:sz w:val="28"/>
                <w:szCs w:val="28"/>
              </w:rPr>
            </w:pPr>
            <w:r>
              <w:rPr>
                <w:rFonts w:ascii="Times New Roman" w:hAnsi="Times New Roman"/>
                <w:sz w:val="28"/>
                <w:szCs w:val="28"/>
              </w:rPr>
              <w:t>35</w:t>
            </w:r>
            <w:r w:rsidR="008B202E">
              <w:rPr>
                <w:rFonts w:ascii="Times New Roman" w:hAnsi="Times New Roman"/>
                <w:sz w:val="28"/>
                <w:szCs w:val="28"/>
              </w:rPr>
              <w:t>6</w:t>
            </w:r>
            <w:r>
              <w:rPr>
                <w:rFonts w:ascii="Times New Roman" w:hAnsi="Times New Roman"/>
                <w:sz w:val="28"/>
                <w:szCs w:val="28"/>
              </w:rPr>
              <w:t>.</w:t>
            </w:r>
          </w:p>
        </w:tc>
        <w:tc>
          <w:tcPr>
            <w:tcW w:w="6463" w:type="dxa"/>
            <w:tcBorders>
              <w:top w:val="outset" w:sz="4" w:space="0" w:color="000000"/>
              <w:left w:val="outset" w:sz="4" w:space="0" w:color="000000"/>
              <w:bottom w:val="outset" w:sz="4" w:space="0" w:color="000000"/>
              <w:right w:val="outset" w:sz="4" w:space="0" w:color="000000"/>
            </w:tcBorders>
          </w:tcPr>
          <w:p w:rsidR="00A736B4" w:rsidRPr="00680C57" w:rsidRDefault="00A736B4" w:rsidP="00370465">
            <w:pPr>
              <w:shd w:val="clear" w:color="auto" w:fill="FFFFFF"/>
              <w:spacing w:before="100" w:beforeAutospacing="1" w:after="100" w:afterAutospacing="1" w:line="240" w:lineRule="auto"/>
              <w:jc w:val="both"/>
              <w:rPr>
                <w:rFonts w:ascii="Times New Roman" w:hAnsi="Times New Roman" w:cs="Times New Roman"/>
                <w:sz w:val="28"/>
                <w:szCs w:val="28"/>
              </w:rPr>
            </w:pPr>
            <w:r w:rsidRPr="00680C57">
              <w:rPr>
                <w:rFonts w:ascii="Times New Roman" w:hAnsi="Times New Roman" w:cs="Times New Roman"/>
                <w:sz w:val="28"/>
                <w:szCs w:val="28"/>
                <w:shd w:val="clear" w:color="auto" w:fill="FFFFFF"/>
              </w:rPr>
              <w:t>Присвоєння спортивних розряді</w:t>
            </w:r>
            <w:proofErr w:type="gramStart"/>
            <w:r w:rsidRPr="00680C57">
              <w:rPr>
                <w:rFonts w:ascii="Times New Roman" w:hAnsi="Times New Roman" w:cs="Times New Roman"/>
                <w:sz w:val="28"/>
                <w:szCs w:val="28"/>
                <w:shd w:val="clear" w:color="auto" w:fill="FFFFFF"/>
              </w:rPr>
              <w:t>в</w:t>
            </w:r>
            <w:proofErr w:type="gramEnd"/>
            <w:r w:rsidRPr="00680C57">
              <w:rPr>
                <w:rFonts w:ascii="Times New Roman" w:hAnsi="Times New Roman" w:cs="Times New Roman"/>
                <w:sz w:val="28"/>
                <w:szCs w:val="28"/>
                <w:shd w:val="clear" w:color="auto" w:fill="FFFFFF"/>
              </w:rPr>
              <w:t xml:space="preserve"> спортсменам: II та III спортивний розряд</w:t>
            </w:r>
          </w:p>
        </w:tc>
        <w:tc>
          <w:tcPr>
            <w:tcW w:w="2834" w:type="dxa"/>
            <w:vMerge/>
            <w:tcBorders>
              <w:left w:val="outset" w:sz="4" w:space="0" w:color="000000"/>
              <w:right w:val="outset" w:sz="4" w:space="0" w:color="000000"/>
            </w:tcBorders>
          </w:tcPr>
          <w:p w:rsidR="00A736B4" w:rsidRPr="00680C57" w:rsidRDefault="00A736B4" w:rsidP="00370465">
            <w:pPr>
              <w:pStyle w:val="a5"/>
              <w:ind w:left="159" w:right="142"/>
              <w:jc w:val="both"/>
              <w:rPr>
                <w:sz w:val="28"/>
                <w:szCs w:val="28"/>
                <w:lang w:val="uk-UA"/>
              </w:rPr>
            </w:pPr>
          </w:p>
        </w:tc>
      </w:tr>
    </w:tbl>
    <w:p w:rsidR="004D34CD" w:rsidRPr="00F803E9"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607A52" w:rsidRDefault="00607A52" w:rsidP="00BA176C">
      <w:pPr>
        <w:spacing w:after="0"/>
        <w:rPr>
          <w:rFonts w:ascii="Times New Roman" w:hAnsi="Times New Roman" w:cs="Times New Roman"/>
          <w:sz w:val="28"/>
          <w:szCs w:val="28"/>
          <w:lang w:val="uk-UA"/>
        </w:rPr>
      </w:pPr>
    </w:p>
    <w:p w:rsidR="00F10E0E" w:rsidRPr="005B6E04" w:rsidRDefault="00F10E0E" w:rsidP="00BA176C">
      <w:pPr>
        <w:spacing w:after="0"/>
        <w:rPr>
          <w:rFonts w:ascii="Times New Roman" w:hAnsi="Times New Roman" w:cs="Times New Roman"/>
          <w:sz w:val="28"/>
          <w:szCs w:val="28"/>
          <w:lang w:val="uk-UA"/>
        </w:rPr>
      </w:pPr>
    </w:p>
    <w:p w:rsidR="009D6D31" w:rsidRPr="006E6579" w:rsidRDefault="009D6D31" w:rsidP="009D6D31">
      <w:pPr>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w:t>
      </w:r>
      <w:r w:rsidR="00A41247">
        <w:rPr>
          <w:rFonts w:ascii="Times New Roman" w:hAnsi="Times New Roman" w:cs="Times New Roman"/>
          <w:color w:val="000000"/>
          <w:sz w:val="28"/>
          <w:szCs w:val="28"/>
          <w:lang w:val="uk-UA"/>
        </w:rPr>
        <w:t>лександр</w:t>
      </w:r>
      <w:r w:rsidRPr="006E6579">
        <w:rPr>
          <w:rFonts w:ascii="Times New Roman" w:hAnsi="Times New Roman" w:cs="Times New Roman"/>
          <w:color w:val="000000"/>
          <w:sz w:val="28"/>
          <w:szCs w:val="28"/>
          <w:lang w:val="uk-UA"/>
        </w:rPr>
        <w:t xml:space="preserve"> Л</w:t>
      </w:r>
      <w:r w:rsidR="00A41247">
        <w:rPr>
          <w:rFonts w:ascii="Times New Roman" w:hAnsi="Times New Roman" w:cs="Times New Roman"/>
          <w:color w:val="000000"/>
          <w:sz w:val="28"/>
          <w:szCs w:val="28"/>
          <w:lang w:val="uk-UA"/>
        </w:rPr>
        <w:t>ИСЕНКО</w:t>
      </w:r>
    </w:p>
    <w:p w:rsidR="009D6D31" w:rsidRPr="006E6579" w:rsidRDefault="009D6D31" w:rsidP="009D6D31">
      <w:pPr>
        <w:jc w:val="both"/>
        <w:rPr>
          <w:rFonts w:ascii="Times New Roman" w:hAnsi="Times New Roman" w:cs="Times New Roman"/>
          <w:sz w:val="24"/>
          <w:szCs w:val="24"/>
          <w:lang w:val="uk-UA"/>
        </w:rPr>
      </w:pPr>
      <w:r w:rsidRPr="006E6579">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Стрижова А</w:t>
      </w:r>
      <w:r w:rsidR="00912048">
        <w:rPr>
          <w:rFonts w:ascii="Times New Roman" w:hAnsi="Times New Roman" w:cs="Times New Roman"/>
          <w:sz w:val="24"/>
          <w:szCs w:val="24"/>
          <w:lang w:val="uk-UA"/>
        </w:rPr>
        <w:t>лла</w:t>
      </w:r>
    </w:p>
    <w:p w:rsidR="00091950" w:rsidRPr="00654EDA" w:rsidRDefault="00091950" w:rsidP="0049198A">
      <w:pPr>
        <w:spacing w:after="0"/>
        <w:rPr>
          <w:rFonts w:ascii="Times New Roman" w:hAnsi="Times New Roman" w:cs="Times New Roman"/>
          <w:sz w:val="28"/>
          <w:szCs w:val="28"/>
          <w:lang w:val="uk-UA"/>
        </w:rPr>
      </w:pPr>
    </w:p>
    <w:sectPr w:rsidR="00091950" w:rsidRPr="00654EDA" w:rsidSect="00F53E8A">
      <w:headerReference w:type="default" r:id="rId21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41" w:rsidRDefault="007D3D41" w:rsidP="000F6C62">
      <w:pPr>
        <w:spacing w:after="0" w:line="240" w:lineRule="auto"/>
      </w:pPr>
      <w:r>
        <w:separator/>
      </w:r>
    </w:p>
  </w:endnote>
  <w:endnote w:type="continuationSeparator" w:id="0">
    <w:p w:rsidR="007D3D41" w:rsidRDefault="007D3D41"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41" w:rsidRDefault="007D3D41" w:rsidP="000F6C62">
      <w:pPr>
        <w:spacing w:after="0" w:line="240" w:lineRule="auto"/>
      </w:pPr>
      <w:r>
        <w:separator/>
      </w:r>
    </w:p>
  </w:footnote>
  <w:footnote w:type="continuationSeparator" w:id="0">
    <w:p w:rsidR="007D3D41" w:rsidRDefault="007D3D41"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Content>
      <w:p w:rsidR="0082589B" w:rsidRPr="0087706B" w:rsidRDefault="0082589B" w:rsidP="0087706B">
        <w:pPr>
          <w:pStyle w:val="ab"/>
          <w:jc w:val="right"/>
          <w:rPr>
            <w:lang w:val="uk-UA"/>
          </w:rPr>
        </w:pPr>
        <w:r>
          <w:rPr>
            <w:lang w:val="uk-UA"/>
          </w:rPr>
          <w:t>Продовження додатку</w:t>
        </w:r>
      </w:p>
      <w:p w:rsidR="0082589B" w:rsidRDefault="0082589B">
        <w:pPr>
          <w:pStyle w:val="ab"/>
          <w:jc w:val="center"/>
          <w:rPr>
            <w:lang w:val="uk-UA"/>
          </w:rPr>
        </w:pPr>
        <w:r>
          <w:fldChar w:fldCharType="begin"/>
        </w:r>
        <w:r>
          <w:instrText>PAGE   \* MERGEFORMAT</w:instrText>
        </w:r>
        <w:r>
          <w:fldChar w:fldCharType="separate"/>
        </w:r>
        <w:r w:rsidR="00E06FCD">
          <w:rPr>
            <w:noProof/>
          </w:rPr>
          <w:t>55</w:t>
        </w:r>
        <w:r>
          <w:fldChar w:fldCharType="end"/>
        </w:r>
      </w:p>
      <w:p w:rsidR="0082589B" w:rsidRDefault="0082589B" w:rsidP="0087706B">
        <w:pPr>
          <w:pStyle w:val="ab"/>
        </w:pPr>
      </w:p>
    </w:sdtContent>
  </w:sdt>
  <w:p w:rsidR="0082589B" w:rsidRDefault="0082589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369101C"/>
    <w:multiLevelType w:val="multilevel"/>
    <w:tmpl w:val="66D2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C36FD"/>
    <w:multiLevelType w:val="multilevel"/>
    <w:tmpl w:val="866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446"/>
    <w:multiLevelType w:val="multilevel"/>
    <w:tmpl w:val="5FA2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B4032"/>
    <w:multiLevelType w:val="multilevel"/>
    <w:tmpl w:val="E08AA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161E8"/>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3F72A7"/>
    <w:multiLevelType w:val="multilevel"/>
    <w:tmpl w:val="A6B05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B27A4"/>
    <w:multiLevelType w:val="hybridMultilevel"/>
    <w:tmpl w:val="BB24EB6E"/>
    <w:lvl w:ilvl="0" w:tplc="9200A4E4">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83142AD"/>
    <w:multiLevelType w:val="multilevel"/>
    <w:tmpl w:val="5470B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76EAD"/>
    <w:multiLevelType w:val="multilevel"/>
    <w:tmpl w:val="6F06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8151E"/>
    <w:multiLevelType w:val="hybridMultilevel"/>
    <w:tmpl w:val="C876DCE4"/>
    <w:lvl w:ilvl="0" w:tplc="23806998">
      <w:start w:val="271"/>
      <w:numFmt w:val="decimal"/>
      <w:lvlText w:val="%1."/>
      <w:lvlJc w:val="left"/>
      <w:pPr>
        <w:ind w:left="644" w:hanging="360"/>
      </w:pPr>
      <w:rPr>
        <w:rFonts w:ascii="Times New Roman" w:hAnsi="Times New Roman" w:cs="Times New Roman" w:hint="default"/>
        <w:color w:val="auto"/>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CD0BDA"/>
    <w:multiLevelType w:val="hybridMultilevel"/>
    <w:tmpl w:val="A934DF1A"/>
    <w:lvl w:ilvl="0" w:tplc="087C0052">
      <w:start w:val="26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60A27"/>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987684"/>
    <w:multiLevelType w:val="multilevel"/>
    <w:tmpl w:val="E554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FD17C7"/>
    <w:multiLevelType w:val="multilevel"/>
    <w:tmpl w:val="BE38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6D52A0"/>
    <w:multiLevelType w:val="multilevel"/>
    <w:tmpl w:val="243A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A693C"/>
    <w:multiLevelType w:val="multilevel"/>
    <w:tmpl w:val="C72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ED02F7"/>
    <w:multiLevelType w:val="hybridMultilevel"/>
    <w:tmpl w:val="BA8E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914AEB"/>
    <w:multiLevelType w:val="multilevel"/>
    <w:tmpl w:val="AED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D763C5"/>
    <w:multiLevelType w:val="multilevel"/>
    <w:tmpl w:val="9C18E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37F6EB6"/>
    <w:multiLevelType w:val="hybridMultilevel"/>
    <w:tmpl w:val="306AC640"/>
    <w:lvl w:ilvl="0" w:tplc="DF70759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9">
    <w:nsid w:val="55B371ED"/>
    <w:multiLevelType w:val="hybridMultilevel"/>
    <w:tmpl w:val="85DE07E8"/>
    <w:lvl w:ilvl="0" w:tplc="A15E0EF0">
      <w:start w:val="1"/>
      <w:numFmt w:val="decimal"/>
      <w:lvlText w:val="%1."/>
      <w:lvlJc w:val="left"/>
      <w:pPr>
        <w:ind w:left="643" w:hanging="360"/>
      </w:pPr>
      <w:rPr>
        <w:rFonts w:ascii="Times New Roman" w:hAnsi="Times New Roman" w:cs="Times New Roman" w:hint="default"/>
        <w:color w:val="auto"/>
        <w:sz w:val="28"/>
        <w:szCs w:val="28"/>
      </w:rPr>
    </w:lvl>
    <w:lvl w:ilvl="1" w:tplc="04190019">
      <w:start w:val="1"/>
      <w:numFmt w:val="lowerLetter"/>
      <w:lvlText w:val="%2."/>
      <w:lvlJc w:val="left"/>
      <w:pPr>
        <w:ind w:left="1298" w:hanging="360"/>
      </w:pPr>
      <w:rPr>
        <w:rFonts w:cs="Times New Roman" w:hint="default"/>
        <w:color w:val="auto"/>
        <w:sz w:val="22"/>
        <w:szCs w:val="22"/>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0">
    <w:nsid w:val="56291D4D"/>
    <w:multiLevelType w:val="hybridMultilevel"/>
    <w:tmpl w:val="FB302398"/>
    <w:lvl w:ilvl="0" w:tplc="5F802752">
      <w:start w:val="1"/>
      <w:numFmt w:val="decimal"/>
      <w:lvlText w:val="%1)"/>
      <w:lvlJc w:val="left"/>
      <w:pPr>
        <w:ind w:left="507" w:hanging="45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1">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83102"/>
    <w:multiLevelType w:val="hybridMultilevel"/>
    <w:tmpl w:val="CC8E1CF2"/>
    <w:lvl w:ilvl="0" w:tplc="FCC4B7B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3">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0D23BE"/>
    <w:multiLevelType w:val="hybridMultilevel"/>
    <w:tmpl w:val="E47E4B56"/>
    <w:lvl w:ilvl="0" w:tplc="A15E0EF0">
      <w:start w:val="1"/>
      <w:numFmt w:val="decimal"/>
      <w:lvlText w:val="%1."/>
      <w:lvlJc w:val="left"/>
      <w:pPr>
        <w:ind w:left="785"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D5698A"/>
    <w:multiLevelType w:val="multilevel"/>
    <w:tmpl w:val="2D36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2771C"/>
    <w:multiLevelType w:val="multilevel"/>
    <w:tmpl w:val="A490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FC49C7"/>
    <w:multiLevelType w:val="multilevel"/>
    <w:tmpl w:val="5290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92B88"/>
    <w:multiLevelType w:val="multilevel"/>
    <w:tmpl w:val="7138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36"/>
  </w:num>
  <w:num w:numId="3">
    <w:abstractNumId w:val="14"/>
  </w:num>
  <w:num w:numId="4">
    <w:abstractNumId w:val="6"/>
  </w:num>
  <w:num w:numId="5">
    <w:abstractNumId w:val="2"/>
  </w:num>
  <w:num w:numId="6">
    <w:abstractNumId w:val="16"/>
  </w:num>
  <w:num w:numId="7">
    <w:abstractNumId w:val="23"/>
  </w:num>
  <w:num w:numId="8">
    <w:abstractNumId w:val="39"/>
  </w:num>
  <w:num w:numId="9">
    <w:abstractNumId w:val="27"/>
  </w:num>
  <w:num w:numId="10">
    <w:abstractNumId w:val="26"/>
  </w:num>
  <w:num w:numId="11">
    <w:abstractNumId w:val="5"/>
  </w:num>
  <w:num w:numId="12">
    <w:abstractNumId w:val="33"/>
  </w:num>
  <w:num w:numId="13">
    <w:abstractNumId w:val="34"/>
  </w:num>
  <w:num w:numId="14">
    <w:abstractNumId w:val="31"/>
  </w:num>
  <w:num w:numId="15">
    <w:abstractNumId w:val="41"/>
  </w:num>
  <w:num w:numId="16">
    <w:abstractNumId w:val="32"/>
  </w:num>
  <w:num w:numId="17">
    <w:abstractNumId w:val="28"/>
  </w:num>
  <w:num w:numId="18">
    <w:abstractNumId w:val="10"/>
  </w:num>
  <w:num w:numId="19">
    <w:abstractNumId w:val="1"/>
  </w:num>
  <w:num w:numId="20">
    <w:abstractNumId w:val="38"/>
  </w:num>
  <w:num w:numId="21">
    <w:abstractNumId w:val="24"/>
  </w:num>
  <w:num w:numId="22">
    <w:abstractNumId w:val="19"/>
  </w:num>
  <w:num w:numId="23">
    <w:abstractNumId w:val="37"/>
  </w:num>
  <w:num w:numId="24">
    <w:abstractNumId w:val="8"/>
  </w:num>
  <w:num w:numId="25">
    <w:abstractNumId w:val="17"/>
  </w:num>
  <w:num w:numId="26">
    <w:abstractNumId w:val="9"/>
  </w:num>
  <w:num w:numId="27">
    <w:abstractNumId w:val="25"/>
  </w:num>
  <w:num w:numId="28">
    <w:abstractNumId w:val="7"/>
  </w:num>
  <w:num w:numId="29">
    <w:abstractNumId w:val="20"/>
  </w:num>
  <w:num w:numId="30">
    <w:abstractNumId w:val="18"/>
  </w:num>
  <w:num w:numId="31">
    <w:abstractNumId w:val="29"/>
  </w:num>
  <w:num w:numId="32">
    <w:abstractNumId w:val="21"/>
  </w:num>
  <w:num w:numId="33">
    <w:abstractNumId w:val="35"/>
  </w:num>
  <w:num w:numId="34">
    <w:abstractNumId w:val="3"/>
  </w:num>
  <w:num w:numId="35">
    <w:abstractNumId w:val="11"/>
  </w:num>
  <w:num w:numId="36">
    <w:abstractNumId w:val="4"/>
  </w:num>
  <w:num w:numId="37">
    <w:abstractNumId w:val="40"/>
  </w:num>
  <w:num w:numId="38">
    <w:abstractNumId w:val="22"/>
  </w:num>
  <w:num w:numId="39">
    <w:abstractNumId w:val="15"/>
  </w:num>
  <w:num w:numId="40">
    <w:abstractNumId w:val="13"/>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3E64"/>
    <w:rsid w:val="00012F43"/>
    <w:rsid w:val="00013A0D"/>
    <w:rsid w:val="00022D5F"/>
    <w:rsid w:val="00023AA9"/>
    <w:rsid w:val="00024490"/>
    <w:rsid w:val="000274B5"/>
    <w:rsid w:val="00051859"/>
    <w:rsid w:val="00051AF0"/>
    <w:rsid w:val="000613D3"/>
    <w:rsid w:val="0006211F"/>
    <w:rsid w:val="000642A9"/>
    <w:rsid w:val="000703C6"/>
    <w:rsid w:val="000727F1"/>
    <w:rsid w:val="000735F3"/>
    <w:rsid w:val="00074243"/>
    <w:rsid w:val="00077BF6"/>
    <w:rsid w:val="00083C5B"/>
    <w:rsid w:val="00086ECD"/>
    <w:rsid w:val="00090849"/>
    <w:rsid w:val="00091950"/>
    <w:rsid w:val="000924B3"/>
    <w:rsid w:val="000A65B2"/>
    <w:rsid w:val="000B11D1"/>
    <w:rsid w:val="000B34F7"/>
    <w:rsid w:val="000C258A"/>
    <w:rsid w:val="000C2D9C"/>
    <w:rsid w:val="000D6DBE"/>
    <w:rsid w:val="000E080C"/>
    <w:rsid w:val="000E1DA8"/>
    <w:rsid w:val="000E7674"/>
    <w:rsid w:val="000F6C62"/>
    <w:rsid w:val="000F7BA8"/>
    <w:rsid w:val="00104BF9"/>
    <w:rsid w:val="00105510"/>
    <w:rsid w:val="00110592"/>
    <w:rsid w:val="00113901"/>
    <w:rsid w:val="00117173"/>
    <w:rsid w:val="00120B93"/>
    <w:rsid w:val="001271CB"/>
    <w:rsid w:val="00127515"/>
    <w:rsid w:val="001323AA"/>
    <w:rsid w:val="001343BC"/>
    <w:rsid w:val="00134623"/>
    <w:rsid w:val="001346C8"/>
    <w:rsid w:val="00134744"/>
    <w:rsid w:val="00136CDF"/>
    <w:rsid w:val="001403AA"/>
    <w:rsid w:val="0014044C"/>
    <w:rsid w:val="00140588"/>
    <w:rsid w:val="00140EA2"/>
    <w:rsid w:val="0014305F"/>
    <w:rsid w:val="00143569"/>
    <w:rsid w:val="0014695D"/>
    <w:rsid w:val="00152A7D"/>
    <w:rsid w:val="00155765"/>
    <w:rsid w:val="00156AFF"/>
    <w:rsid w:val="00160ABF"/>
    <w:rsid w:val="00166109"/>
    <w:rsid w:val="00166D13"/>
    <w:rsid w:val="00170BA9"/>
    <w:rsid w:val="001729BD"/>
    <w:rsid w:val="00175C56"/>
    <w:rsid w:val="001770F7"/>
    <w:rsid w:val="00177BC5"/>
    <w:rsid w:val="00183880"/>
    <w:rsid w:val="001857F7"/>
    <w:rsid w:val="00191229"/>
    <w:rsid w:val="00194257"/>
    <w:rsid w:val="00194A04"/>
    <w:rsid w:val="001A3372"/>
    <w:rsid w:val="001A7D69"/>
    <w:rsid w:val="001B2A83"/>
    <w:rsid w:val="001B41A7"/>
    <w:rsid w:val="001B619A"/>
    <w:rsid w:val="001B6AAB"/>
    <w:rsid w:val="001C11FB"/>
    <w:rsid w:val="001C2DC1"/>
    <w:rsid w:val="001D468D"/>
    <w:rsid w:val="001D56F4"/>
    <w:rsid w:val="001E09B2"/>
    <w:rsid w:val="001E0FE7"/>
    <w:rsid w:val="001E1955"/>
    <w:rsid w:val="001E3B58"/>
    <w:rsid w:val="001E4F8C"/>
    <w:rsid w:val="001F6CDE"/>
    <w:rsid w:val="00201CF6"/>
    <w:rsid w:val="00224442"/>
    <w:rsid w:val="00225C80"/>
    <w:rsid w:val="00231A74"/>
    <w:rsid w:val="00235C37"/>
    <w:rsid w:val="00243134"/>
    <w:rsid w:val="002444E2"/>
    <w:rsid w:val="00247DE4"/>
    <w:rsid w:val="00257AD2"/>
    <w:rsid w:val="00263D62"/>
    <w:rsid w:val="00265B5D"/>
    <w:rsid w:val="00267577"/>
    <w:rsid w:val="00270501"/>
    <w:rsid w:val="002731EE"/>
    <w:rsid w:val="00275C42"/>
    <w:rsid w:val="00284AA7"/>
    <w:rsid w:val="00286938"/>
    <w:rsid w:val="0028779B"/>
    <w:rsid w:val="0029006D"/>
    <w:rsid w:val="00295E3F"/>
    <w:rsid w:val="0029665B"/>
    <w:rsid w:val="00297B82"/>
    <w:rsid w:val="002A10F2"/>
    <w:rsid w:val="002A3519"/>
    <w:rsid w:val="002A4E97"/>
    <w:rsid w:val="002B00DA"/>
    <w:rsid w:val="002B0442"/>
    <w:rsid w:val="002B4780"/>
    <w:rsid w:val="002B6250"/>
    <w:rsid w:val="002B67DB"/>
    <w:rsid w:val="002C21D8"/>
    <w:rsid w:val="002C2BF0"/>
    <w:rsid w:val="002C596B"/>
    <w:rsid w:val="002C5E2C"/>
    <w:rsid w:val="002D025E"/>
    <w:rsid w:val="002D57EE"/>
    <w:rsid w:val="002E3939"/>
    <w:rsid w:val="002E3947"/>
    <w:rsid w:val="002E7E76"/>
    <w:rsid w:val="002F0885"/>
    <w:rsid w:val="002F08AC"/>
    <w:rsid w:val="002F0E7C"/>
    <w:rsid w:val="002F6624"/>
    <w:rsid w:val="002F74D5"/>
    <w:rsid w:val="003037AB"/>
    <w:rsid w:val="00303BA9"/>
    <w:rsid w:val="0030416D"/>
    <w:rsid w:val="00311EA7"/>
    <w:rsid w:val="00315C08"/>
    <w:rsid w:val="00320C1D"/>
    <w:rsid w:val="00324E1E"/>
    <w:rsid w:val="00330DF6"/>
    <w:rsid w:val="00333DC8"/>
    <w:rsid w:val="003341E0"/>
    <w:rsid w:val="00334D27"/>
    <w:rsid w:val="003355D5"/>
    <w:rsid w:val="00343479"/>
    <w:rsid w:val="00347709"/>
    <w:rsid w:val="0035106A"/>
    <w:rsid w:val="00356ABC"/>
    <w:rsid w:val="0036176B"/>
    <w:rsid w:val="003645FB"/>
    <w:rsid w:val="00365737"/>
    <w:rsid w:val="00370465"/>
    <w:rsid w:val="00371FAB"/>
    <w:rsid w:val="00377C7F"/>
    <w:rsid w:val="00385A2D"/>
    <w:rsid w:val="00390287"/>
    <w:rsid w:val="0039798E"/>
    <w:rsid w:val="003A015D"/>
    <w:rsid w:val="003A11E2"/>
    <w:rsid w:val="003A17C1"/>
    <w:rsid w:val="003B4A45"/>
    <w:rsid w:val="003B7D57"/>
    <w:rsid w:val="003C109A"/>
    <w:rsid w:val="003C2D9E"/>
    <w:rsid w:val="003C40D9"/>
    <w:rsid w:val="003D5A31"/>
    <w:rsid w:val="003D5C25"/>
    <w:rsid w:val="003E3E4B"/>
    <w:rsid w:val="003E45A7"/>
    <w:rsid w:val="003E483D"/>
    <w:rsid w:val="003F4767"/>
    <w:rsid w:val="003F77FD"/>
    <w:rsid w:val="00402E80"/>
    <w:rsid w:val="004124E5"/>
    <w:rsid w:val="00420BA3"/>
    <w:rsid w:val="004228D9"/>
    <w:rsid w:val="00422A47"/>
    <w:rsid w:val="00422A5E"/>
    <w:rsid w:val="004250C0"/>
    <w:rsid w:val="00447929"/>
    <w:rsid w:val="00450406"/>
    <w:rsid w:val="00454C09"/>
    <w:rsid w:val="004567CF"/>
    <w:rsid w:val="0045740A"/>
    <w:rsid w:val="00464AC2"/>
    <w:rsid w:val="004657AE"/>
    <w:rsid w:val="00475C75"/>
    <w:rsid w:val="00481218"/>
    <w:rsid w:val="00483D3B"/>
    <w:rsid w:val="0049198A"/>
    <w:rsid w:val="00493D9E"/>
    <w:rsid w:val="004942F0"/>
    <w:rsid w:val="00496503"/>
    <w:rsid w:val="00497ACF"/>
    <w:rsid w:val="004A2E22"/>
    <w:rsid w:val="004A5319"/>
    <w:rsid w:val="004A6BE1"/>
    <w:rsid w:val="004B1E3F"/>
    <w:rsid w:val="004B3CCF"/>
    <w:rsid w:val="004B3CDF"/>
    <w:rsid w:val="004C0203"/>
    <w:rsid w:val="004C1235"/>
    <w:rsid w:val="004C45B5"/>
    <w:rsid w:val="004C6A72"/>
    <w:rsid w:val="004C76C6"/>
    <w:rsid w:val="004D34CD"/>
    <w:rsid w:val="004E0AC6"/>
    <w:rsid w:val="004F03A9"/>
    <w:rsid w:val="004F1B14"/>
    <w:rsid w:val="004F4256"/>
    <w:rsid w:val="005031A2"/>
    <w:rsid w:val="00503619"/>
    <w:rsid w:val="0050602E"/>
    <w:rsid w:val="00515DE6"/>
    <w:rsid w:val="0051669A"/>
    <w:rsid w:val="005223FE"/>
    <w:rsid w:val="00522627"/>
    <w:rsid w:val="00524006"/>
    <w:rsid w:val="0052446E"/>
    <w:rsid w:val="00524DF9"/>
    <w:rsid w:val="0052621A"/>
    <w:rsid w:val="00537692"/>
    <w:rsid w:val="00542EB0"/>
    <w:rsid w:val="00545667"/>
    <w:rsid w:val="005506EC"/>
    <w:rsid w:val="00552FDB"/>
    <w:rsid w:val="00555B2C"/>
    <w:rsid w:val="005759BC"/>
    <w:rsid w:val="00575E2D"/>
    <w:rsid w:val="005802C1"/>
    <w:rsid w:val="00592DFD"/>
    <w:rsid w:val="005A3B5B"/>
    <w:rsid w:val="005A530A"/>
    <w:rsid w:val="005B3509"/>
    <w:rsid w:val="005B5571"/>
    <w:rsid w:val="005B5EAD"/>
    <w:rsid w:val="005B6E04"/>
    <w:rsid w:val="005B7BEB"/>
    <w:rsid w:val="005C78B9"/>
    <w:rsid w:val="005D5F95"/>
    <w:rsid w:val="005E0A61"/>
    <w:rsid w:val="005E4434"/>
    <w:rsid w:val="005F1991"/>
    <w:rsid w:val="005F21FD"/>
    <w:rsid w:val="005F3F73"/>
    <w:rsid w:val="005F425B"/>
    <w:rsid w:val="005F5F67"/>
    <w:rsid w:val="00605586"/>
    <w:rsid w:val="00607A52"/>
    <w:rsid w:val="00620FB0"/>
    <w:rsid w:val="00626084"/>
    <w:rsid w:val="00633E86"/>
    <w:rsid w:val="00652684"/>
    <w:rsid w:val="00654351"/>
    <w:rsid w:val="00654EDA"/>
    <w:rsid w:val="00654F92"/>
    <w:rsid w:val="00655402"/>
    <w:rsid w:val="00660798"/>
    <w:rsid w:val="006661C4"/>
    <w:rsid w:val="006671BB"/>
    <w:rsid w:val="006714EB"/>
    <w:rsid w:val="006759A2"/>
    <w:rsid w:val="00684978"/>
    <w:rsid w:val="00692EBE"/>
    <w:rsid w:val="006A41C5"/>
    <w:rsid w:val="006A7189"/>
    <w:rsid w:val="006C0893"/>
    <w:rsid w:val="006D17C7"/>
    <w:rsid w:val="006D3E7A"/>
    <w:rsid w:val="006D532A"/>
    <w:rsid w:val="006D7800"/>
    <w:rsid w:val="006E625D"/>
    <w:rsid w:val="006F6926"/>
    <w:rsid w:val="00707C9F"/>
    <w:rsid w:val="00707D0B"/>
    <w:rsid w:val="00710151"/>
    <w:rsid w:val="00712B69"/>
    <w:rsid w:val="0071603B"/>
    <w:rsid w:val="00717296"/>
    <w:rsid w:val="00720C54"/>
    <w:rsid w:val="00722783"/>
    <w:rsid w:val="007253AB"/>
    <w:rsid w:val="0072580D"/>
    <w:rsid w:val="007323DD"/>
    <w:rsid w:val="00735429"/>
    <w:rsid w:val="00735BDA"/>
    <w:rsid w:val="007461C9"/>
    <w:rsid w:val="00750EA5"/>
    <w:rsid w:val="007637A8"/>
    <w:rsid w:val="007810C5"/>
    <w:rsid w:val="00786667"/>
    <w:rsid w:val="0078724A"/>
    <w:rsid w:val="00790C5B"/>
    <w:rsid w:val="00795392"/>
    <w:rsid w:val="00796839"/>
    <w:rsid w:val="007A3F17"/>
    <w:rsid w:val="007A6B6F"/>
    <w:rsid w:val="007B4671"/>
    <w:rsid w:val="007D01AE"/>
    <w:rsid w:val="007D3D41"/>
    <w:rsid w:val="007D5257"/>
    <w:rsid w:val="007D5F2A"/>
    <w:rsid w:val="007D7883"/>
    <w:rsid w:val="007E02D5"/>
    <w:rsid w:val="007E0D1A"/>
    <w:rsid w:val="007E3C3A"/>
    <w:rsid w:val="007E496B"/>
    <w:rsid w:val="007F61FC"/>
    <w:rsid w:val="007F7823"/>
    <w:rsid w:val="007F7D0E"/>
    <w:rsid w:val="0080634D"/>
    <w:rsid w:val="00813291"/>
    <w:rsid w:val="0081334C"/>
    <w:rsid w:val="00814BAE"/>
    <w:rsid w:val="00824196"/>
    <w:rsid w:val="0082589B"/>
    <w:rsid w:val="008267C2"/>
    <w:rsid w:val="00834338"/>
    <w:rsid w:val="00835C99"/>
    <w:rsid w:val="008417E4"/>
    <w:rsid w:val="0084490E"/>
    <w:rsid w:val="00845DD7"/>
    <w:rsid w:val="00852DF5"/>
    <w:rsid w:val="00862E82"/>
    <w:rsid w:val="00864457"/>
    <w:rsid w:val="008646AA"/>
    <w:rsid w:val="00870183"/>
    <w:rsid w:val="0087229C"/>
    <w:rsid w:val="00872C43"/>
    <w:rsid w:val="00872E88"/>
    <w:rsid w:val="00876F06"/>
    <w:rsid w:val="0087706B"/>
    <w:rsid w:val="0088299C"/>
    <w:rsid w:val="00882A7C"/>
    <w:rsid w:val="00890FE5"/>
    <w:rsid w:val="00891F06"/>
    <w:rsid w:val="00893693"/>
    <w:rsid w:val="00896658"/>
    <w:rsid w:val="008B202E"/>
    <w:rsid w:val="008B3673"/>
    <w:rsid w:val="008B3A41"/>
    <w:rsid w:val="008B5449"/>
    <w:rsid w:val="008C4A75"/>
    <w:rsid w:val="008C61F4"/>
    <w:rsid w:val="008D38CC"/>
    <w:rsid w:val="008E19A7"/>
    <w:rsid w:val="008F146A"/>
    <w:rsid w:val="008F182F"/>
    <w:rsid w:val="008F5647"/>
    <w:rsid w:val="008F689F"/>
    <w:rsid w:val="008F7EFA"/>
    <w:rsid w:val="00901D30"/>
    <w:rsid w:val="00907404"/>
    <w:rsid w:val="0091157C"/>
    <w:rsid w:val="009117E8"/>
    <w:rsid w:val="00912048"/>
    <w:rsid w:val="009122D3"/>
    <w:rsid w:val="00914CC4"/>
    <w:rsid w:val="00921566"/>
    <w:rsid w:val="00922B4F"/>
    <w:rsid w:val="009237E1"/>
    <w:rsid w:val="00923F7E"/>
    <w:rsid w:val="00930274"/>
    <w:rsid w:val="009351F4"/>
    <w:rsid w:val="00946FF9"/>
    <w:rsid w:val="0095284B"/>
    <w:rsid w:val="00952C0D"/>
    <w:rsid w:val="00953A26"/>
    <w:rsid w:val="00955903"/>
    <w:rsid w:val="00955E0F"/>
    <w:rsid w:val="00957DF1"/>
    <w:rsid w:val="00961114"/>
    <w:rsid w:val="00962BD7"/>
    <w:rsid w:val="00963CD8"/>
    <w:rsid w:val="00966BC3"/>
    <w:rsid w:val="00971595"/>
    <w:rsid w:val="00980DF8"/>
    <w:rsid w:val="00987791"/>
    <w:rsid w:val="00987C1F"/>
    <w:rsid w:val="00987C87"/>
    <w:rsid w:val="00996CC9"/>
    <w:rsid w:val="009A0C2E"/>
    <w:rsid w:val="009A3FFB"/>
    <w:rsid w:val="009A5514"/>
    <w:rsid w:val="009C01F3"/>
    <w:rsid w:val="009C1FA7"/>
    <w:rsid w:val="009C6338"/>
    <w:rsid w:val="009D1122"/>
    <w:rsid w:val="009D43F8"/>
    <w:rsid w:val="009D4576"/>
    <w:rsid w:val="009D6D31"/>
    <w:rsid w:val="009F00C7"/>
    <w:rsid w:val="009F1203"/>
    <w:rsid w:val="009F36DD"/>
    <w:rsid w:val="009F6A91"/>
    <w:rsid w:val="00A00F24"/>
    <w:rsid w:val="00A01294"/>
    <w:rsid w:val="00A0489E"/>
    <w:rsid w:val="00A058C6"/>
    <w:rsid w:val="00A07864"/>
    <w:rsid w:val="00A10A8F"/>
    <w:rsid w:val="00A221D2"/>
    <w:rsid w:val="00A22D5C"/>
    <w:rsid w:val="00A23A2C"/>
    <w:rsid w:val="00A30475"/>
    <w:rsid w:val="00A41247"/>
    <w:rsid w:val="00A444B4"/>
    <w:rsid w:val="00A46BA6"/>
    <w:rsid w:val="00A5360D"/>
    <w:rsid w:val="00A563C4"/>
    <w:rsid w:val="00A638D4"/>
    <w:rsid w:val="00A66559"/>
    <w:rsid w:val="00A729F3"/>
    <w:rsid w:val="00A736B4"/>
    <w:rsid w:val="00A90D6B"/>
    <w:rsid w:val="00A950A1"/>
    <w:rsid w:val="00A97373"/>
    <w:rsid w:val="00AA01F6"/>
    <w:rsid w:val="00AA1952"/>
    <w:rsid w:val="00AA34A5"/>
    <w:rsid w:val="00AA5C9F"/>
    <w:rsid w:val="00AB04E1"/>
    <w:rsid w:val="00AB31F9"/>
    <w:rsid w:val="00AC013E"/>
    <w:rsid w:val="00AC21A9"/>
    <w:rsid w:val="00AC5472"/>
    <w:rsid w:val="00AC54E0"/>
    <w:rsid w:val="00AD0227"/>
    <w:rsid w:val="00AD42A3"/>
    <w:rsid w:val="00AD4CF6"/>
    <w:rsid w:val="00AD72F4"/>
    <w:rsid w:val="00AE54ED"/>
    <w:rsid w:val="00AF3551"/>
    <w:rsid w:val="00AF4EEF"/>
    <w:rsid w:val="00AF57A0"/>
    <w:rsid w:val="00B0473E"/>
    <w:rsid w:val="00B14DEA"/>
    <w:rsid w:val="00B1687D"/>
    <w:rsid w:val="00B16BC6"/>
    <w:rsid w:val="00B20E6A"/>
    <w:rsid w:val="00B210C5"/>
    <w:rsid w:val="00B217DC"/>
    <w:rsid w:val="00B249A0"/>
    <w:rsid w:val="00B24E3D"/>
    <w:rsid w:val="00B25CC7"/>
    <w:rsid w:val="00B30CD6"/>
    <w:rsid w:val="00B32D48"/>
    <w:rsid w:val="00B35093"/>
    <w:rsid w:val="00B432DC"/>
    <w:rsid w:val="00B43C34"/>
    <w:rsid w:val="00B441D1"/>
    <w:rsid w:val="00B47D3D"/>
    <w:rsid w:val="00B570F5"/>
    <w:rsid w:val="00B604DA"/>
    <w:rsid w:val="00B6521F"/>
    <w:rsid w:val="00B67377"/>
    <w:rsid w:val="00B70BDF"/>
    <w:rsid w:val="00B80CC0"/>
    <w:rsid w:val="00B80FD7"/>
    <w:rsid w:val="00B876BE"/>
    <w:rsid w:val="00B94098"/>
    <w:rsid w:val="00BA076B"/>
    <w:rsid w:val="00BA0874"/>
    <w:rsid w:val="00BA176C"/>
    <w:rsid w:val="00BA63C2"/>
    <w:rsid w:val="00BB3D88"/>
    <w:rsid w:val="00BB651B"/>
    <w:rsid w:val="00BC1086"/>
    <w:rsid w:val="00BC4DBE"/>
    <w:rsid w:val="00BC5006"/>
    <w:rsid w:val="00BD3C25"/>
    <w:rsid w:val="00BF27AB"/>
    <w:rsid w:val="00BF2AF6"/>
    <w:rsid w:val="00BF6685"/>
    <w:rsid w:val="00C020D1"/>
    <w:rsid w:val="00C03EA6"/>
    <w:rsid w:val="00C11A69"/>
    <w:rsid w:val="00C177B9"/>
    <w:rsid w:val="00C21827"/>
    <w:rsid w:val="00C22F71"/>
    <w:rsid w:val="00C300A8"/>
    <w:rsid w:val="00C32D9B"/>
    <w:rsid w:val="00C36C50"/>
    <w:rsid w:val="00C370FC"/>
    <w:rsid w:val="00C430FF"/>
    <w:rsid w:val="00C43535"/>
    <w:rsid w:val="00C43A45"/>
    <w:rsid w:val="00C44DB7"/>
    <w:rsid w:val="00C47EE3"/>
    <w:rsid w:val="00C504BE"/>
    <w:rsid w:val="00C518F2"/>
    <w:rsid w:val="00C53877"/>
    <w:rsid w:val="00C551E5"/>
    <w:rsid w:val="00C67D21"/>
    <w:rsid w:val="00C728E1"/>
    <w:rsid w:val="00C7515F"/>
    <w:rsid w:val="00C75B1A"/>
    <w:rsid w:val="00C81214"/>
    <w:rsid w:val="00C82AF0"/>
    <w:rsid w:val="00C82E78"/>
    <w:rsid w:val="00C932BE"/>
    <w:rsid w:val="00CB472F"/>
    <w:rsid w:val="00CB7917"/>
    <w:rsid w:val="00CC1025"/>
    <w:rsid w:val="00CC3E03"/>
    <w:rsid w:val="00CC76A1"/>
    <w:rsid w:val="00CD2B24"/>
    <w:rsid w:val="00CD3B88"/>
    <w:rsid w:val="00CD6BD1"/>
    <w:rsid w:val="00CD714E"/>
    <w:rsid w:val="00CF156F"/>
    <w:rsid w:val="00CF4395"/>
    <w:rsid w:val="00CF4D98"/>
    <w:rsid w:val="00CF6CC2"/>
    <w:rsid w:val="00D0104B"/>
    <w:rsid w:val="00D04210"/>
    <w:rsid w:val="00D04959"/>
    <w:rsid w:val="00D13D4D"/>
    <w:rsid w:val="00D1441E"/>
    <w:rsid w:val="00D144F1"/>
    <w:rsid w:val="00D2252B"/>
    <w:rsid w:val="00D251F3"/>
    <w:rsid w:val="00D273BB"/>
    <w:rsid w:val="00D40309"/>
    <w:rsid w:val="00D44127"/>
    <w:rsid w:val="00D465B7"/>
    <w:rsid w:val="00D471E7"/>
    <w:rsid w:val="00D52477"/>
    <w:rsid w:val="00D527E9"/>
    <w:rsid w:val="00D5400D"/>
    <w:rsid w:val="00D55AD9"/>
    <w:rsid w:val="00D56BAE"/>
    <w:rsid w:val="00D63406"/>
    <w:rsid w:val="00D65699"/>
    <w:rsid w:val="00D6576F"/>
    <w:rsid w:val="00D71073"/>
    <w:rsid w:val="00D714BB"/>
    <w:rsid w:val="00D74A98"/>
    <w:rsid w:val="00D755F8"/>
    <w:rsid w:val="00D8279A"/>
    <w:rsid w:val="00D87E76"/>
    <w:rsid w:val="00D95455"/>
    <w:rsid w:val="00D96DF5"/>
    <w:rsid w:val="00DA5681"/>
    <w:rsid w:val="00DB18A4"/>
    <w:rsid w:val="00DB59DF"/>
    <w:rsid w:val="00DC527F"/>
    <w:rsid w:val="00DD2914"/>
    <w:rsid w:val="00DD2D39"/>
    <w:rsid w:val="00DD34DE"/>
    <w:rsid w:val="00DD47E0"/>
    <w:rsid w:val="00DD566A"/>
    <w:rsid w:val="00DD5DD7"/>
    <w:rsid w:val="00DD7CB1"/>
    <w:rsid w:val="00DE5940"/>
    <w:rsid w:val="00DE6CC2"/>
    <w:rsid w:val="00DE6FC3"/>
    <w:rsid w:val="00DF0702"/>
    <w:rsid w:val="00DF172A"/>
    <w:rsid w:val="00E0046F"/>
    <w:rsid w:val="00E06F80"/>
    <w:rsid w:val="00E06FCD"/>
    <w:rsid w:val="00E10E02"/>
    <w:rsid w:val="00E21A72"/>
    <w:rsid w:val="00E35ECE"/>
    <w:rsid w:val="00E475A0"/>
    <w:rsid w:val="00E538FA"/>
    <w:rsid w:val="00E62BAE"/>
    <w:rsid w:val="00E6625B"/>
    <w:rsid w:val="00E71EC6"/>
    <w:rsid w:val="00E80955"/>
    <w:rsid w:val="00E8138B"/>
    <w:rsid w:val="00E83062"/>
    <w:rsid w:val="00E84DDF"/>
    <w:rsid w:val="00E91DEF"/>
    <w:rsid w:val="00EA39EB"/>
    <w:rsid w:val="00EA46AB"/>
    <w:rsid w:val="00ED0FD9"/>
    <w:rsid w:val="00ED18FF"/>
    <w:rsid w:val="00ED5235"/>
    <w:rsid w:val="00ED7C08"/>
    <w:rsid w:val="00EE0568"/>
    <w:rsid w:val="00EE5035"/>
    <w:rsid w:val="00EE7037"/>
    <w:rsid w:val="00EF1279"/>
    <w:rsid w:val="00EF2DB8"/>
    <w:rsid w:val="00F030A7"/>
    <w:rsid w:val="00F059A9"/>
    <w:rsid w:val="00F10E0E"/>
    <w:rsid w:val="00F11597"/>
    <w:rsid w:val="00F17A7B"/>
    <w:rsid w:val="00F23069"/>
    <w:rsid w:val="00F30CC5"/>
    <w:rsid w:val="00F31CCB"/>
    <w:rsid w:val="00F32220"/>
    <w:rsid w:val="00F4545C"/>
    <w:rsid w:val="00F53E8A"/>
    <w:rsid w:val="00F54486"/>
    <w:rsid w:val="00F54954"/>
    <w:rsid w:val="00F62FEE"/>
    <w:rsid w:val="00F658A2"/>
    <w:rsid w:val="00F6614B"/>
    <w:rsid w:val="00F701FD"/>
    <w:rsid w:val="00F70F1D"/>
    <w:rsid w:val="00F71E96"/>
    <w:rsid w:val="00F803E9"/>
    <w:rsid w:val="00F815B9"/>
    <w:rsid w:val="00F916DD"/>
    <w:rsid w:val="00FA22A9"/>
    <w:rsid w:val="00FA3C34"/>
    <w:rsid w:val="00FA55B1"/>
    <w:rsid w:val="00FB06CF"/>
    <w:rsid w:val="00FB0A58"/>
    <w:rsid w:val="00FB16D6"/>
    <w:rsid w:val="00FB6692"/>
    <w:rsid w:val="00FB6807"/>
    <w:rsid w:val="00FC0931"/>
    <w:rsid w:val="00FC1C25"/>
    <w:rsid w:val="00FC73B7"/>
    <w:rsid w:val="00FD10E4"/>
    <w:rsid w:val="00FD278C"/>
    <w:rsid w:val="00FE1445"/>
    <w:rsid w:val="00FE21E5"/>
    <w:rsid w:val="00FE30D8"/>
    <w:rsid w:val="00FF2C32"/>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uiPriority w:val="22"/>
    <w:qFormat/>
    <w:rsid w:val="008B3A41"/>
    <w:rPr>
      <w:rFonts w:cs="Times New Roman"/>
      <w:b/>
    </w:rPr>
  </w:style>
  <w:style w:type="paragraph" w:styleId="HTML">
    <w:name w:val="HTML Preformatted"/>
    <w:aliases w:val="Знак Знак Знак Знак Знак Знак Знак1 Знак Знак Знак Знак"/>
    <w:basedOn w:val="a"/>
    <w:link w:val="HTML0"/>
    <w:uiPriority w:val="99"/>
    <w:semiHidden/>
    <w:unhideWhenUsed/>
    <w:rsid w:val="003D5A31"/>
    <w:pPr>
      <w:spacing w:after="0" w:line="240" w:lineRule="auto"/>
    </w:pPr>
    <w:rPr>
      <w:rFonts w:ascii="Courier New" w:hAnsi="Courier New" w:cs="Courier New"/>
      <w:sz w:val="24"/>
      <w:szCs w:val="24"/>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uiPriority w:val="99"/>
    <w:semiHidden/>
    <w:rsid w:val="003D5A31"/>
    <w:rPr>
      <w:rFonts w:ascii="Courier New" w:hAnsi="Courier New" w:cs="Courier New"/>
      <w:sz w:val="24"/>
      <w:szCs w:val="24"/>
      <w:lang w:eastAsia="ru-RU"/>
    </w:rPr>
  </w:style>
  <w:style w:type="paragraph" w:customStyle="1" w:styleId="TableParagraph">
    <w:name w:val="Table Paragraph"/>
    <w:basedOn w:val="a"/>
    <w:rsid w:val="008F182F"/>
    <w:pPr>
      <w:suppressAutoHyphens/>
      <w:spacing w:before="48" w:after="0" w:line="240" w:lineRule="auto"/>
      <w:ind w:left="60" w:right="42"/>
    </w:pPr>
    <w:rPr>
      <w:rFonts w:ascii="Times New Roman" w:eastAsia="Times New Roman" w:hAnsi="Times New Roman" w:cs="Times New Roman"/>
      <w:lang w:val="en-US" w:eastAsia="zh-CN"/>
    </w:rPr>
  </w:style>
  <w:style w:type="character" w:customStyle="1" w:styleId="ListLabel6">
    <w:name w:val="ListLabel 6"/>
    <w:rsid w:val="00D13D4D"/>
    <w:rPr>
      <w:sz w:val="28"/>
      <w:lang w:val="ru-RU"/>
    </w:rPr>
  </w:style>
  <w:style w:type="character" w:customStyle="1" w:styleId="ListLabel7">
    <w:name w:val="ListLabel 7"/>
    <w:rsid w:val="00D13D4D"/>
    <w:rPr>
      <w:spacing w:val="-1"/>
      <w:sz w:val="28"/>
      <w:lang w:val="ru-RU"/>
    </w:rPr>
  </w:style>
  <w:style w:type="character" w:customStyle="1" w:styleId="ListLabel8">
    <w:name w:val="ListLabel 8"/>
    <w:rsid w:val="00D755F8"/>
    <w:rPr>
      <w:spacing w:val="-4"/>
      <w:sz w:val="28"/>
      <w:lang w:val="ru-RU"/>
    </w:rPr>
  </w:style>
  <w:style w:type="character" w:customStyle="1" w:styleId="ListLabel9">
    <w:name w:val="ListLabel 9"/>
    <w:rsid w:val="00D755F8"/>
    <w:rPr>
      <w:spacing w:val="-1"/>
      <w:sz w:val="28"/>
      <w:lang w:val="ru-RU"/>
    </w:rPr>
  </w:style>
  <w:style w:type="character" w:customStyle="1" w:styleId="ListLabel10">
    <w:name w:val="ListLabel 10"/>
    <w:rsid w:val="00B43C34"/>
    <w:rPr>
      <w:spacing w:val="-1"/>
      <w:sz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5375889">
      <w:bodyDiv w:val="1"/>
      <w:marLeft w:val="0"/>
      <w:marRight w:val="0"/>
      <w:marTop w:val="0"/>
      <w:marBottom w:val="0"/>
      <w:divBdr>
        <w:top w:val="none" w:sz="0" w:space="0" w:color="auto"/>
        <w:left w:val="none" w:sz="0" w:space="0" w:color="auto"/>
        <w:bottom w:val="none" w:sz="0" w:space="0" w:color="auto"/>
        <w:right w:val="none" w:sz="0" w:space="0" w:color="auto"/>
      </w:divBdr>
    </w:div>
    <w:div w:id="20209922">
      <w:bodyDiv w:val="1"/>
      <w:marLeft w:val="0"/>
      <w:marRight w:val="0"/>
      <w:marTop w:val="0"/>
      <w:marBottom w:val="0"/>
      <w:divBdr>
        <w:top w:val="none" w:sz="0" w:space="0" w:color="auto"/>
        <w:left w:val="none" w:sz="0" w:space="0" w:color="auto"/>
        <w:bottom w:val="none" w:sz="0" w:space="0" w:color="auto"/>
        <w:right w:val="none" w:sz="0" w:space="0" w:color="auto"/>
      </w:divBdr>
    </w:div>
    <w:div w:id="33889229">
      <w:bodyDiv w:val="1"/>
      <w:marLeft w:val="0"/>
      <w:marRight w:val="0"/>
      <w:marTop w:val="0"/>
      <w:marBottom w:val="0"/>
      <w:divBdr>
        <w:top w:val="none" w:sz="0" w:space="0" w:color="auto"/>
        <w:left w:val="none" w:sz="0" w:space="0" w:color="auto"/>
        <w:bottom w:val="none" w:sz="0" w:space="0" w:color="auto"/>
        <w:right w:val="none" w:sz="0" w:space="0" w:color="auto"/>
      </w:divBdr>
    </w:div>
    <w:div w:id="40326525">
      <w:bodyDiv w:val="1"/>
      <w:marLeft w:val="0"/>
      <w:marRight w:val="0"/>
      <w:marTop w:val="0"/>
      <w:marBottom w:val="0"/>
      <w:divBdr>
        <w:top w:val="none" w:sz="0" w:space="0" w:color="auto"/>
        <w:left w:val="none" w:sz="0" w:space="0" w:color="auto"/>
        <w:bottom w:val="none" w:sz="0" w:space="0" w:color="auto"/>
        <w:right w:val="none" w:sz="0" w:space="0" w:color="auto"/>
      </w:divBdr>
    </w:div>
    <w:div w:id="48193832">
      <w:bodyDiv w:val="1"/>
      <w:marLeft w:val="0"/>
      <w:marRight w:val="0"/>
      <w:marTop w:val="0"/>
      <w:marBottom w:val="0"/>
      <w:divBdr>
        <w:top w:val="none" w:sz="0" w:space="0" w:color="auto"/>
        <w:left w:val="none" w:sz="0" w:space="0" w:color="auto"/>
        <w:bottom w:val="none" w:sz="0" w:space="0" w:color="auto"/>
        <w:right w:val="none" w:sz="0" w:space="0" w:color="auto"/>
      </w:divBdr>
    </w:div>
    <w:div w:id="74209776">
      <w:bodyDiv w:val="1"/>
      <w:marLeft w:val="0"/>
      <w:marRight w:val="0"/>
      <w:marTop w:val="0"/>
      <w:marBottom w:val="0"/>
      <w:divBdr>
        <w:top w:val="none" w:sz="0" w:space="0" w:color="auto"/>
        <w:left w:val="none" w:sz="0" w:space="0" w:color="auto"/>
        <w:bottom w:val="none" w:sz="0" w:space="0" w:color="auto"/>
        <w:right w:val="none" w:sz="0" w:space="0" w:color="auto"/>
      </w:divBdr>
    </w:div>
    <w:div w:id="121702657">
      <w:bodyDiv w:val="1"/>
      <w:marLeft w:val="0"/>
      <w:marRight w:val="0"/>
      <w:marTop w:val="0"/>
      <w:marBottom w:val="0"/>
      <w:divBdr>
        <w:top w:val="none" w:sz="0" w:space="0" w:color="auto"/>
        <w:left w:val="none" w:sz="0" w:space="0" w:color="auto"/>
        <w:bottom w:val="none" w:sz="0" w:space="0" w:color="auto"/>
        <w:right w:val="none" w:sz="0" w:space="0" w:color="auto"/>
      </w:divBdr>
    </w:div>
    <w:div w:id="181868967">
      <w:bodyDiv w:val="1"/>
      <w:marLeft w:val="0"/>
      <w:marRight w:val="0"/>
      <w:marTop w:val="0"/>
      <w:marBottom w:val="0"/>
      <w:divBdr>
        <w:top w:val="none" w:sz="0" w:space="0" w:color="auto"/>
        <w:left w:val="none" w:sz="0" w:space="0" w:color="auto"/>
        <w:bottom w:val="none" w:sz="0" w:space="0" w:color="auto"/>
        <w:right w:val="none" w:sz="0" w:space="0" w:color="auto"/>
      </w:divBdr>
    </w:div>
    <w:div w:id="260530765">
      <w:bodyDiv w:val="1"/>
      <w:marLeft w:val="0"/>
      <w:marRight w:val="0"/>
      <w:marTop w:val="0"/>
      <w:marBottom w:val="0"/>
      <w:divBdr>
        <w:top w:val="none" w:sz="0" w:space="0" w:color="auto"/>
        <w:left w:val="none" w:sz="0" w:space="0" w:color="auto"/>
        <w:bottom w:val="none" w:sz="0" w:space="0" w:color="auto"/>
        <w:right w:val="none" w:sz="0" w:space="0" w:color="auto"/>
      </w:divBdr>
    </w:div>
    <w:div w:id="267280861">
      <w:bodyDiv w:val="1"/>
      <w:marLeft w:val="0"/>
      <w:marRight w:val="0"/>
      <w:marTop w:val="0"/>
      <w:marBottom w:val="0"/>
      <w:divBdr>
        <w:top w:val="none" w:sz="0" w:space="0" w:color="auto"/>
        <w:left w:val="none" w:sz="0" w:space="0" w:color="auto"/>
        <w:bottom w:val="none" w:sz="0" w:space="0" w:color="auto"/>
        <w:right w:val="none" w:sz="0" w:space="0" w:color="auto"/>
      </w:divBdr>
    </w:div>
    <w:div w:id="308941235">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23172386">
      <w:bodyDiv w:val="1"/>
      <w:marLeft w:val="0"/>
      <w:marRight w:val="0"/>
      <w:marTop w:val="0"/>
      <w:marBottom w:val="0"/>
      <w:divBdr>
        <w:top w:val="none" w:sz="0" w:space="0" w:color="auto"/>
        <w:left w:val="none" w:sz="0" w:space="0" w:color="auto"/>
        <w:bottom w:val="none" w:sz="0" w:space="0" w:color="auto"/>
        <w:right w:val="none" w:sz="0" w:space="0" w:color="auto"/>
      </w:divBdr>
    </w:div>
    <w:div w:id="32999075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76319393">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04304225">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446585213">
      <w:bodyDiv w:val="1"/>
      <w:marLeft w:val="0"/>
      <w:marRight w:val="0"/>
      <w:marTop w:val="0"/>
      <w:marBottom w:val="0"/>
      <w:divBdr>
        <w:top w:val="none" w:sz="0" w:space="0" w:color="auto"/>
        <w:left w:val="none" w:sz="0" w:space="0" w:color="auto"/>
        <w:bottom w:val="none" w:sz="0" w:space="0" w:color="auto"/>
        <w:right w:val="none" w:sz="0" w:space="0" w:color="auto"/>
      </w:divBdr>
    </w:div>
    <w:div w:id="472912926">
      <w:bodyDiv w:val="1"/>
      <w:marLeft w:val="0"/>
      <w:marRight w:val="0"/>
      <w:marTop w:val="0"/>
      <w:marBottom w:val="0"/>
      <w:divBdr>
        <w:top w:val="none" w:sz="0" w:space="0" w:color="auto"/>
        <w:left w:val="none" w:sz="0" w:space="0" w:color="auto"/>
        <w:bottom w:val="none" w:sz="0" w:space="0" w:color="auto"/>
        <w:right w:val="none" w:sz="0" w:space="0" w:color="auto"/>
      </w:divBdr>
    </w:div>
    <w:div w:id="490558397">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567695249">
      <w:bodyDiv w:val="1"/>
      <w:marLeft w:val="0"/>
      <w:marRight w:val="0"/>
      <w:marTop w:val="0"/>
      <w:marBottom w:val="0"/>
      <w:divBdr>
        <w:top w:val="none" w:sz="0" w:space="0" w:color="auto"/>
        <w:left w:val="none" w:sz="0" w:space="0" w:color="auto"/>
        <w:bottom w:val="none" w:sz="0" w:space="0" w:color="auto"/>
        <w:right w:val="none" w:sz="0" w:space="0" w:color="auto"/>
      </w:divBdr>
    </w:div>
    <w:div w:id="572277335">
      <w:bodyDiv w:val="1"/>
      <w:marLeft w:val="0"/>
      <w:marRight w:val="0"/>
      <w:marTop w:val="0"/>
      <w:marBottom w:val="0"/>
      <w:divBdr>
        <w:top w:val="none" w:sz="0" w:space="0" w:color="auto"/>
        <w:left w:val="none" w:sz="0" w:space="0" w:color="auto"/>
        <w:bottom w:val="none" w:sz="0" w:space="0" w:color="auto"/>
        <w:right w:val="none" w:sz="0" w:space="0" w:color="auto"/>
      </w:divBdr>
    </w:div>
    <w:div w:id="605700775">
      <w:bodyDiv w:val="1"/>
      <w:marLeft w:val="0"/>
      <w:marRight w:val="0"/>
      <w:marTop w:val="0"/>
      <w:marBottom w:val="0"/>
      <w:divBdr>
        <w:top w:val="none" w:sz="0" w:space="0" w:color="auto"/>
        <w:left w:val="none" w:sz="0" w:space="0" w:color="auto"/>
        <w:bottom w:val="none" w:sz="0" w:space="0" w:color="auto"/>
        <w:right w:val="none" w:sz="0" w:space="0" w:color="auto"/>
      </w:divBdr>
    </w:div>
    <w:div w:id="634527012">
      <w:bodyDiv w:val="1"/>
      <w:marLeft w:val="0"/>
      <w:marRight w:val="0"/>
      <w:marTop w:val="0"/>
      <w:marBottom w:val="0"/>
      <w:divBdr>
        <w:top w:val="none" w:sz="0" w:space="0" w:color="auto"/>
        <w:left w:val="none" w:sz="0" w:space="0" w:color="auto"/>
        <w:bottom w:val="none" w:sz="0" w:space="0" w:color="auto"/>
        <w:right w:val="none" w:sz="0" w:space="0" w:color="auto"/>
      </w:divBdr>
    </w:div>
    <w:div w:id="641614649">
      <w:bodyDiv w:val="1"/>
      <w:marLeft w:val="0"/>
      <w:marRight w:val="0"/>
      <w:marTop w:val="0"/>
      <w:marBottom w:val="0"/>
      <w:divBdr>
        <w:top w:val="none" w:sz="0" w:space="0" w:color="auto"/>
        <w:left w:val="none" w:sz="0" w:space="0" w:color="auto"/>
        <w:bottom w:val="none" w:sz="0" w:space="0" w:color="auto"/>
        <w:right w:val="none" w:sz="0" w:space="0" w:color="auto"/>
      </w:divBdr>
    </w:div>
    <w:div w:id="652024565">
      <w:bodyDiv w:val="1"/>
      <w:marLeft w:val="0"/>
      <w:marRight w:val="0"/>
      <w:marTop w:val="0"/>
      <w:marBottom w:val="0"/>
      <w:divBdr>
        <w:top w:val="none" w:sz="0" w:space="0" w:color="auto"/>
        <w:left w:val="none" w:sz="0" w:space="0" w:color="auto"/>
        <w:bottom w:val="none" w:sz="0" w:space="0" w:color="auto"/>
        <w:right w:val="none" w:sz="0" w:space="0" w:color="auto"/>
      </w:divBdr>
    </w:div>
    <w:div w:id="697127209">
      <w:bodyDiv w:val="1"/>
      <w:marLeft w:val="0"/>
      <w:marRight w:val="0"/>
      <w:marTop w:val="0"/>
      <w:marBottom w:val="0"/>
      <w:divBdr>
        <w:top w:val="none" w:sz="0" w:space="0" w:color="auto"/>
        <w:left w:val="none" w:sz="0" w:space="0" w:color="auto"/>
        <w:bottom w:val="none" w:sz="0" w:space="0" w:color="auto"/>
        <w:right w:val="none" w:sz="0" w:space="0" w:color="auto"/>
      </w:divBdr>
    </w:div>
    <w:div w:id="735475475">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810095992">
      <w:bodyDiv w:val="1"/>
      <w:marLeft w:val="0"/>
      <w:marRight w:val="0"/>
      <w:marTop w:val="0"/>
      <w:marBottom w:val="0"/>
      <w:divBdr>
        <w:top w:val="none" w:sz="0" w:space="0" w:color="auto"/>
        <w:left w:val="none" w:sz="0" w:space="0" w:color="auto"/>
        <w:bottom w:val="none" w:sz="0" w:space="0" w:color="auto"/>
        <w:right w:val="none" w:sz="0" w:space="0" w:color="auto"/>
      </w:divBdr>
    </w:div>
    <w:div w:id="876359272">
      <w:bodyDiv w:val="1"/>
      <w:marLeft w:val="0"/>
      <w:marRight w:val="0"/>
      <w:marTop w:val="0"/>
      <w:marBottom w:val="0"/>
      <w:divBdr>
        <w:top w:val="none" w:sz="0" w:space="0" w:color="auto"/>
        <w:left w:val="none" w:sz="0" w:space="0" w:color="auto"/>
        <w:bottom w:val="none" w:sz="0" w:space="0" w:color="auto"/>
        <w:right w:val="none" w:sz="0" w:space="0" w:color="auto"/>
      </w:divBdr>
    </w:div>
    <w:div w:id="899481964">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5802746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26323481">
      <w:bodyDiv w:val="1"/>
      <w:marLeft w:val="0"/>
      <w:marRight w:val="0"/>
      <w:marTop w:val="0"/>
      <w:marBottom w:val="0"/>
      <w:divBdr>
        <w:top w:val="none" w:sz="0" w:space="0" w:color="auto"/>
        <w:left w:val="none" w:sz="0" w:space="0" w:color="auto"/>
        <w:bottom w:val="none" w:sz="0" w:space="0" w:color="auto"/>
        <w:right w:val="none" w:sz="0" w:space="0" w:color="auto"/>
      </w:divBdr>
    </w:div>
    <w:div w:id="1049568018">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156260562">
      <w:bodyDiv w:val="1"/>
      <w:marLeft w:val="0"/>
      <w:marRight w:val="0"/>
      <w:marTop w:val="0"/>
      <w:marBottom w:val="0"/>
      <w:divBdr>
        <w:top w:val="none" w:sz="0" w:space="0" w:color="auto"/>
        <w:left w:val="none" w:sz="0" w:space="0" w:color="auto"/>
        <w:bottom w:val="none" w:sz="0" w:space="0" w:color="auto"/>
        <w:right w:val="none" w:sz="0" w:space="0" w:color="auto"/>
      </w:divBdr>
    </w:div>
    <w:div w:id="1174029870">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296519549">
      <w:bodyDiv w:val="1"/>
      <w:marLeft w:val="0"/>
      <w:marRight w:val="0"/>
      <w:marTop w:val="0"/>
      <w:marBottom w:val="0"/>
      <w:divBdr>
        <w:top w:val="none" w:sz="0" w:space="0" w:color="auto"/>
        <w:left w:val="none" w:sz="0" w:space="0" w:color="auto"/>
        <w:bottom w:val="none" w:sz="0" w:space="0" w:color="auto"/>
        <w:right w:val="none" w:sz="0" w:space="0" w:color="auto"/>
      </w:divBdr>
    </w:div>
    <w:div w:id="1296645366">
      <w:bodyDiv w:val="1"/>
      <w:marLeft w:val="0"/>
      <w:marRight w:val="0"/>
      <w:marTop w:val="0"/>
      <w:marBottom w:val="0"/>
      <w:divBdr>
        <w:top w:val="none" w:sz="0" w:space="0" w:color="auto"/>
        <w:left w:val="none" w:sz="0" w:space="0" w:color="auto"/>
        <w:bottom w:val="none" w:sz="0" w:space="0" w:color="auto"/>
        <w:right w:val="none" w:sz="0" w:space="0" w:color="auto"/>
      </w:divBdr>
    </w:div>
    <w:div w:id="1297875350">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 w:id="1368986115">
      <w:bodyDiv w:val="1"/>
      <w:marLeft w:val="0"/>
      <w:marRight w:val="0"/>
      <w:marTop w:val="0"/>
      <w:marBottom w:val="0"/>
      <w:divBdr>
        <w:top w:val="none" w:sz="0" w:space="0" w:color="auto"/>
        <w:left w:val="none" w:sz="0" w:space="0" w:color="auto"/>
        <w:bottom w:val="none" w:sz="0" w:space="0" w:color="auto"/>
        <w:right w:val="none" w:sz="0" w:space="0" w:color="auto"/>
      </w:divBdr>
    </w:div>
    <w:div w:id="1445420810">
      <w:bodyDiv w:val="1"/>
      <w:marLeft w:val="0"/>
      <w:marRight w:val="0"/>
      <w:marTop w:val="0"/>
      <w:marBottom w:val="0"/>
      <w:divBdr>
        <w:top w:val="none" w:sz="0" w:space="0" w:color="auto"/>
        <w:left w:val="none" w:sz="0" w:space="0" w:color="auto"/>
        <w:bottom w:val="none" w:sz="0" w:space="0" w:color="auto"/>
        <w:right w:val="none" w:sz="0" w:space="0" w:color="auto"/>
      </w:divBdr>
    </w:div>
    <w:div w:id="1517116318">
      <w:bodyDiv w:val="1"/>
      <w:marLeft w:val="0"/>
      <w:marRight w:val="0"/>
      <w:marTop w:val="0"/>
      <w:marBottom w:val="0"/>
      <w:divBdr>
        <w:top w:val="none" w:sz="0" w:space="0" w:color="auto"/>
        <w:left w:val="none" w:sz="0" w:space="0" w:color="auto"/>
        <w:bottom w:val="none" w:sz="0" w:space="0" w:color="auto"/>
        <w:right w:val="none" w:sz="0" w:space="0" w:color="auto"/>
      </w:divBdr>
    </w:div>
    <w:div w:id="1532037585">
      <w:bodyDiv w:val="1"/>
      <w:marLeft w:val="0"/>
      <w:marRight w:val="0"/>
      <w:marTop w:val="0"/>
      <w:marBottom w:val="0"/>
      <w:divBdr>
        <w:top w:val="none" w:sz="0" w:space="0" w:color="auto"/>
        <w:left w:val="none" w:sz="0" w:space="0" w:color="auto"/>
        <w:bottom w:val="none" w:sz="0" w:space="0" w:color="auto"/>
        <w:right w:val="none" w:sz="0" w:space="0" w:color="auto"/>
      </w:divBdr>
    </w:div>
    <w:div w:id="1547370945">
      <w:bodyDiv w:val="1"/>
      <w:marLeft w:val="0"/>
      <w:marRight w:val="0"/>
      <w:marTop w:val="0"/>
      <w:marBottom w:val="0"/>
      <w:divBdr>
        <w:top w:val="none" w:sz="0" w:space="0" w:color="auto"/>
        <w:left w:val="none" w:sz="0" w:space="0" w:color="auto"/>
        <w:bottom w:val="none" w:sz="0" w:space="0" w:color="auto"/>
        <w:right w:val="none" w:sz="0" w:space="0" w:color="auto"/>
      </w:divBdr>
    </w:div>
    <w:div w:id="1579946752">
      <w:bodyDiv w:val="1"/>
      <w:marLeft w:val="0"/>
      <w:marRight w:val="0"/>
      <w:marTop w:val="0"/>
      <w:marBottom w:val="0"/>
      <w:divBdr>
        <w:top w:val="none" w:sz="0" w:space="0" w:color="auto"/>
        <w:left w:val="none" w:sz="0" w:space="0" w:color="auto"/>
        <w:bottom w:val="none" w:sz="0" w:space="0" w:color="auto"/>
        <w:right w:val="none" w:sz="0" w:space="0" w:color="auto"/>
      </w:divBdr>
    </w:div>
    <w:div w:id="1632861279">
      <w:bodyDiv w:val="1"/>
      <w:marLeft w:val="0"/>
      <w:marRight w:val="0"/>
      <w:marTop w:val="0"/>
      <w:marBottom w:val="0"/>
      <w:divBdr>
        <w:top w:val="none" w:sz="0" w:space="0" w:color="auto"/>
        <w:left w:val="none" w:sz="0" w:space="0" w:color="auto"/>
        <w:bottom w:val="none" w:sz="0" w:space="0" w:color="auto"/>
        <w:right w:val="none" w:sz="0" w:space="0" w:color="auto"/>
      </w:divBdr>
    </w:div>
    <w:div w:id="1692292449">
      <w:bodyDiv w:val="1"/>
      <w:marLeft w:val="0"/>
      <w:marRight w:val="0"/>
      <w:marTop w:val="0"/>
      <w:marBottom w:val="0"/>
      <w:divBdr>
        <w:top w:val="none" w:sz="0" w:space="0" w:color="auto"/>
        <w:left w:val="none" w:sz="0" w:space="0" w:color="auto"/>
        <w:bottom w:val="none" w:sz="0" w:space="0" w:color="auto"/>
        <w:right w:val="none" w:sz="0" w:space="0" w:color="auto"/>
      </w:divBdr>
    </w:div>
    <w:div w:id="1732465220">
      <w:bodyDiv w:val="1"/>
      <w:marLeft w:val="0"/>
      <w:marRight w:val="0"/>
      <w:marTop w:val="0"/>
      <w:marBottom w:val="0"/>
      <w:divBdr>
        <w:top w:val="none" w:sz="0" w:space="0" w:color="auto"/>
        <w:left w:val="none" w:sz="0" w:space="0" w:color="auto"/>
        <w:bottom w:val="none" w:sz="0" w:space="0" w:color="auto"/>
        <w:right w:val="none" w:sz="0" w:space="0" w:color="auto"/>
      </w:divBdr>
    </w:div>
    <w:div w:id="1753040672">
      <w:bodyDiv w:val="1"/>
      <w:marLeft w:val="0"/>
      <w:marRight w:val="0"/>
      <w:marTop w:val="0"/>
      <w:marBottom w:val="0"/>
      <w:divBdr>
        <w:top w:val="none" w:sz="0" w:space="0" w:color="auto"/>
        <w:left w:val="none" w:sz="0" w:space="0" w:color="auto"/>
        <w:bottom w:val="none" w:sz="0" w:space="0" w:color="auto"/>
        <w:right w:val="none" w:sz="0" w:space="0" w:color="auto"/>
      </w:divBdr>
    </w:div>
    <w:div w:id="1792896229">
      <w:bodyDiv w:val="1"/>
      <w:marLeft w:val="0"/>
      <w:marRight w:val="0"/>
      <w:marTop w:val="0"/>
      <w:marBottom w:val="0"/>
      <w:divBdr>
        <w:top w:val="none" w:sz="0" w:space="0" w:color="auto"/>
        <w:left w:val="none" w:sz="0" w:space="0" w:color="auto"/>
        <w:bottom w:val="none" w:sz="0" w:space="0" w:color="auto"/>
        <w:right w:val="none" w:sz="0" w:space="0" w:color="auto"/>
      </w:divBdr>
    </w:div>
    <w:div w:id="1809473976">
      <w:bodyDiv w:val="1"/>
      <w:marLeft w:val="0"/>
      <w:marRight w:val="0"/>
      <w:marTop w:val="0"/>
      <w:marBottom w:val="0"/>
      <w:divBdr>
        <w:top w:val="none" w:sz="0" w:space="0" w:color="auto"/>
        <w:left w:val="none" w:sz="0" w:space="0" w:color="auto"/>
        <w:bottom w:val="none" w:sz="0" w:space="0" w:color="auto"/>
        <w:right w:val="none" w:sz="0" w:space="0" w:color="auto"/>
      </w:divBdr>
    </w:div>
    <w:div w:id="1830904947">
      <w:bodyDiv w:val="1"/>
      <w:marLeft w:val="0"/>
      <w:marRight w:val="0"/>
      <w:marTop w:val="0"/>
      <w:marBottom w:val="0"/>
      <w:divBdr>
        <w:top w:val="none" w:sz="0" w:space="0" w:color="auto"/>
        <w:left w:val="none" w:sz="0" w:space="0" w:color="auto"/>
        <w:bottom w:val="none" w:sz="0" w:space="0" w:color="auto"/>
        <w:right w:val="none" w:sz="0" w:space="0" w:color="auto"/>
      </w:divBdr>
    </w:div>
    <w:div w:id="1833443244">
      <w:bodyDiv w:val="1"/>
      <w:marLeft w:val="0"/>
      <w:marRight w:val="0"/>
      <w:marTop w:val="0"/>
      <w:marBottom w:val="0"/>
      <w:divBdr>
        <w:top w:val="none" w:sz="0" w:space="0" w:color="auto"/>
        <w:left w:val="none" w:sz="0" w:space="0" w:color="auto"/>
        <w:bottom w:val="none" w:sz="0" w:space="0" w:color="auto"/>
        <w:right w:val="none" w:sz="0" w:space="0" w:color="auto"/>
      </w:divBdr>
    </w:div>
    <w:div w:id="1940946743">
      <w:bodyDiv w:val="1"/>
      <w:marLeft w:val="0"/>
      <w:marRight w:val="0"/>
      <w:marTop w:val="0"/>
      <w:marBottom w:val="0"/>
      <w:divBdr>
        <w:top w:val="none" w:sz="0" w:space="0" w:color="auto"/>
        <w:left w:val="none" w:sz="0" w:space="0" w:color="auto"/>
        <w:bottom w:val="none" w:sz="0" w:space="0" w:color="auto"/>
        <w:right w:val="none" w:sz="0" w:space="0" w:color="auto"/>
      </w:divBdr>
    </w:div>
    <w:div w:id="1971981586">
      <w:bodyDiv w:val="1"/>
      <w:marLeft w:val="0"/>
      <w:marRight w:val="0"/>
      <w:marTop w:val="0"/>
      <w:marBottom w:val="0"/>
      <w:divBdr>
        <w:top w:val="none" w:sz="0" w:space="0" w:color="auto"/>
        <w:left w:val="none" w:sz="0" w:space="0" w:color="auto"/>
        <w:bottom w:val="none" w:sz="0" w:space="0" w:color="auto"/>
        <w:right w:val="none" w:sz="0" w:space="0" w:color="auto"/>
      </w:divBdr>
    </w:div>
    <w:div w:id="2001495360">
      <w:bodyDiv w:val="1"/>
      <w:marLeft w:val="0"/>
      <w:marRight w:val="0"/>
      <w:marTop w:val="0"/>
      <w:marBottom w:val="0"/>
      <w:divBdr>
        <w:top w:val="none" w:sz="0" w:space="0" w:color="auto"/>
        <w:left w:val="none" w:sz="0" w:space="0" w:color="auto"/>
        <w:bottom w:val="none" w:sz="0" w:space="0" w:color="auto"/>
        <w:right w:val="none" w:sz="0" w:space="0" w:color="auto"/>
      </w:divBdr>
    </w:div>
    <w:div w:id="2028293844">
      <w:bodyDiv w:val="1"/>
      <w:marLeft w:val="0"/>
      <w:marRight w:val="0"/>
      <w:marTop w:val="0"/>
      <w:marBottom w:val="0"/>
      <w:divBdr>
        <w:top w:val="none" w:sz="0" w:space="0" w:color="auto"/>
        <w:left w:val="none" w:sz="0" w:space="0" w:color="auto"/>
        <w:bottom w:val="none" w:sz="0" w:space="0" w:color="auto"/>
        <w:right w:val="none" w:sz="0" w:space="0" w:color="auto"/>
      </w:divBdr>
    </w:div>
    <w:div w:id="2046175098">
      <w:bodyDiv w:val="1"/>
      <w:marLeft w:val="0"/>
      <w:marRight w:val="0"/>
      <w:marTop w:val="0"/>
      <w:marBottom w:val="0"/>
      <w:divBdr>
        <w:top w:val="none" w:sz="0" w:space="0" w:color="auto"/>
        <w:left w:val="none" w:sz="0" w:space="0" w:color="auto"/>
        <w:bottom w:val="none" w:sz="0" w:space="0" w:color="auto"/>
        <w:right w:val="none" w:sz="0" w:space="0" w:color="auto"/>
      </w:divBdr>
    </w:div>
    <w:div w:id="2070880581">
      <w:bodyDiv w:val="1"/>
      <w:marLeft w:val="0"/>
      <w:marRight w:val="0"/>
      <w:marTop w:val="0"/>
      <w:marBottom w:val="0"/>
      <w:divBdr>
        <w:top w:val="none" w:sz="0" w:space="0" w:color="auto"/>
        <w:left w:val="none" w:sz="0" w:space="0" w:color="auto"/>
        <w:bottom w:val="none" w:sz="0" w:space="0" w:color="auto"/>
        <w:right w:val="none" w:sz="0" w:space="0" w:color="auto"/>
      </w:divBdr>
    </w:div>
    <w:div w:id="2087604805">
      <w:bodyDiv w:val="1"/>
      <w:marLeft w:val="0"/>
      <w:marRight w:val="0"/>
      <w:marTop w:val="0"/>
      <w:marBottom w:val="0"/>
      <w:divBdr>
        <w:top w:val="none" w:sz="0" w:space="0" w:color="auto"/>
        <w:left w:val="none" w:sz="0" w:space="0" w:color="auto"/>
        <w:bottom w:val="none" w:sz="0" w:space="0" w:color="auto"/>
        <w:right w:val="none" w:sz="0" w:space="0" w:color="auto"/>
      </w:divBdr>
    </w:div>
    <w:div w:id="21142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51-15" TargetMode="External"/><Relationship Id="rId21" Type="http://schemas.openxmlformats.org/officeDocument/2006/relationships/hyperlink" Target="https://zakon.rada.gov.ua/laws/show/755-15" TargetMode="External"/><Relationship Id="rId42" Type="http://schemas.openxmlformats.org/officeDocument/2006/relationships/hyperlink" Target="http://cnap.gov.ua/node/1022" TargetMode="External"/><Relationship Id="rId63" Type="http://schemas.openxmlformats.org/officeDocument/2006/relationships/hyperlink" Target="https://cnap.gov.ua/node/1600" TargetMode="External"/><Relationship Id="rId84" Type="http://schemas.openxmlformats.org/officeDocument/2006/relationships/hyperlink" Target="https://zakon.rada.gov.ua/laws/show/851-15" TargetMode="External"/><Relationship Id="rId138" Type="http://schemas.openxmlformats.org/officeDocument/2006/relationships/hyperlink" Target="https://zakon.rada.gov.ua/laws/show/851-15" TargetMode="External"/><Relationship Id="rId159" Type="http://schemas.openxmlformats.org/officeDocument/2006/relationships/hyperlink" Target="https://cnap.gov.ua/node/1717" TargetMode="External"/><Relationship Id="rId170" Type="http://schemas.openxmlformats.org/officeDocument/2006/relationships/hyperlink" Target="https://cnap.gov.ua/node/1728" TargetMode="External"/><Relationship Id="rId191" Type="http://schemas.openxmlformats.org/officeDocument/2006/relationships/hyperlink" Target="https://cnap.gov.ua/node/1629" TargetMode="External"/><Relationship Id="rId205" Type="http://schemas.openxmlformats.org/officeDocument/2006/relationships/hyperlink" Target="https://cnap.gov.ua/node/1736" TargetMode="External"/><Relationship Id="rId107" Type="http://schemas.openxmlformats.org/officeDocument/2006/relationships/hyperlink" Target="https://zakon.rada.gov.ua/laws/show/80/94-&#1074;&#1088;" TargetMode="External"/><Relationship Id="rId11" Type="http://schemas.openxmlformats.org/officeDocument/2006/relationships/hyperlink" Target="https://zakon.rada.gov.ua/laws/show/2811-12" TargetMode="External"/><Relationship Id="rId32" Type="http://schemas.openxmlformats.org/officeDocument/2006/relationships/hyperlink" Target="https://zakon.rada.gov.ua/laws/show/2365-14" TargetMode="External"/><Relationship Id="rId53" Type="http://schemas.openxmlformats.org/officeDocument/2006/relationships/hyperlink" Target="https://cnap.gov.ua/node/1270" TargetMode="External"/><Relationship Id="rId74" Type="http://schemas.openxmlformats.org/officeDocument/2006/relationships/hyperlink" Target="https://zakon.rada.gov.ua/laws/show/80/94-&#1074;&#1088;" TargetMode="External"/><Relationship Id="rId128" Type="http://schemas.openxmlformats.org/officeDocument/2006/relationships/hyperlink" Target="https://zakon.rada.gov.ua/laws/show/80/94-&#1074;&#1088;" TargetMode="External"/><Relationship Id="rId149" Type="http://schemas.openxmlformats.org/officeDocument/2006/relationships/hyperlink" Target="https://cnap.gov.ua/node/1706" TargetMode="External"/><Relationship Id="rId5" Type="http://schemas.openxmlformats.org/officeDocument/2006/relationships/settings" Target="settings.xml"/><Relationship Id="rId95" Type="http://schemas.openxmlformats.org/officeDocument/2006/relationships/hyperlink" Target="https://zakon.rada.gov.ua/laws/show/851-15" TargetMode="External"/><Relationship Id="rId160" Type="http://schemas.openxmlformats.org/officeDocument/2006/relationships/hyperlink" Target="https://cnap.gov.ua/node/1718" TargetMode="External"/><Relationship Id="rId181" Type="http://schemas.openxmlformats.org/officeDocument/2006/relationships/hyperlink" Target="https://cnap.gov.ua/node/833" TargetMode="External"/><Relationship Id="rId216" Type="http://schemas.openxmlformats.org/officeDocument/2006/relationships/hyperlink" Target="https://cnap.gov.ua/node/1636" TargetMode="External"/><Relationship Id="rId22" Type="http://schemas.openxmlformats.org/officeDocument/2006/relationships/hyperlink" Target="https://zakon.rada.gov.ua/laws/show/4572-17" TargetMode="External"/><Relationship Id="rId43" Type="http://schemas.openxmlformats.org/officeDocument/2006/relationships/hyperlink" Target="https://cnap.gov.ua/node/1650" TargetMode="External"/><Relationship Id="rId64" Type="http://schemas.openxmlformats.org/officeDocument/2006/relationships/hyperlink" Target="https://cnap.gov.ua/node/1603" TargetMode="External"/><Relationship Id="rId118" Type="http://schemas.openxmlformats.org/officeDocument/2006/relationships/hyperlink" Target="https://zakon.rada.gov.ua/laws/show/851-15" TargetMode="External"/><Relationship Id="rId139" Type="http://schemas.openxmlformats.org/officeDocument/2006/relationships/hyperlink" Target="https://zakon.rada.gov.ua/laws/show/2297-17" TargetMode="External"/><Relationship Id="rId85" Type="http://schemas.openxmlformats.org/officeDocument/2006/relationships/hyperlink" Target="https://zakon.rada.gov.ua/laws/show/851-15" TargetMode="External"/><Relationship Id="rId150" Type="http://schemas.openxmlformats.org/officeDocument/2006/relationships/hyperlink" Target="https://cnap.gov.ua/node/1707" TargetMode="External"/><Relationship Id="rId171" Type="http://schemas.openxmlformats.org/officeDocument/2006/relationships/hyperlink" Target="https://cnap.gov.ua/node/1336" TargetMode="External"/><Relationship Id="rId192" Type="http://schemas.openxmlformats.org/officeDocument/2006/relationships/hyperlink" Target="https://cnap.gov.ua/node/1633" TargetMode="External"/><Relationship Id="rId206" Type="http://schemas.openxmlformats.org/officeDocument/2006/relationships/hyperlink" Target="https://cnap.gov.ua/node/1737" TargetMode="External"/><Relationship Id="rId12" Type="http://schemas.openxmlformats.org/officeDocument/2006/relationships/hyperlink" Target="https://zakon.rada.gov.ua/laws/show/2402-14" TargetMode="External"/><Relationship Id="rId33" Type="http://schemas.openxmlformats.org/officeDocument/2006/relationships/hyperlink" Target="https://zakon.rada.gov.ua/laws/show/755-15" TargetMode="External"/><Relationship Id="rId108" Type="http://schemas.openxmlformats.org/officeDocument/2006/relationships/hyperlink" Target="https://zakon.rada.gov.ua/laws/show/80/94-&#1074;&#1088;" TargetMode="External"/><Relationship Id="rId129" Type="http://schemas.openxmlformats.org/officeDocument/2006/relationships/hyperlink" Target="https://zakon.rada.gov.ua/laws/show/80/94-&#1074;&#1088;" TargetMode="External"/><Relationship Id="rId54" Type="http://schemas.openxmlformats.org/officeDocument/2006/relationships/hyperlink" Target="https://cnap.gov.ua/node/1269" TargetMode="External"/><Relationship Id="rId75" Type="http://schemas.openxmlformats.org/officeDocument/2006/relationships/hyperlink" Target="https://zakon.rada.gov.ua/laws/show/80/94-&#1074;&#1088;" TargetMode="External"/><Relationship Id="rId96" Type="http://schemas.openxmlformats.org/officeDocument/2006/relationships/hyperlink" Target="https://zakon.rada.gov.ua/laws/show/851-15" TargetMode="External"/><Relationship Id="rId140" Type="http://schemas.openxmlformats.org/officeDocument/2006/relationships/hyperlink" Target="https://zakon.rada.gov.ua/laws/show/2297-17" TargetMode="External"/><Relationship Id="rId161" Type="http://schemas.openxmlformats.org/officeDocument/2006/relationships/hyperlink" Target="https://cnap.gov.ua/node/1719" TargetMode="External"/><Relationship Id="rId182" Type="http://schemas.openxmlformats.org/officeDocument/2006/relationships/hyperlink" Target="https://cnap.gov.ua/node/832" TargetMode="External"/><Relationship Id="rId217" Type="http://schemas.openxmlformats.org/officeDocument/2006/relationships/hyperlink" Target="https://cnap.gov.ua/node/1637" TargetMode="External"/><Relationship Id="rId6" Type="http://schemas.openxmlformats.org/officeDocument/2006/relationships/webSettings" Target="webSettings.xml"/><Relationship Id="rId23" Type="http://schemas.openxmlformats.org/officeDocument/2006/relationships/hyperlink" Target="https://zakon.rada.gov.ua/laws/show/755-15" TargetMode="External"/><Relationship Id="rId119" Type="http://schemas.openxmlformats.org/officeDocument/2006/relationships/hyperlink" Target="https://zakon.rada.gov.ua/laws/show/851-15" TargetMode="External"/><Relationship Id="rId44" Type="http://schemas.openxmlformats.org/officeDocument/2006/relationships/hyperlink" Target="https://cnap.gov.ua/node/1650" TargetMode="External"/><Relationship Id="rId65" Type="http://schemas.openxmlformats.org/officeDocument/2006/relationships/hyperlink" Target="https://cnap.gov.ua/node/1685" TargetMode="External"/><Relationship Id="rId86" Type="http://schemas.openxmlformats.org/officeDocument/2006/relationships/hyperlink" Target="https://zakon.rada.gov.ua/laws/show/851-15" TargetMode="External"/><Relationship Id="rId130" Type="http://schemas.openxmlformats.org/officeDocument/2006/relationships/hyperlink" Target="https://zakon.rada.gov.ua/laws/show/80/94-&#1074;&#1088;" TargetMode="External"/><Relationship Id="rId151" Type="http://schemas.openxmlformats.org/officeDocument/2006/relationships/hyperlink" Target="https://cnap.gov.ua/node/1708" TargetMode="External"/><Relationship Id="rId172" Type="http://schemas.openxmlformats.org/officeDocument/2006/relationships/hyperlink" Target="https://cnap.gov.ua/node/1335" TargetMode="External"/><Relationship Id="rId193" Type="http://schemas.openxmlformats.org/officeDocument/2006/relationships/hyperlink" Target="https://cnap.gov.ua/node/1630" TargetMode="External"/><Relationship Id="rId207" Type="http://schemas.openxmlformats.org/officeDocument/2006/relationships/hyperlink" Target="https://cnap.gov.ua/node/1740" TargetMode="External"/><Relationship Id="rId13" Type="http://schemas.openxmlformats.org/officeDocument/2006/relationships/hyperlink" Target="https://zakon.rada.gov.ua/laws/show/2168-19" TargetMode="External"/><Relationship Id="rId109" Type="http://schemas.openxmlformats.org/officeDocument/2006/relationships/hyperlink" Target="https://zakon.rada.gov.ua/laws/show/80/94-&#1074;&#1088;" TargetMode="External"/><Relationship Id="rId34" Type="http://schemas.openxmlformats.org/officeDocument/2006/relationships/hyperlink" Target="https://zakon.rada.gov.ua/laws/show/1045-14" TargetMode="External"/><Relationship Id="rId55" Type="http://schemas.openxmlformats.org/officeDocument/2006/relationships/hyperlink" Target="https://cnap.gov.ua/node/26" TargetMode="External"/><Relationship Id="rId76" Type="http://schemas.openxmlformats.org/officeDocument/2006/relationships/hyperlink" Target="https://zakon.rada.gov.ua/laws/show/80/94-&#1074;&#1088;" TargetMode="External"/><Relationship Id="rId97" Type="http://schemas.openxmlformats.org/officeDocument/2006/relationships/hyperlink" Target="https://zakon.rada.gov.ua/laws/show/851-15" TargetMode="External"/><Relationship Id="rId120" Type="http://schemas.openxmlformats.org/officeDocument/2006/relationships/hyperlink" Target="https://zakon.rada.gov.ua/laws/show/2297-17" TargetMode="External"/><Relationship Id="rId141" Type="http://schemas.openxmlformats.org/officeDocument/2006/relationships/hyperlink" Target="https://zakon.rada.gov.ua/laws/show/2297-17" TargetMode="External"/><Relationship Id="rId7" Type="http://schemas.openxmlformats.org/officeDocument/2006/relationships/footnotes" Target="footnotes.xml"/><Relationship Id="rId162" Type="http://schemas.openxmlformats.org/officeDocument/2006/relationships/hyperlink" Target="https://cnap.gov.ua/node/1720" TargetMode="External"/><Relationship Id="rId183" Type="http://schemas.openxmlformats.org/officeDocument/2006/relationships/hyperlink" Target="https://cnap.gov.ua/node/831" TargetMode="External"/><Relationship Id="rId218" Type="http://schemas.openxmlformats.org/officeDocument/2006/relationships/header" Target="header1.xml"/><Relationship Id="rId24" Type="http://schemas.openxmlformats.org/officeDocument/2006/relationships/hyperlink" Target="https://zakon.rada.gov.ua/laws/show/554/97-%D0%B2%D1%80" TargetMode="External"/><Relationship Id="rId45" Type="http://schemas.openxmlformats.org/officeDocument/2006/relationships/hyperlink" Target="https://cnap.gov.ua/node/285" TargetMode="External"/><Relationship Id="rId66" Type="http://schemas.openxmlformats.org/officeDocument/2006/relationships/hyperlink" Target="https://cnap.gov.ua/node/1686" TargetMode="External"/><Relationship Id="rId87" Type="http://schemas.openxmlformats.org/officeDocument/2006/relationships/hyperlink" Target="https://zakon.rada.gov.ua/laws/show/851-15" TargetMode="External"/><Relationship Id="rId110" Type="http://schemas.openxmlformats.org/officeDocument/2006/relationships/hyperlink" Target="https://zakon.rada.gov.ua/laws/show/80/94-&#1074;&#1088;" TargetMode="External"/><Relationship Id="rId131" Type="http://schemas.openxmlformats.org/officeDocument/2006/relationships/hyperlink" Target="https://zakon.rada.gov.ua/laws/show/80/94-&#1074;&#1088;" TargetMode="External"/><Relationship Id="rId152" Type="http://schemas.openxmlformats.org/officeDocument/2006/relationships/hyperlink" Target="https://cnap.gov.ua/node/1709" TargetMode="External"/><Relationship Id="rId173" Type="http://schemas.openxmlformats.org/officeDocument/2006/relationships/hyperlink" Target="https://cnap.gov.ua/node/1334" TargetMode="External"/><Relationship Id="rId194" Type="http://schemas.openxmlformats.org/officeDocument/2006/relationships/hyperlink" Target="https://cnap.gov.ua/node/1592" TargetMode="External"/><Relationship Id="rId208" Type="http://schemas.openxmlformats.org/officeDocument/2006/relationships/hyperlink" Target="https://cnap.gov.ua/node/1738" TargetMode="External"/><Relationship Id="rId14" Type="http://schemas.openxmlformats.org/officeDocument/2006/relationships/hyperlink" Target="https://zakon.rada.gov.ua/laws/show/2755-17" TargetMode="External"/><Relationship Id="rId30" Type="http://schemas.openxmlformats.org/officeDocument/2006/relationships/hyperlink" Target="https://zakon.rada.gov.ua/laws/show/2365-14" TargetMode="External"/><Relationship Id="rId35" Type="http://schemas.openxmlformats.org/officeDocument/2006/relationships/hyperlink" Target="https://zakon.rada.gov.ua/laws/show/755-15" TargetMode="External"/><Relationship Id="rId56" Type="http://schemas.openxmlformats.org/officeDocument/2006/relationships/hyperlink" Target="https://cnap.gov.ua/node/1462" TargetMode="External"/><Relationship Id="rId77" Type="http://schemas.openxmlformats.org/officeDocument/2006/relationships/hyperlink" Target="https://zakon.rada.gov.ua/laws/show/80/94-&#1074;&#1088;" TargetMode="External"/><Relationship Id="rId100" Type="http://schemas.openxmlformats.org/officeDocument/2006/relationships/hyperlink" Target="https://zakon.rada.gov.ua/laws/show/851-15" TargetMode="External"/><Relationship Id="rId105" Type="http://schemas.openxmlformats.org/officeDocument/2006/relationships/hyperlink" Target="https://cnap.gov.ua/node/1698" TargetMode="External"/><Relationship Id="rId126" Type="http://schemas.openxmlformats.org/officeDocument/2006/relationships/hyperlink" Target="https://zakon.rada.gov.ua/laws/show/80/94-&#1074;&#1088;" TargetMode="External"/><Relationship Id="rId147" Type="http://schemas.openxmlformats.org/officeDocument/2006/relationships/hyperlink" Target="https://cnap.gov.ua/node/1704" TargetMode="External"/><Relationship Id="rId168" Type="http://schemas.openxmlformats.org/officeDocument/2006/relationships/hyperlink" Target="https://cnap.gov.ua/node/1726" TargetMode="External"/><Relationship Id="rId8" Type="http://schemas.openxmlformats.org/officeDocument/2006/relationships/endnotes" Target="endnotes.xml"/><Relationship Id="rId51" Type="http://schemas.openxmlformats.org/officeDocument/2006/relationships/hyperlink" Target="http://cnap.gov.ua/node/172" TargetMode="External"/><Relationship Id="rId72" Type="http://schemas.openxmlformats.org/officeDocument/2006/relationships/hyperlink" Target="https://cnap.gov.ua/node/1693" TargetMode="External"/><Relationship Id="rId93" Type="http://schemas.openxmlformats.org/officeDocument/2006/relationships/hyperlink" Target="https://cnap.gov.ua/node/1696" TargetMode="External"/><Relationship Id="rId98" Type="http://schemas.openxmlformats.org/officeDocument/2006/relationships/hyperlink" Target="https://zakon.rada.gov.ua/laws/show/851-15" TargetMode="External"/><Relationship Id="rId121" Type="http://schemas.openxmlformats.org/officeDocument/2006/relationships/hyperlink" Target="https://zakon.rada.gov.ua/laws/show/2297-17" TargetMode="External"/><Relationship Id="rId142" Type="http://schemas.openxmlformats.org/officeDocument/2006/relationships/hyperlink" Target="https://zakon.rada.gov.ua/laws/show/2297-17" TargetMode="External"/><Relationship Id="rId163" Type="http://schemas.openxmlformats.org/officeDocument/2006/relationships/hyperlink" Target="https://cnap.gov.ua/node/1721" TargetMode="External"/><Relationship Id="rId184" Type="http://schemas.openxmlformats.org/officeDocument/2006/relationships/hyperlink" Target="https://cnap.gov.ua/node/830" TargetMode="External"/><Relationship Id="rId189" Type="http://schemas.openxmlformats.org/officeDocument/2006/relationships/hyperlink" Target="https://cnap.gov.ua/node/1500"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cnap.gov.ua/node/1638" TargetMode="External"/><Relationship Id="rId25" Type="http://schemas.openxmlformats.org/officeDocument/2006/relationships/hyperlink" Target="https://zakon.rada.gov.ua/laws/show/755-15" TargetMode="External"/><Relationship Id="rId46" Type="http://schemas.openxmlformats.org/officeDocument/2006/relationships/hyperlink" Target="https://cnap.gov.ua/node/180" TargetMode="External"/><Relationship Id="rId67" Type="http://schemas.openxmlformats.org/officeDocument/2006/relationships/hyperlink" Target="https://cnap.gov.ua/node/1688" TargetMode="External"/><Relationship Id="rId116" Type="http://schemas.openxmlformats.org/officeDocument/2006/relationships/hyperlink" Target="https://zakon.rada.gov.ua/laws/show/851-15" TargetMode="External"/><Relationship Id="rId137" Type="http://schemas.openxmlformats.org/officeDocument/2006/relationships/hyperlink" Target="https://zakon.rada.gov.ua/laws/show/851-15" TargetMode="External"/><Relationship Id="rId158" Type="http://schemas.openxmlformats.org/officeDocument/2006/relationships/hyperlink" Target="https://cnap.gov.ua/node/1715" TargetMode="External"/><Relationship Id="rId20" Type="http://schemas.openxmlformats.org/officeDocument/2006/relationships/hyperlink" Target="https://zakon.rada.gov.ua/laws/show/4572-17" TargetMode="External"/><Relationship Id="rId41" Type="http://schemas.openxmlformats.org/officeDocument/2006/relationships/hyperlink" Target="https://cnap.gov.ua/node/1036" TargetMode="External"/><Relationship Id="rId62" Type="http://schemas.openxmlformats.org/officeDocument/2006/relationships/hyperlink" Target="https://cnap.gov.ua/node/280" TargetMode="External"/><Relationship Id="rId83" Type="http://schemas.openxmlformats.org/officeDocument/2006/relationships/hyperlink" Target="https://zakon.rada.gov.ua/laws/show/851-15" TargetMode="External"/><Relationship Id="rId88" Type="http://schemas.openxmlformats.org/officeDocument/2006/relationships/hyperlink" Target="https://zakon.rada.gov.ua/laws/show/2297-17" TargetMode="External"/><Relationship Id="rId111" Type="http://schemas.openxmlformats.org/officeDocument/2006/relationships/hyperlink" Target="https://zakon.rada.gov.ua/laws/show/80/94-&#1074;&#1088;" TargetMode="External"/><Relationship Id="rId132" Type="http://schemas.openxmlformats.org/officeDocument/2006/relationships/hyperlink" Target="https://zakon.rada.gov.ua/laws/show/80/94-&#1074;&#1088;" TargetMode="External"/><Relationship Id="rId153" Type="http://schemas.openxmlformats.org/officeDocument/2006/relationships/hyperlink" Target="https://cnap.gov.ua/node/1710" TargetMode="External"/><Relationship Id="rId174" Type="http://schemas.openxmlformats.org/officeDocument/2006/relationships/hyperlink" Target="https://cnap.gov.ua/node/1333" TargetMode="External"/><Relationship Id="rId179" Type="http://schemas.openxmlformats.org/officeDocument/2006/relationships/hyperlink" Target="https://cnap.gov.ua/node/836" TargetMode="External"/><Relationship Id="rId195" Type="http://schemas.openxmlformats.org/officeDocument/2006/relationships/hyperlink" Target="https://cnap.gov.ua/node/1591" TargetMode="External"/><Relationship Id="rId209" Type="http://schemas.openxmlformats.org/officeDocument/2006/relationships/hyperlink" Target="https://cnap.gov.ua/node/1739" TargetMode="External"/><Relationship Id="rId190" Type="http://schemas.openxmlformats.org/officeDocument/2006/relationships/hyperlink" Target="https://cnap.gov.ua/node/1632" TargetMode="External"/><Relationship Id="rId204" Type="http://schemas.openxmlformats.org/officeDocument/2006/relationships/hyperlink" Target="https://cnap.gov.ua/node/1741" TargetMode="External"/><Relationship Id="rId220" Type="http://schemas.openxmlformats.org/officeDocument/2006/relationships/theme" Target="theme/theme1.xml"/><Relationship Id="rId15" Type="http://schemas.openxmlformats.org/officeDocument/2006/relationships/hyperlink" Target="https://zakon.rada.gov.ua/laws/show/2402-14" TargetMode="External"/><Relationship Id="rId36" Type="http://schemas.openxmlformats.org/officeDocument/2006/relationships/hyperlink" Target="https://zakon.rada.gov.ua/laws/show/1045-14" TargetMode="External"/><Relationship Id="rId57" Type="http://schemas.openxmlformats.org/officeDocument/2006/relationships/hyperlink" Target="https://cnap.gov.ua/node/1461" TargetMode="External"/><Relationship Id="rId106" Type="http://schemas.openxmlformats.org/officeDocument/2006/relationships/hyperlink" Target="https://zakon.rada.gov.ua/laws/show/80/94-&#1074;&#1088;" TargetMode="External"/><Relationship Id="rId127" Type="http://schemas.openxmlformats.org/officeDocument/2006/relationships/hyperlink" Target="https://zakon.rada.gov.ua/laws/show/80/94-&#1074;&#1088;" TargetMode="External"/><Relationship Id="rId10" Type="http://schemas.openxmlformats.org/officeDocument/2006/relationships/hyperlink" Target="https://zakon.rada.gov.ua/laws/show/1382-15" TargetMode="External"/><Relationship Id="rId31" Type="http://schemas.openxmlformats.org/officeDocument/2006/relationships/hyperlink" Target="https://zakon.rada.gov.ua/laws/show/755-15" TargetMode="External"/><Relationship Id="rId52" Type="http://schemas.openxmlformats.org/officeDocument/2006/relationships/hyperlink" Target="https://cnap.gov.ua/node/1271" TargetMode="External"/><Relationship Id="rId73" Type="http://schemas.openxmlformats.org/officeDocument/2006/relationships/hyperlink" Target="https://cnap.gov.ua/node/1694" TargetMode="External"/><Relationship Id="rId78" Type="http://schemas.openxmlformats.org/officeDocument/2006/relationships/hyperlink" Target="https://zakon.rada.gov.ua/laws/show/80/94-&#1074;&#1088;" TargetMode="External"/><Relationship Id="rId94" Type="http://schemas.openxmlformats.org/officeDocument/2006/relationships/hyperlink" Target="https://cnap.gov.ua/node/1697" TargetMode="External"/><Relationship Id="rId99" Type="http://schemas.openxmlformats.org/officeDocument/2006/relationships/hyperlink" Target="https://zakon.rada.gov.ua/laws/show/851-15" TargetMode="External"/><Relationship Id="rId101" Type="http://schemas.openxmlformats.org/officeDocument/2006/relationships/hyperlink" Target="https://zakon.rada.gov.ua/laws/show/2297-17" TargetMode="External"/><Relationship Id="rId122" Type="http://schemas.openxmlformats.org/officeDocument/2006/relationships/hyperlink" Target="https://zakon.rada.gov.ua/laws/show/2297-17" TargetMode="External"/><Relationship Id="rId143" Type="http://schemas.openxmlformats.org/officeDocument/2006/relationships/hyperlink" Target="https://cnap.gov.ua/node/1700" TargetMode="External"/><Relationship Id="rId148" Type="http://schemas.openxmlformats.org/officeDocument/2006/relationships/hyperlink" Target="https://cnap.gov.ua/node/1705" TargetMode="External"/><Relationship Id="rId164" Type="http://schemas.openxmlformats.org/officeDocument/2006/relationships/hyperlink" Target="https://cnap.gov.ua/node/1722" TargetMode="External"/><Relationship Id="rId169" Type="http://schemas.openxmlformats.org/officeDocument/2006/relationships/hyperlink" Target="https://cnap.gov.ua/node/1727" TargetMode="External"/><Relationship Id="rId185" Type="http://schemas.openxmlformats.org/officeDocument/2006/relationships/hyperlink" Target="https://cnap.gov.ua/node/1406" TargetMode="External"/><Relationship Id="rId4" Type="http://schemas.microsoft.com/office/2007/relationships/stylesWithEffects" Target="stylesWithEffects.xml"/><Relationship Id="rId9" Type="http://schemas.openxmlformats.org/officeDocument/2006/relationships/hyperlink" Target="https://zakon.rada.gov.ua/laws/show/2398-17" TargetMode="External"/><Relationship Id="rId180" Type="http://schemas.openxmlformats.org/officeDocument/2006/relationships/hyperlink" Target="https://cnap.gov.ua/node/835" TargetMode="External"/><Relationship Id="rId210" Type="http://schemas.openxmlformats.org/officeDocument/2006/relationships/hyperlink" Target="http://zakon1.rada.gov.ua/laws/show/3353-12" TargetMode="External"/><Relationship Id="rId215" Type="http://schemas.openxmlformats.org/officeDocument/2006/relationships/hyperlink" Target="https://cnap.gov.ua/node/1639" TargetMode="External"/><Relationship Id="rId26" Type="http://schemas.openxmlformats.org/officeDocument/2006/relationships/hyperlink" Target="https://zakon.rada.gov.ua/laws/show/5026-17" TargetMode="External"/><Relationship Id="rId47" Type="http://schemas.openxmlformats.org/officeDocument/2006/relationships/hyperlink" Target="http://cnap.gov.ua/node/53" TargetMode="External"/><Relationship Id="rId68" Type="http://schemas.openxmlformats.org/officeDocument/2006/relationships/hyperlink" Target="https://cnap.gov.ua/node/1689" TargetMode="External"/><Relationship Id="rId89" Type="http://schemas.openxmlformats.org/officeDocument/2006/relationships/hyperlink" Target="https://zakon.rada.gov.ua/laws/show/2297-17" TargetMode="External"/><Relationship Id="rId112" Type="http://schemas.openxmlformats.org/officeDocument/2006/relationships/hyperlink" Target="https://zakon.rada.gov.ua/laws/show/80/94-&#1074;&#1088;" TargetMode="External"/><Relationship Id="rId133" Type="http://schemas.openxmlformats.org/officeDocument/2006/relationships/hyperlink" Target="https://zakon.rada.gov.ua/laws/show/851-15" TargetMode="External"/><Relationship Id="rId154" Type="http://schemas.openxmlformats.org/officeDocument/2006/relationships/hyperlink" Target="https://cnap.gov.ua/node/1711" TargetMode="External"/><Relationship Id="rId175" Type="http://schemas.openxmlformats.org/officeDocument/2006/relationships/hyperlink" Target="https://cnap.gov.ua/node/1332" TargetMode="External"/><Relationship Id="rId196" Type="http://schemas.openxmlformats.org/officeDocument/2006/relationships/hyperlink" Target="http://cnap.gov.ua/node/103" TargetMode="External"/><Relationship Id="rId200" Type="http://schemas.openxmlformats.org/officeDocument/2006/relationships/hyperlink" Target="http://cnap.gov.ua/node/277" TargetMode="External"/><Relationship Id="rId16" Type="http://schemas.openxmlformats.org/officeDocument/2006/relationships/hyperlink" Target="https://zakon.rada.gov.ua/laws/show/2235-14" TargetMode="External"/><Relationship Id="rId37" Type="http://schemas.openxmlformats.org/officeDocument/2006/relationships/hyperlink" Target="https://zakon.rada.gov.ua/laws/show/755-15" TargetMode="External"/><Relationship Id="rId58" Type="http://schemas.openxmlformats.org/officeDocument/2006/relationships/hyperlink" Target="http://cnap.gov.ua/node/47" TargetMode="External"/><Relationship Id="rId79" Type="http://schemas.openxmlformats.org/officeDocument/2006/relationships/hyperlink" Target="https://zakon.rada.gov.ua/laws/show/80/94-&#1074;&#1088;" TargetMode="External"/><Relationship Id="rId102" Type="http://schemas.openxmlformats.org/officeDocument/2006/relationships/hyperlink" Target="https://zakon.rada.gov.ua/laws/show/2297-17" TargetMode="External"/><Relationship Id="rId123" Type="http://schemas.openxmlformats.org/officeDocument/2006/relationships/hyperlink" Target="https://zakon.rada.gov.ua/laws/show/2297-17" TargetMode="External"/><Relationship Id="rId144" Type="http://schemas.openxmlformats.org/officeDocument/2006/relationships/hyperlink" Target="https://cnap.gov.ua/node/1701" TargetMode="External"/><Relationship Id="rId90" Type="http://schemas.openxmlformats.org/officeDocument/2006/relationships/hyperlink" Target="https://zakon.rada.gov.ua/laws/show/2297-17" TargetMode="External"/><Relationship Id="rId165" Type="http://schemas.openxmlformats.org/officeDocument/2006/relationships/hyperlink" Target="https://cnap.gov.ua/node/1723" TargetMode="External"/><Relationship Id="rId186" Type="http://schemas.openxmlformats.org/officeDocument/2006/relationships/hyperlink" Target="https://cnap.gov.ua/node/620" TargetMode="External"/><Relationship Id="rId211" Type="http://schemas.openxmlformats.org/officeDocument/2006/relationships/hyperlink" Target="http://zakon1.rada.gov.ua/laws/show/3353-12" TargetMode="External"/><Relationship Id="rId27" Type="http://schemas.openxmlformats.org/officeDocument/2006/relationships/hyperlink" Target="https://zakon.rada.gov.ua/laws/show/755-15" TargetMode="External"/><Relationship Id="rId48" Type="http://schemas.openxmlformats.org/officeDocument/2006/relationships/hyperlink" Target="http://cnap.gov.ua/node/52" TargetMode="External"/><Relationship Id="rId69" Type="http://schemas.openxmlformats.org/officeDocument/2006/relationships/hyperlink" Target="https://cnap.gov.ua/node/1690" TargetMode="External"/><Relationship Id="rId113" Type="http://schemas.openxmlformats.org/officeDocument/2006/relationships/hyperlink" Target="https://zakon.rada.gov.ua/laws/show/80/94-&#1074;&#1088;" TargetMode="External"/><Relationship Id="rId134" Type="http://schemas.openxmlformats.org/officeDocument/2006/relationships/hyperlink" Target="https://zakon.rada.gov.ua/laws/show/851-15" TargetMode="External"/><Relationship Id="rId80" Type="http://schemas.openxmlformats.org/officeDocument/2006/relationships/hyperlink" Target="https://zakon.rada.gov.ua/laws/show/80/94-&#1074;&#1088;" TargetMode="External"/><Relationship Id="rId155" Type="http://schemas.openxmlformats.org/officeDocument/2006/relationships/hyperlink" Target="https://cnap.gov.ua/node/1712" TargetMode="External"/><Relationship Id="rId176" Type="http://schemas.openxmlformats.org/officeDocument/2006/relationships/hyperlink" Target="https://cnap.gov.ua/node/1331" TargetMode="External"/><Relationship Id="rId197" Type="http://schemas.openxmlformats.org/officeDocument/2006/relationships/hyperlink" Target="http://cnap.gov.ua/node/698" TargetMode="External"/><Relationship Id="rId201" Type="http://schemas.openxmlformats.org/officeDocument/2006/relationships/hyperlink" Target="http://cnap.gov.ua/node/259" TargetMode="External"/><Relationship Id="rId17" Type="http://schemas.openxmlformats.org/officeDocument/2006/relationships/hyperlink" Target="https://zakon.rada.gov.ua/laws/show/5492-17" TargetMode="External"/><Relationship Id="rId38" Type="http://schemas.openxmlformats.org/officeDocument/2006/relationships/hyperlink" Target="https://zakon.rada.gov.ua/laws/show/1045-14" TargetMode="External"/><Relationship Id="rId59" Type="http://schemas.openxmlformats.org/officeDocument/2006/relationships/hyperlink" Target="https://cnap.gov.ua/node/1273" TargetMode="External"/><Relationship Id="rId103" Type="http://schemas.openxmlformats.org/officeDocument/2006/relationships/hyperlink" Target="https://zakon.rada.gov.ua/laws/show/2297-17" TargetMode="External"/><Relationship Id="rId124" Type="http://schemas.openxmlformats.org/officeDocument/2006/relationships/hyperlink" Target="https://cnap.gov.ua/node/1699" TargetMode="External"/><Relationship Id="rId70" Type="http://schemas.openxmlformats.org/officeDocument/2006/relationships/hyperlink" Target="https://cnap.gov.ua/node/1691" TargetMode="External"/><Relationship Id="rId91" Type="http://schemas.openxmlformats.org/officeDocument/2006/relationships/hyperlink" Target="https://zakon.rada.gov.ua/laws/show/2297-17" TargetMode="External"/><Relationship Id="rId145" Type="http://schemas.openxmlformats.org/officeDocument/2006/relationships/hyperlink" Target="https://cnap.gov.ua/node/1702" TargetMode="External"/><Relationship Id="rId166" Type="http://schemas.openxmlformats.org/officeDocument/2006/relationships/hyperlink" Target="https://cnap.gov.ua/node/1724" TargetMode="External"/><Relationship Id="rId187" Type="http://schemas.openxmlformats.org/officeDocument/2006/relationships/hyperlink" Target="https://cnap.gov.ua/node/619" TargetMode="External"/><Relationship Id="rId1" Type="http://schemas.openxmlformats.org/officeDocument/2006/relationships/customXml" Target="../customXml/item1.xml"/><Relationship Id="rId212" Type="http://schemas.openxmlformats.org/officeDocument/2006/relationships/hyperlink" Target="https://cnap.gov.ua/node/1635" TargetMode="External"/><Relationship Id="rId28" Type="http://schemas.openxmlformats.org/officeDocument/2006/relationships/hyperlink" Target="https://zakon.rada.gov.ua/laws/show/5026-17" TargetMode="External"/><Relationship Id="rId49" Type="http://schemas.openxmlformats.org/officeDocument/2006/relationships/hyperlink" Target="https://cnap.gov.ua/node/1477" TargetMode="External"/><Relationship Id="rId114" Type="http://schemas.openxmlformats.org/officeDocument/2006/relationships/hyperlink" Target="https://zakon.rada.gov.ua/laws/show/851-15" TargetMode="External"/><Relationship Id="rId60" Type="http://schemas.openxmlformats.org/officeDocument/2006/relationships/hyperlink" Target="https://cnap.gov.ua/node/282" TargetMode="External"/><Relationship Id="rId81" Type="http://schemas.openxmlformats.org/officeDocument/2006/relationships/hyperlink" Target="https://zakon.rada.gov.ua/laws/show/80/94-&#1074;&#1088;" TargetMode="External"/><Relationship Id="rId135" Type="http://schemas.openxmlformats.org/officeDocument/2006/relationships/hyperlink" Target="https://zakon.rada.gov.ua/laws/show/851-15" TargetMode="External"/><Relationship Id="rId156" Type="http://schemas.openxmlformats.org/officeDocument/2006/relationships/hyperlink" Target="https://cnap.gov.ua/node/1713" TargetMode="External"/><Relationship Id="rId177" Type="http://schemas.openxmlformats.org/officeDocument/2006/relationships/hyperlink" Target="https://cnap.gov.ua/node/1175" TargetMode="External"/><Relationship Id="rId198" Type="http://schemas.openxmlformats.org/officeDocument/2006/relationships/hyperlink" Target="http://cnap.gov.ua/node/698" TargetMode="External"/><Relationship Id="rId202" Type="http://schemas.openxmlformats.org/officeDocument/2006/relationships/hyperlink" Target="http://cnap.gov.ua/node/259" TargetMode="External"/><Relationship Id="rId18" Type="http://schemas.openxmlformats.org/officeDocument/2006/relationships/hyperlink" Target="https://zakon.rada.gov.ua/laws/show/2811-12" TargetMode="External"/><Relationship Id="rId39" Type="http://schemas.openxmlformats.org/officeDocument/2006/relationships/hyperlink" Target="https://zakon.rada.gov.ua/laws/show/755-15" TargetMode="External"/><Relationship Id="rId50" Type="http://schemas.openxmlformats.org/officeDocument/2006/relationships/hyperlink" Target="http://cnap.gov.ua/node/63" TargetMode="External"/><Relationship Id="rId104" Type="http://schemas.openxmlformats.org/officeDocument/2006/relationships/hyperlink" Target="https://zakon.rada.gov.ua/laws/show/2297-17" TargetMode="External"/><Relationship Id="rId125" Type="http://schemas.openxmlformats.org/officeDocument/2006/relationships/hyperlink" Target="https://zakon.rada.gov.ua/laws/show/80/94-&#1074;&#1088;" TargetMode="External"/><Relationship Id="rId146" Type="http://schemas.openxmlformats.org/officeDocument/2006/relationships/hyperlink" Target="https://cnap.gov.ua/node/1703" TargetMode="External"/><Relationship Id="rId167" Type="http://schemas.openxmlformats.org/officeDocument/2006/relationships/hyperlink" Target="https://cnap.gov.ua/node/1725" TargetMode="External"/><Relationship Id="rId188" Type="http://schemas.openxmlformats.org/officeDocument/2006/relationships/hyperlink" Target="https://cnap.gov.ua/node/1499" TargetMode="External"/><Relationship Id="rId71" Type="http://schemas.openxmlformats.org/officeDocument/2006/relationships/hyperlink" Target="https://cnap.gov.ua/node/1692" TargetMode="External"/><Relationship Id="rId92" Type="http://schemas.openxmlformats.org/officeDocument/2006/relationships/hyperlink" Target="https://cnap.gov.ua/node/1695" TargetMode="External"/><Relationship Id="rId213" Type="http://schemas.openxmlformats.org/officeDocument/2006/relationships/hyperlink" Target="https://zakon.rada.gov.ua/laws/show/318/97-%D0%B2%D1%80" TargetMode="External"/><Relationship Id="rId2" Type="http://schemas.openxmlformats.org/officeDocument/2006/relationships/numbering" Target="numbering.xml"/><Relationship Id="rId29" Type="http://schemas.openxmlformats.org/officeDocument/2006/relationships/hyperlink" Target="https://zakon.rada.gov.ua/laws/show/755-15" TargetMode="External"/><Relationship Id="rId40" Type="http://schemas.openxmlformats.org/officeDocument/2006/relationships/hyperlink" Target="https://zakon.rada.gov.ua/laws/show/280/97-%D0%B2%D1%80" TargetMode="External"/><Relationship Id="rId115" Type="http://schemas.openxmlformats.org/officeDocument/2006/relationships/hyperlink" Target="https://zakon.rada.gov.ua/laws/show/851-15" TargetMode="External"/><Relationship Id="rId136" Type="http://schemas.openxmlformats.org/officeDocument/2006/relationships/hyperlink" Target="https://zakon.rada.gov.ua/laws/show/851-15" TargetMode="External"/><Relationship Id="rId157" Type="http://schemas.openxmlformats.org/officeDocument/2006/relationships/hyperlink" Target="https://cnap.gov.ua/node/1714" TargetMode="External"/><Relationship Id="rId178" Type="http://schemas.openxmlformats.org/officeDocument/2006/relationships/hyperlink" Target="https://cnap.gov.ua/node/1174" TargetMode="External"/><Relationship Id="rId61" Type="http://schemas.openxmlformats.org/officeDocument/2006/relationships/hyperlink" Target="https://cnap.gov.ua/node/281" TargetMode="External"/><Relationship Id="rId82" Type="http://schemas.openxmlformats.org/officeDocument/2006/relationships/hyperlink" Target="https://zakon.rada.gov.ua/laws/show/851-15" TargetMode="External"/><Relationship Id="rId199" Type="http://schemas.openxmlformats.org/officeDocument/2006/relationships/hyperlink" Target="http://cnap.gov.ua/node/277" TargetMode="External"/><Relationship Id="rId203" Type="http://schemas.openxmlformats.org/officeDocument/2006/relationships/hyperlink" Target="http://cnap.gov.ua/node/259" TargetMode="External"/><Relationship Id="rId19" Type="http://schemas.openxmlformats.org/officeDocument/2006/relationships/hyperlink" Target="https://zakon.rada.gov.ua/laws/show/9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A178-E8DB-47CB-A5F8-DBD594E6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55</Pages>
  <Words>13249</Words>
  <Characters>75525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35</cp:revision>
  <cp:lastPrinted>2021-11-26T08:14:00Z</cp:lastPrinted>
  <dcterms:created xsi:type="dcterms:W3CDTF">2021-11-01T14:10:00Z</dcterms:created>
  <dcterms:modified xsi:type="dcterms:W3CDTF">2021-11-26T11:00:00Z</dcterms:modified>
</cp:coreProperties>
</file>