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B735C1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109D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proofErr w:type="spellStart"/>
            <w:r w:rsidR="009109D3">
              <w:rPr>
                <w:rFonts w:eastAsia="Times New Roman" w:cs="Times New Roman"/>
                <w:szCs w:val="28"/>
                <w:lang w:eastAsia="ru-RU"/>
              </w:rPr>
              <w:t>Кременєву</w:t>
            </w:r>
            <w:proofErr w:type="spellEnd"/>
            <w:r w:rsidR="009109D3">
              <w:rPr>
                <w:rFonts w:eastAsia="Times New Roman" w:cs="Times New Roman"/>
                <w:szCs w:val="28"/>
                <w:lang w:eastAsia="ru-RU"/>
              </w:rPr>
              <w:t xml:space="preserve"> Олександру Володимировичу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>
              <w:rPr>
                <w:rFonts w:eastAsia="Times New Roman" w:cs="Times New Roman"/>
                <w:szCs w:val="28"/>
                <w:lang w:eastAsia="ru-RU"/>
              </w:rPr>
              <w:t>вул. Руднєва, 107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735C1" w:rsidRPr="00B735C1">
        <w:rPr>
          <w:rFonts w:eastAsia="Times New Roman" w:cs="Times New Roman"/>
          <w:color w:val="000000" w:themeColor="text1"/>
          <w:szCs w:val="28"/>
          <w:lang w:eastAsia="ru-RU"/>
        </w:rPr>
        <w:t xml:space="preserve">21.03/2019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B735C1" w:rsidRPr="00B735C1">
        <w:rPr>
          <w:rFonts w:eastAsia="Times New Roman" w:cs="Times New Roman"/>
          <w:color w:val="000000" w:themeColor="text1"/>
          <w:szCs w:val="28"/>
          <w:lang w:eastAsia="ru-RU"/>
        </w:rPr>
        <w:t>147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BC41F2">
        <w:rPr>
          <w:rFonts w:eastAsia="Times New Roman" w:cs="Times New Roman"/>
          <w:szCs w:val="28"/>
          <w:lang w:eastAsia="ru-RU"/>
        </w:rPr>
        <w:t>79-1</w:t>
      </w:r>
      <w:r w:rsidR="00EA3241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EA3241">
        <w:rPr>
          <w:rFonts w:eastAsia="Times New Roman" w:cs="Times New Roman"/>
          <w:szCs w:val="28"/>
          <w:lang w:eastAsia="ru-RU"/>
        </w:rPr>
        <w:t>,</w:t>
      </w:r>
      <w:r w:rsidR="00B735C1" w:rsidRPr="00B735C1">
        <w:rPr>
          <w:rFonts w:eastAsia="Times New Roman" w:cs="Times New Roman"/>
          <w:szCs w:val="28"/>
          <w:lang w:eastAsia="ru-RU"/>
        </w:rPr>
        <w:t xml:space="preserve">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proofErr w:type="spellStart"/>
      <w:r w:rsidR="009109D3">
        <w:rPr>
          <w:rFonts w:eastAsia="Times New Roman" w:cs="Times New Roman"/>
          <w:szCs w:val="28"/>
          <w:lang w:eastAsia="ru-RU"/>
        </w:rPr>
        <w:t>Кременєву</w:t>
      </w:r>
      <w:proofErr w:type="spellEnd"/>
      <w:r w:rsidR="009109D3">
        <w:rPr>
          <w:rFonts w:eastAsia="Times New Roman" w:cs="Times New Roman"/>
          <w:szCs w:val="28"/>
          <w:lang w:eastAsia="ru-RU"/>
        </w:rPr>
        <w:t xml:space="preserve"> Олександру Володимировичу</w:t>
      </w:r>
      <w:r w:rsidR="006B530C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9109D3">
        <w:rPr>
          <w:rFonts w:eastAsia="Times New Roman" w:cs="Times New Roman"/>
          <w:szCs w:val="28"/>
          <w:lang w:eastAsia="ru-RU"/>
        </w:rPr>
        <w:t>вул. Руднєва, 107</w:t>
      </w:r>
      <w:r w:rsidR="0061104A">
        <w:rPr>
          <w:rFonts w:eastAsia="Times New Roman" w:cs="Times New Roman"/>
          <w:szCs w:val="28"/>
          <w:lang w:eastAsia="ru-RU"/>
        </w:rPr>
        <w:t xml:space="preserve">, орієнтовною площею 0,1000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="00EA3241">
        <w:rPr>
          <w:rFonts w:eastAsia="Times New Roman" w:cs="Times New Roman"/>
          <w:szCs w:val="28"/>
          <w:lang w:eastAsia="ru-RU"/>
        </w:rPr>
        <w:t xml:space="preserve"> вимогам законів, прийнятих відповідно до них нормативно-правових актів, а також </w:t>
      </w:r>
      <w:r w:rsidRPr="009A0D92">
        <w:rPr>
          <w:rFonts w:eastAsia="Times New Roman" w:cs="Times New Roman"/>
          <w:szCs w:val="28"/>
          <w:lang w:eastAsia="ru-RU"/>
        </w:rPr>
        <w:t xml:space="preserve"> </w:t>
      </w:r>
      <w:r w:rsidR="00D3465D">
        <w:rPr>
          <w:rFonts w:eastAsia="Times New Roman" w:cs="Times New Roman"/>
          <w:szCs w:val="28"/>
          <w:lang w:eastAsia="ru-RU"/>
        </w:rPr>
        <w:t>містобудівній документації.</w:t>
      </w: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327BD1"/>
    <w:rsid w:val="004D2F8F"/>
    <w:rsid w:val="00561700"/>
    <w:rsid w:val="0061104A"/>
    <w:rsid w:val="006B530C"/>
    <w:rsid w:val="009109D3"/>
    <w:rsid w:val="009B5E42"/>
    <w:rsid w:val="00B735C1"/>
    <w:rsid w:val="00BC41F2"/>
    <w:rsid w:val="00D3465D"/>
    <w:rsid w:val="00D96D63"/>
    <w:rsid w:val="00E662E2"/>
    <w:rsid w:val="00EA3241"/>
    <w:rsid w:val="00ED3AB4"/>
    <w:rsid w:val="00ED7E39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13</cp:revision>
  <dcterms:created xsi:type="dcterms:W3CDTF">2019-02-05T08:16:00Z</dcterms:created>
  <dcterms:modified xsi:type="dcterms:W3CDTF">2019-04-05T12:59:00Z</dcterms:modified>
</cp:coreProperties>
</file>